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C228" w14:textId="77777777" w:rsidR="00083E4A" w:rsidRPr="005B077C" w:rsidRDefault="00083E4A" w:rsidP="00083E4A">
      <w:pPr>
        <w:rPr>
          <w:rFonts w:ascii="Century Gothic" w:eastAsia="Century Gothic" w:hAnsi="Century Gothic" w:cs="Century Gothic"/>
          <w:b/>
          <w:color w:val="000000"/>
          <w:sz w:val="28"/>
          <w:szCs w:val="28"/>
        </w:rPr>
      </w:pPr>
    </w:p>
    <w:p w14:paraId="1745FFB3" w14:textId="4A32FA6D" w:rsidR="002E05FA" w:rsidRPr="00D626FA" w:rsidRDefault="007E2E15" w:rsidP="002E05FA">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EUROPA </w:t>
      </w:r>
      <w:r w:rsidR="00D77B6A">
        <w:rPr>
          <w:rFonts w:ascii="Montserrat" w:eastAsia="Montserrat Medium" w:hAnsi="Montserrat" w:cs="Montserrat Medium"/>
          <w:b/>
          <w:color w:val="000000"/>
          <w:sz w:val="28"/>
          <w:szCs w:val="28"/>
        </w:rPr>
        <w:t>GREEN</w:t>
      </w:r>
      <w:r w:rsidR="002E05FA">
        <w:rPr>
          <w:rFonts w:ascii="Montserrat" w:eastAsia="Montserrat Medium" w:hAnsi="Montserrat" w:cs="Montserrat Medium"/>
          <w:b/>
          <w:color w:val="000000"/>
          <w:sz w:val="28"/>
          <w:szCs w:val="28"/>
        </w:rPr>
        <w:tab/>
      </w:r>
      <w:r w:rsidR="002E05FA">
        <w:rPr>
          <w:rFonts w:ascii="Montserrat" w:eastAsia="Montserrat Medium" w:hAnsi="Montserrat" w:cs="Montserrat Medium"/>
          <w:b/>
          <w:color w:val="000000"/>
          <w:sz w:val="28"/>
          <w:szCs w:val="28"/>
        </w:rPr>
        <w:tab/>
      </w:r>
      <w:r w:rsidR="002E05FA">
        <w:rPr>
          <w:rFonts w:ascii="Montserrat" w:eastAsia="Montserrat Medium" w:hAnsi="Montserrat" w:cs="Montserrat Medium"/>
          <w:b/>
          <w:color w:val="000000"/>
          <w:sz w:val="28"/>
          <w:szCs w:val="28"/>
        </w:rPr>
        <w:tab/>
      </w:r>
      <w:r w:rsidR="002E05FA">
        <w:rPr>
          <w:rFonts w:ascii="Montserrat" w:eastAsia="Montserrat Medium" w:hAnsi="Montserrat" w:cs="Montserrat Medium"/>
          <w:b/>
          <w:color w:val="000000"/>
          <w:sz w:val="28"/>
          <w:szCs w:val="28"/>
        </w:rPr>
        <w:tab/>
      </w:r>
      <w:r w:rsidR="002E05FA">
        <w:rPr>
          <w:rFonts w:ascii="Montserrat" w:eastAsia="Montserrat Medium" w:hAnsi="Montserrat" w:cs="Montserrat Medium"/>
          <w:b/>
          <w:color w:val="000000"/>
          <w:sz w:val="28"/>
          <w:szCs w:val="28"/>
        </w:rPr>
        <w:tab/>
      </w:r>
      <w:r w:rsidR="002E05FA">
        <w:rPr>
          <w:rFonts w:ascii="Montserrat" w:eastAsia="Montserrat Medium" w:hAnsi="Montserrat" w:cs="Montserrat Medium"/>
          <w:b/>
          <w:color w:val="000000"/>
          <w:sz w:val="28"/>
          <w:szCs w:val="28"/>
        </w:rPr>
        <w:tab/>
        <w:t xml:space="preserve">       </w:t>
      </w:r>
      <w:r w:rsidR="002E05FA" w:rsidRPr="00D626FA">
        <w:rPr>
          <w:rFonts w:ascii="Montserrat" w:eastAsia="Montserrat Medium" w:hAnsi="Montserrat" w:cs="Montserrat Medium"/>
          <w:color w:val="000000"/>
          <w:sz w:val="24"/>
          <w:szCs w:val="24"/>
        </w:rPr>
        <w:t>desde</w:t>
      </w:r>
      <w:r w:rsidR="002E05FA" w:rsidRPr="00D626FA">
        <w:rPr>
          <w:rFonts w:ascii="Montserrat" w:eastAsia="Montserrat Medium" w:hAnsi="Montserrat" w:cs="Montserrat Medium"/>
          <w:color w:val="000000"/>
          <w:sz w:val="28"/>
          <w:szCs w:val="28"/>
        </w:rPr>
        <w:t xml:space="preserve">: </w:t>
      </w:r>
      <w:r w:rsidR="002E05FA" w:rsidRPr="004779D5">
        <w:rPr>
          <w:rFonts w:ascii="Montserrat" w:eastAsia="Montserrat Medium" w:hAnsi="Montserrat" w:cs="Montserrat Medium"/>
          <w:b/>
          <w:color w:val="000000"/>
          <w:sz w:val="28"/>
          <w:szCs w:val="28"/>
        </w:rPr>
        <w:t>USD 1,</w:t>
      </w:r>
      <w:r w:rsidR="00847CF4">
        <w:rPr>
          <w:rFonts w:ascii="Montserrat" w:eastAsia="Montserrat Medium" w:hAnsi="Montserrat" w:cs="Montserrat Medium"/>
          <w:b/>
          <w:color w:val="000000"/>
          <w:sz w:val="28"/>
          <w:szCs w:val="28"/>
        </w:rPr>
        <w:t>4</w:t>
      </w:r>
      <w:r w:rsidR="00D77B6A">
        <w:rPr>
          <w:rFonts w:ascii="Montserrat" w:eastAsia="Montserrat Medium" w:hAnsi="Montserrat" w:cs="Montserrat Medium"/>
          <w:b/>
          <w:color w:val="000000"/>
          <w:sz w:val="28"/>
          <w:szCs w:val="28"/>
        </w:rPr>
        <w:t>49</w:t>
      </w:r>
    </w:p>
    <w:p w14:paraId="736F3A5C" w14:textId="675F37B1" w:rsidR="002E05FA" w:rsidRPr="008D4926" w:rsidRDefault="002E05FA" w:rsidP="00F46DF3">
      <w:pPr>
        <w:tabs>
          <w:tab w:val="left" w:pos="6925"/>
          <w:tab w:val="left" w:pos="7012"/>
        </w:tabs>
        <w:spacing w:line="240" w:lineRule="auto"/>
        <w:jc w:val="both"/>
        <w:rPr>
          <w:rFonts w:ascii="Montserrat" w:eastAsia="Montserrat Medium" w:hAnsi="Montserrat" w:cs="Montserrat Medium"/>
          <w:b/>
          <w:bCs/>
        </w:rPr>
      </w:pPr>
      <w:r w:rsidRPr="008D4926">
        <w:rPr>
          <w:rFonts w:ascii="Montserrat" w:eastAsia="Montserrat Medium" w:hAnsi="Montserrat" w:cs="Montserrat Medium"/>
          <w:b/>
          <w:bCs/>
          <w:color w:val="000000"/>
        </w:rPr>
        <w:t>De Madrid a Madrid</w:t>
      </w:r>
      <w:r w:rsidR="00F46DF3">
        <w:rPr>
          <w:rFonts w:ascii="Montserrat" w:eastAsia="Montserrat Medium" w:hAnsi="Montserrat" w:cs="Montserrat Medium"/>
          <w:b/>
          <w:bCs/>
          <w:color w:val="000000"/>
        </w:rPr>
        <w:tab/>
      </w:r>
      <w:proofErr w:type="spellStart"/>
      <w:r w:rsidR="00F46DF3" w:rsidRPr="00F46DF3">
        <w:rPr>
          <w:rFonts w:ascii="Montserrat" w:eastAsia="Montserrat Medium" w:hAnsi="Montserrat" w:cs="Montserrat Medium"/>
          <w:color w:val="000000"/>
        </w:rPr>
        <w:t>Dbl</w:t>
      </w:r>
      <w:proofErr w:type="spellEnd"/>
      <w:r w:rsidR="00F46DF3" w:rsidRPr="00F46DF3">
        <w:rPr>
          <w:rFonts w:ascii="Montserrat" w:eastAsia="Montserrat Medium" w:hAnsi="Montserrat" w:cs="Montserrat Medium"/>
          <w:color w:val="000000"/>
        </w:rPr>
        <w:t xml:space="preserve"> por persona</w:t>
      </w:r>
    </w:p>
    <w:p w14:paraId="0D1ECE71" w14:textId="247F0D8A" w:rsidR="002E05FA" w:rsidRPr="008D4926" w:rsidRDefault="002E05FA" w:rsidP="002E05FA">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D77B6A">
        <w:rPr>
          <w:rFonts w:ascii="Montserrat" w:eastAsia="Montserrat Medium" w:hAnsi="Montserrat" w:cs="Montserrat Medium"/>
          <w:color w:val="000000"/>
        </w:rPr>
        <w:t>22</w:t>
      </w:r>
      <w:r w:rsidRPr="008D4926">
        <w:rPr>
          <w:rFonts w:ascii="Montserrat" w:eastAsia="Montserrat Medium" w:hAnsi="Montserrat" w:cs="Montserrat Medium"/>
          <w:color w:val="000000"/>
        </w:rPr>
        <w:t xml:space="preserve"> días / </w:t>
      </w:r>
      <w:r w:rsidR="00D77B6A">
        <w:rPr>
          <w:rFonts w:ascii="Montserrat" w:eastAsia="Montserrat Medium" w:hAnsi="Montserrat" w:cs="Montserrat Medium"/>
          <w:color w:val="000000"/>
        </w:rPr>
        <w:t>20</w:t>
      </w:r>
      <w:r w:rsidRPr="008D4926">
        <w:rPr>
          <w:rFonts w:ascii="Montserrat" w:eastAsia="Montserrat Medium" w:hAnsi="Montserrat" w:cs="Montserrat Medium"/>
          <w:color w:val="000000"/>
        </w:rPr>
        <w:t xml:space="preserve"> noches)</w:t>
      </w:r>
    </w:p>
    <w:p w14:paraId="71E271A1" w14:textId="77777777" w:rsidR="002E05FA" w:rsidRPr="008D4926" w:rsidRDefault="002E05FA" w:rsidP="002E05FA">
      <w:pPr>
        <w:spacing w:line="240" w:lineRule="auto"/>
        <w:jc w:val="both"/>
        <w:rPr>
          <w:rFonts w:ascii="Montserrat" w:eastAsia="Montserrat Medium" w:hAnsi="Montserrat" w:cs="Montserrat Medium"/>
        </w:rPr>
      </w:pPr>
    </w:p>
    <w:p w14:paraId="172E309E" w14:textId="5CA534B6" w:rsidR="002E05FA" w:rsidRPr="009A1BA2" w:rsidRDefault="002E05FA" w:rsidP="002E05FA">
      <w:pPr>
        <w:spacing w:line="240" w:lineRule="auto"/>
        <w:jc w:val="both"/>
        <w:rPr>
          <w:rFonts w:ascii="Montserrat" w:eastAsia="Montserrat Medium" w:hAnsi="Montserrat" w:cs="Montserrat Medium"/>
          <w:iCs/>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MADRID </w:t>
      </w:r>
      <w:r w:rsidR="006835D7" w:rsidRPr="00D77B6A">
        <w:rPr>
          <w:rFonts w:ascii="Montserrat" w:eastAsia="Montserrat Medium" w:hAnsi="Montserrat" w:cs="Montserrat Medium"/>
          <w:iCs/>
          <w:color w:val="000000"/>
          <w:sz w:val="20"/>
          <w:szCs w:val="20"/>
        </w:rPr>
        <w:t>–</w:t>
      </w:r>
      <w:r w:rsidR="006835D7">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BURDEOS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BLOIS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PARÍS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BRUJAS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ÁMSTERDAM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COLONIA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RIN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FRANKFURT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ROTEMBURGO </w:t>
      </w:r>
      <w:r w:rsidR="006835D7" w:rsidRPr="00D77B6A">
        <w:rPr>
          <w:rFonts w:ascii="Montserrat" w:eastAsia="Montserrat Medium" w:hAnsi="Montserrat" w:cs="Montserrat Medium"/>
          <w:iCs/>
          <w:color w:val="000000"/>
          <w:sz w:val="20"/>
          <w:szCs w:val="20"/>
        </w:rPr>
        <w:t xml:space="preserve">– </w:t>
      </w:r>
      <w:r w:rsidR="00D77B6A">
        <w:rPr>
          <w:rFonts w:ascii="Montserrat" w:eastAsia="Montserrat Medium" w:hAnsi="Montserrat" w:cs="Montserrat Medium"/>
          <w:iCs/>
          <w:color w:val="000000"/>
          <w:sz w:val="20"/>
          <w:szCs w:val="20"/>
        </w:rPr>
        <w:t xml:space="preserve">PRAGA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MÚNICH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INNSBRUCK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VERONA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VENECIA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ROMA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FLORENCIA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PISA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COSTA AZUL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 xml:space="preserve">BARCELONA </w:t>
      </w:r>
      <w:r w:rsidR="006835D7" w:rsidRPr="00D77B6A">
        <w:rPr>
          <w:rFonts w:ascii="Montserrat" w:eastAsia="Montserrat Medium" w:hAnsi="Montserrat" w:cs="Montserrat Medium"/>
          <w:iCs/>
          <w:color w:val="000000"/>
          <w:sz w:val="20"/>
          <w:szCs w:val="20"/>
        </w:rPr>
        <w:t xml:space="preserve">– </w:t>
      </w:r>
      <w:r w:rsidR="00D77B6A" w:rsidRPr="00D77B6A">
        <w:rPr>
          <w:rFonts w:ascii="Montserrat" w:eastAsia="Montserrat Medium" w:hAnsi="Montserrat" w:cs="Montserrat Medium"/>
          <w:iCs/>
          <w:color w:val="000000"/>
          <w:sz w:val="20"/>
          <w:szCs w:val="20"/>
        </w:rPr>
        <w:t>MADRID</w:t>
      </w:r>
    </w:p>
    <w:p w14:paraId="620BCC14" w14:textId="77777777" w:rsidR="002E05FA" w:rsidRPr="00D626FA" w:rsidRDefault="002E05FA" w:rsidP="002E05FA">
      <w:pPr>
        <w:spacing w:line="240" w:lineRule="auto"/>
        <w:rPr>
          <w:rFonts w:ascii="Montserrat" w:eastAsia="Montserrat Medium" w:hAnsi="Montserrat" w:cs="Montserrat Medium"/>
          <w:iCs/>
          <w:sz w:val="20"/>
          <w:szCs w:val="20"/>
        </w:rPr>
      </w:pPr>
    </w:p>
    <w:p w14:paraId="79A0FB52" w14:textId="489BF723" w:rsidR="002E05FA" w:rsidRDefault="002E05FA" w:rsidP="002E05FA">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 xml:space="preserve">Salidas: </w:t>
      </w:r>
      <w:r w:rsidR="002A38F4">
        <w:rPr>
          <w:rFonts w:ascii="Montserrat" w:eastAsia="Montserrat Medium" w:hAnsi="Montserrat" w:cs="Montserrat Medium"/>
          <w:iCs/>
          <w:color w:val="000000"/>
          <w:sz w:val="20"/>
          <w:szCs w:val="20"/>
        </w:rPr>
        <w:t>sábado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3F7115" w14:paraId="1B2CB471" w14:textId="77777777" w:rsidTr="002201F8">
        <w:tc>
          <w:tcPr>
            <w:tcW w:w="1540" w:type="dxa"/>
          </w:tcPr>
          <w:p w14:paraId="2FD673BF" w14:textId="15A42B9E" w:rsidR="003F7115" w:rsidRPr="00DB6322" w:rsidRDefault="003F7115" w:rsidP="003F7115">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51234313" w14:textId="77777777" w:rsidR="003F7115" w:rsidRPr="00DB6322" w:rsidRDefault="003F7115" w:rsidP="003F7115">
            <w:pPr>
              <w:rPr>
                <w:rFonts w:ascii="Montserrat" w:eastAsia="Montserrat Medium" w:hAnsi="Montserrat" w:cs="Montserrat Medium"/>
                <w:b/>
                <w:bCs/>
                <w:iCs/>
                <w:color w:val="000000"/>
                <w:sz w:val="20"/>
                <w:szCs w:val="20"/>
              </w:rPr>
            </w:pPr>
          </w:p>
        </w:tc>
        <w:tc>
          <w:tcPr>
            <w:tcW w:w="1043" w:type="dxa"/>
          </w:tcPr>
          <w:p w14:paraId="50D0FDD4" w14:textId="5629FA89" w:rsidR="003F7115" w:rsidRPr="00DB6322" w:rsidRDefault="003F7115" w:rsidP="003F7115">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7CA68441" w14:textId="77777777" w:rsidR="003F7115" w:rsidRPr="00DB6322" w:rsidRDefault="003F7115" w:rsidP="003F7115">
            <w:pPr>
              <w:rPr>
                <w:rFonts w:ascii="Montserrat" w:eastAsia="Montserrat Medium" w:hAnsi="Montserrat" w:cs="Montserrat Medium"/>
                <w:b/>
                <w:bCs/>
                <w:iCs/>
                <w:color w:val="000000"/>
                <w:sz w:val="20"/>
                <w:szCs w:val="20"/>
              </w:rPr>
            </w:pPr>
          </w:p>
        </w:tc>
      </w:tr>
      <w:tr w:rsidR="003F7115" w14:paraId="389FC3E7" w14:textId="77777777" w:rsidTr="002201F8">
        <w:tc>
          <w:tcPr>
            <w:tcW w:w="1540" w:type="dxa"/>
          </w:tcPr>
          <w:p w14:paraId="1D130C39" w14:textId="15BDDB10" w:rsidR="003F7115" w:rsidRPr="00F43CD4" w:rsidRDefault="003F7115" w:rsidP="003F7115">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7EC8B0E2" w14:textId="4638D673" w:rsidR="003F7115" w:rsidRPr="00F43CD4" w:rsidRDefault="002201F8" w:rsidP="003F7115">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05</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12</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19</w:t>
            </w:r>
            <w:r w:rsidR="003F7115">
              <w:rPr>
                <w:rFonts w:ascii="Montserrat" w:eastAsia="Montserrat Medium" w:hAnsi="Montserrat" w:cs="Montserrat Medium"/>
                <w:iCs/>
                <w:color w:val="000000"/>
                <w:sz w:val="20"/>
                <w:szCs w:val="20"/>
              </w:rPr>
              <w:t>, 2</w:t>
            </w:r>
            <w:r>
              <w:rPr>
                <w:rFonts w:ascii="Montserrat" w:eastAsia="Montserrat Medium" w:hAnsi="Montserrat" w:cs="Montserrat Medium"/>
                <w:iCs/>
                <w:color w:val="000000"/>
                <w:sz w:val="20"/>
                <w:szCs w:val="20"/>
              </w:rPr>
              <w:t>6</w:t>
            </w:r>
            <w:r w:rsidR="003F7115" w:rsidRPr="00DB1048">
              <w:rPr>
                <w:rFonts w:ascii="Montserrat" w:eastAsia="Montserrat Medium" w:hAnsi="Montserrat" w:cs="Montserrat Medium"/>
                <w:b/>
                <w:bCs/>
                <w:iCs/>
                <w:color w:val="FF0000"/>
                <w:sz w:val="20"/>
                <w:szCs w:val="20"/>
              </w:rPr>
              <w:t>*</w:t>
            </w:r>
          </w:p>
        </w:tc>
        <w:tc>
          <w:tcPr>
            <w:tcW w:w="1043" w:type="dxa"/>
          </w:tcPr>
          <w:p w14:paraId="7436C78F" w14:textId="7EC34C58"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7492A3B8" w14:textId="0197F1D6" w:rsidR="003F7115" w:rsidRPr="00DB6322" w:rsidRDefault="002201F8" w:rsidP="003F7115">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03</w:t>
            </w:r>
            <w:r w:rsidR="003F7115">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10</w:t>
            </w:r>
            <w:r w:rsidR="003F7115">
              <w:rPr>
                <w:rFonts w:ascii="Montserrat" w:eastAsia="Montserrat Medium" w:hAnsi="Montserrat" w:cs="Montserrat Medium"/>
                <w:color w:val="00B050"/>
                <w:sz w:val="20"/>
                <w:szCs w:val="20"/>
              </w:rPr>
              <w:t xml:space="preserve">, </w:t>
            </w:r>
            <w:r w:rsidR="00FE3191">
              <w:rPr>
                <w:rFonts w:ascii="Montserrat" w:eastAsia="Montserrat Medium" w:hAnsi="Montserrat" w:cs="Montserrat Medium"/>
                <w:color w:val="00B050"/>
                <w:sz w:val="20"/>
                <w:szCs w:val="20"/>
              </w:rPr>
              <w:t>17</w:t>
            </w:r>
            <w:r w:rsidR="003F7115">
              <w:rPr>
                <w:rFonts w:ascii="Montserrat" w:eastAsia="Montserrat Medium" w:hAnsi="Montserrat" w:cs="Montserrat Medium"/>
                <w:color w:val="00B050"/>
                <w:sz w:val="20"/>
                <w:szCs w:val="20"/>
              </w:rPr>
              <w:t xml:space="preserve">, </w:t>
            </w:r>
            <w:r w:rsidR="00FE3191">
              <w:rPr>
                <w:rFonts w:ascii="Montserrat" w:eastAsia="Montserrat Medium" w:hAnsi="Montserrat" w:cs="Montserrat Medium"/>
                <w:color w:val="00B050"/>
                <w:sz w:val="20"/>
                <w:szCs w:val="20"/>
              </w:rPr>
              <w:t>24, 31</w:t>
            </w:r>
          </w:p>
        </w:tc>
      </w:tr>
      <w:tr w:rsidR="003F7115" w14:paraId="57B51B06" w14:textId="77777777" w:rsidTr="002201F8">
        <w:tc>
          <w:tcPr>
            <w:tcW w:w="1540" w:type="dxa"/>
          </w:tcPr>
          <w:p w14:paraId="642B4AB5" w14:textId="3A23EB3E" w:rsidR="003F7115" w:rsidRPr="00F43CD4" w:rsidRDefault="003F7115" w:rsidP="003F7115">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6BDE0121" w14:textId="7CAE675F" w:rsidR="003F7115" w:rsidRPr="00F43CD4" w:rsidRDefault="002201F8" w:rsidP="003F7115">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03</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10</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17</w:t>
            </w:r>
            <w:r w:rsidR="008C27A5" w:rsidRPr="00DB1048">
              <w:rPr>
                <w:rFonts w:ascii="Montserrat" w:eastAsia="Montserrat Medium" w:hAnsi="Montserrat" w:cs="Montserrat Medium"/>
                <w:b/>
                <w:bCs/>
                <w:iCs/>
                <w:color w:val="FF0000"/>
                <w:sz w:val="20"/>
                <w:szCs w:val="20"/>
              </w:rPr>
              <w:t>*</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24</w:t>
            </w:r>
            <w:r w:rsidRPr="002201F8">
              <w:rPr>
                <w:rFonts w:ascii="Montserrat" w:eastAsia="Montserrat Medium" w:hAnsi="Montserrat" w:cs="Montserrat Medium"/>
                <w:iCs/>
                <w:sz w:val="20"/>
                <w:szCs w:val="20"/>
              </w:rPr>
              <w:t>,</w:t>
            </w:r>
            <w:r w:rsidRPr="002201F8">
              <w:rPr>
                <w:rFonts w:ascii="Montserrat" w:eastAsia="Montserrat Medium" w:hAnsi="Montserrat" w:cs="Montserrat Medium"/>
                <w:b/>
                <w:bCs/>
                <w:iCs/>
                <w:sz w:val="20"/>
                <w:szCs w:val="20"/>
              </w:rPr>
              <w:t xml:space="preserve"> </w:t>
            </w:r>
            <w:r w:rsidRPr="002201F8">
              <w:rPr>
                <w:rFonts w:ascii="Montserrat" w:eastAsia="Montserrat Medium" w:hAnsi="Montserrat" w:cs="Montserrat Medium"/>
                <w:iCs/>
                <w:sz w:val="20"/>
                <w:szCs w:val="20"/>
              </w:rPr>
              <w:t>31</w:t>
            </w:r>
          </w:p>
        </w:tc>
        <w:tc>
          <w:tcPr>
            <w:tcW w:w="1043" w:type="dxa"/>
          </w:tcPr>
          <w:p w14:paraId="3EDE4719" w14:textId="0B98AFFE"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705A6A83" w14:textId="3E4C019B" w:rsidR="003F7115" w:rsidRPr="00DB6322" w:rsidRDefault="00FE3191" w:rsidP="003F7115">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07</w:t>
            </w:r>
            <w:r w:rsidR="003F7115">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14</w:t>
            </w:r>
            <w:r w:rsidR="003F7115">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21</w:t>
            </w:r>
            <w:r w:rsidR="003F7115">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28</w:t>
            </w:r>
          </w:p>
        </w:tc>
      </w:tr>
      <w:tr w:rsidR="003F7115" w14:paraId="6BD6469F" w14:textId="77777777" w:rsidTr="002201F8">
        <w:tc>
          <w:tcPr>
            <w:tcW w:w="1540" w:type="dxa"/>
          </w:tcPr>
          <w:p w14:paraId="59DAA3B3" w14:textId="40C9FB20"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33C6E0CC" w14:textId="7C934462" w:rsidR="003F7115" w:rsidRDefault="002201F8"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14</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21</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28</w:t>
            </w:r>
          </w:p>
        </w:tc>
        <w:tc>
          <w:tcPr>
            <w:tcW w:w="1043" w:type="dxa"/>
          </w:tcPr>
          <w:p w14:paraId="6FAAB29F" w14:textId="50F06AA5"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029366AA" w14:textId="1B48E2C2" w:rsidR="003F7115" w:rsidRPr="00DB6322" w:rsidRDefault="00FE3191" w:rsidP="003F7115">
            <w:pPr>
              <w:rPr>
                <w:rFonts w:ascii="Montserrat" w:eastAsia="Montserrat Medium" w:hAnsi="Montserrat" w:cs="Montserrat Medium"/>
                <w:iCs/>
                <w:color w:val="70AD47" w:themeColor="accent6"/>
                <w:sz w:val="20"/>
                <w:szCs w:val="20"/>
              </w:rPr>
            </w:pPr>
            <w:r>
              <w:rPr>
                <w:rFonts w:ascii="Montserrat" w:eastAsia="Montserrat Medium" w:hAnsi="Montserrat" w:cs="Montserrat Medium"/>
                <w:sz w:val="20"/>
                <w:szCs w:val="20"/>
              </w:rPr>
              <w:t>07</w:t>
            </w:r>
            <w:r w:rsidR="003F7115" w:rsidRPr="005E0FF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14</w:t>
            </w:r>
            <w:r w:rsidR="003F7115" w:rsidRPr="005E0FF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21</w:t>
            </w:r>
            <w:r w:rsidR="003F7115" w:rsidRPr="005E0FFA">
              <w:rPr>
                <w:rFonts w:ascii="Montserrat" w:eastAsia="Montserrat Medium" w:hAnsi="Montserrat" w:cs="Montserrat Medium"/>
                <w:sz w:val="20"/>
                <w:szCs w:val="20"/>
              </w:rPr>
              <w:t xml:space="preserve">, </w:t>
            </w:r>
            <w:r>
              <w:rPr>
                <w:rFonts w:ascii="Montserrat" w:eastAsia="Montserrat Medium" w:hAnsi="Montserrat" w:cs="Montserrat Medium"/>
                <w:sz w:val="20"/>
                <w:szCs w:val="20"/>
              </w:rPr>
              <w:t>28</w:t>
            </w:r>
          </w:p>
        </w:tc>
      </w:tr>
      <w:tr w:rsidR="003F7115" w14:paraId="79812AC8" w14:textId="77777777" w:rsidTr="002201F8">
        <w:tc>
          <w:tcPr>
            <w:tcW w:w="1540" w:type="dxa"/>
          </w:tcPr>
          <w:p w14:paraId="16602AD1" w14:textId="5C425396"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02575172" w14:textId="67D380D0" w:rsidR="003F7115" w:rsidRDefault="002201F8"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w:t>
            </w:r>
            <w:r w:rsidR="003F7115">
              <w:rPr>
                <w:rFonts w:ascii="Montserrat" w:eastAsia="Montserrat Medium" w:hAnsi="Montserrat" w:cs="Montserrat Medium"/>
                <w:iCs/>
                <w:color w:val="000000"/>
                <w:sz w:val="20"/>
                <w:szCs w:val="20"/>
              </w:rPr>
              <w:t>, 1</w:t>
            </w:r>
            <w:r>
              <w:rPr>
                <w:rFonts w:ascii="Montserrat" w:eastAsia="Montserrat Medium" w:hAnsi="Montserrat" w:cs="Montserrat Medium"/>
                <w:iCs/>
                <w:color w:val="000000"/>
                <w:sz w:val="20"/>
                <w:szCs w:val="20"/>
              </w:rPr>
              <w:t>2</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19</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26</w:t>
            </w:r>
          </w:p>
        </w:tc>
        <w:tc>
          <w:tcPr>
            <w:tcW w:w="1043" w:type="dxa"/>
          </w:tcPr>
          <w:p w14:paraId="6ADC3AC2" w14:textId="77777777" w:rsidR="003F7115" w:rsidRDefault="003F7115" w:rsidP="003F7115">
            <w:pPr>
              <w:rPr>
                <w:rFonts w:ascii="Montserrat" w:eastAsia="Montserrat Medium" w:hAnsi="Montserrat" w:cs="Montserrat Medium"/>
                <w:iCs/>
                <w:color w:val="000000"/>
                <w:sz w:val="20"/>
                <w:szCs w:val="20"/>
              </w:rPr>
            </w:pPr>
          </w:p>
        </w:tc>
        <w:tc>
          <w:tcPr>
            <w:tcW w:w="1934" w:type="dxa"/>
          </w:tcPr>
          <w:p w14:paraId="1DC71519" w14:textId="77777777" w:rsidR="003F7115" w:rsidRDefault="003F7115" w:rsidP="003F7115">
            <w:pPr>
              <w:rPr>
                <w:rFonts w:ascii="Montserrat" w:eastAsia="Montserrat Medium" w:hAnsi="Montserrat" w:cs="Montserrat Medium"/>
                <w:iCs/>
                <w:color w:val="000000"/>
                <w:sz w:val="20"/>
                <w:szCs w:val="20"/>
              </w:rPr>
            </w:pPr>
          </w:p>
        </w:tc>
      </w:tr>
      <w:tr w:rsidR="003F7115" w14:paraId="58886326" w14:textId="77777777" w:rsidTr="002201F8">
        <w:tc>
          <w:tcPr>
            <w:tcW w:w="1540" w:type="dxa"/>
          </w:tcPr>
          <w:p w14:paraId="6B533E87" w14:textId="108376BC"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7392B541" w14:textId="75CB0C00" w:rsidR="003F7115" w:rsidRDefault="002201F8"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4472C4" w:themeColor="accent1"/>
                <w:sz w:val="20"/>
                <w:szCs w:val="20"/>
              </w:rPr>
              <w:t>02</w:t>
            </w:r>
            <w:r w:rsidR="003F7115"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09</w:t>
            </w:r>
            <w:r w:rsidR="003F7115"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16</w:t>
            </w:r>
            <w:r w:rsidR="003F7115"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23</w:t>
            </w:r>
            <w:r w:rsidR="003F7115"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30</w:t>
            </w:r>
          </w:p>
        </w:tc>
        <w:tc>
          <w:tcPr>
            <w:tcW w:w="1043" w:type="dxa"/>
          </w:tcPr>
          <w:p w14:paraId="5E407453" w14:textId="77777777" w:rsidR="003F7115" w:rsidRDefault="003F7115" w:rsidP="003F7115">
            <w:pPr>
              <w:rPr>
                <w:rFonts w:ascii="Montserrat" w:eastAsia="Montserrat Medium" w:hAnsi="Montserrat" w:cs="Montserrat Medium"/>
                <w:iCs/>
                <w:color w:val="000000"/>
                <w:sz w:val="20"/>
                <w:szCs w:val="20"/>
              </w:rPr>
            </w:pPr>
          </w:p>
        </w:tc>
        <w:tc>
          <w:tcPr>
            <w:tcW w:w="1934" w:type="dxa"/>
          </w:tcPr>
          <w:p w14:paraId="69BB7BC7" w14:textId="77777777" w:rsidR="003F7115" w:rsidRDefault="003F7115" w:rsidP="003F7115">
            <w:pPr>
              <w:rPr>
                <w:rFonts w:ascii="Montserrat" w:eastAsia="Montserrat Medium" w:hAnsi="Montserrat" w:cs="Montserrat Medium"/>
                <w:iCs/>
                <w:color w:val="000000"/>
                <w:sz w:val="20"/>
                <w:szCs w:val="20"/>
              </w:rPr>
            </w:pPr>
          </w:p>
        </w:tc>
      </w:tr>
      <w:tr w:rsidR="003F7115" w14:paraId="4FD1BAC4" w14:textId="77777777" w:rsidTr="002201F8">
        <w:tc>
          <w:tcPr>
            <w:tcW w:w="1540" w:type="dxa"/>
          </w:tcPr>
          <w:p w14:paraId="03508B31" w14:textId="1E330010"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43F876DF" w14:textId="7B3DCF36" w:rsidR="003F7115" w:rsidRDefault="002201F8"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13</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20</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27</w:t>
            </w:r>
          </w:p>
        </w:tc>
        <w:tc>
          <w:tcPr>
            <w:tcW w:w="1043" w:type="dxa"/>
          </w:tcPr>
          <w:p w14:paraId="2DF518F7" w14:textId="77777777" w:rsidR="003F7115" w:rsidRDefault="003F7115" w:rsidP="003F7115">
            <w:pPr>
              <w:rPr>
                <w:rFonts w:ascii="Montserrat" w:eastAsia="Montserrat Medium" w:hAnsi="Montserrat" w:cs="Montserrat Medium"/>
                <w:iCs/>
                <w:color w:val="000000"/>
                <w:sz w:val="20"/>
                <w:szCs w:val="20"/>
              </w:rPr>
            </w:pPr>
          </w:p>
        </w:tc>
        <w:tc>
          <w:tcPr>
            <w:tcW w:w="1934" w:type="dxa"/>
          </w:tcPr>
          <w:p w14:paraId="2ECB7EF1" w14:textId="77777777" w:rsidR="003F7115" w:rsidRDefault="003F7115" w:rsidP="003F7115">
            <w:pPr>
              <w:rPr>
                <w:rFonts w:ascii="Montserrat" w:eastAsia="Montserrat Medium" w:hAnsi="Montserrat" w:cs="Montserrat Medium"/>
                <w:iCs/>
                <w:color w:val="000000"/>
                <w:sz w:val="20"/>
                <w:szCs w:val="20"/>
              </w:rPr>
            </w:pPr>
          </w:p>
        </w:tc>
      </w:tr>
      <w:tr w:rsidR="003F7115" w14:paraId="019A94DD" w14:textId="77777777" w:rsidTr="002201F8">
        <w:tc>
          <w:tcPr>
            <w:tcW w:w="1540" w:type="dxa"/>
          </w:tcPr>
          <w:p w14:paraId="3BF6DB87" w14:textId="0888F047" w:rsidR="003F7115" w:rsidRDefault="003F7115"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08509A38" w14:textId="38019271" w:rsidR="003F7115" w:rsidRDefault="002201F8" w:rsidP="003F7115">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11</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18</w:t>
            </w:r>
            <w:r w:rsidR="003F7115">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25</w:t>
            </w:r>
          </w:p>
        </w:tc>
        <w:tc>
          <w:tcPr>
            <w:tcW w:w="1043" w:type="dxa"/>
          </w:tcPr>
          <w:p w14:paraId="17391776" w14:textId="77777777" w:rsidR="003F7115" w:rsidRDefault="003F7115" w:rsidP="003F7115">
            <w:pPr>
              <w:rPr>
                <w:rFonts w:ascii="Montserrat" w:eastAsia="Montserrat Medium" w:hAnsi="Montserrat" w:cs="Montserrat Medium"/>
                <w:iCs/>
                <w:color w:val="000000"/>
                <w:sz w:val="20"/>
                <w:szCs w:val="20"/>
              </w:rPr>
            </w:pPr>
          </w:p>
        </w:tc>
        <w:tc>
          <w:tcPr>
            <w:tcW w:w="1934" w:type="dxa"/>
          </w:tcPr>
          <w:p w14:paraId="0445B76D" w14:textId="77777777" w:rsidR="003F7115" w:rsidRDefault="003F7115" w:rsidP="003F7115">
            <w:pPr>
              <w:rPr>
                <w:rFonts w:ascii="Montserrat" w:eastAsia="Montserrat Medium" w:hAnsi="Montserrat" w:cs="Montserrat Medium"/>
                <w:iCs/>
                <w:color w:val="000000"/>
                <w:sz w:val="20"/>
                <w:szCs w:val="20"/>
              </w:rPr>
            </w:pPr>
          </w:p>
        </w:tc>
      </w:tr>
      <w:tr w:rsidR="00FD7386" w14:paraId="63B0B227" w14:textId="77777777" w:rsidTr="002201F8">
        <w:tc>
          <w:tcPr>
            <w:tcW w:w="1540" w:type="dxa"/>
          </w:tcPr>
          <w:p w14:paraId="0D8407C3" w14:textId="3E858970" w:rsidR="00FD7386" w:rsidRDefault="002201F8" w:rsidP="00FD7386">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1D2A86D4" w14:textId="4B149427" w:rsidR="00FD7386" w:rsidRPr="00FE3191" w:rsidRDefault="002201F8" w:rsidP="00FD7386">
            <w:pPr>
              <w:rPr>
                <w:rFonts w:ascii="Montserrat" w:eastAsia="Montserrat Medium" w:hAnsi="Montserrat" w:cs="Montserrat Medium"/>
                <w:color w:val="4472C4" w:themeColor="accent1"/>
                <w:sz w:val="20"/>
                <w:szCs w:val="20"/>
              </w:rPr>
            </w:pPr>
            <w:r w:rsidRPr="00FE3191">
              <w:rPr>
                <w:rFonts w:ascii="Montserrat" w:eastAsia="Montserrat Medium" w:hAnsi="Montserrat" w:cs="Montserrat Medium"/>
                <w:color w:val="4472C4" w:themeColor="accent1"/>
                <w:sz w:val="20"/>
                <w:szCs w:val="20"/>
              </w:rPr>
              <w:t>01, 08, 15, 22, 29</w:t>
            </w:r>
          </w:p>
        </w:tc>
        <w:tc>
          <w:tcPr>
            <w:tcW w:w="1043" w:type="dxa"/>
          </w:tcPr>
          <w:p w14:paraId="03833555" w14:textId="77777777" w:rsidR="00FD7386" w:rsidRDefault="00FD7386" w:rsidP="00FD7386">
            <w:pPr>
              <w:rPr>
                <w:rFonts w:ascii="Montserrat" w:eastAsia="Montserrat Medium" w:hAnsi="Montserrat" w:cs="Montserrat Medium"/>
                <w:iCs/>
                <w:color w:val="000000"/>
                <w:sz w:val="20"/>
                <w:szCs w:val="20"/>
              </w:rPr>
            </w:pPr>
          </w:p>
        </w:tc>
        <w:tc>
          <w:tcPr>
            <w:tcW w:w="1934" w:type="dxa"/>
          </w:tcPr>
          <w:p w14:paraId="5BA1A7D6" w14:textId="77777777" w:rsidR="00FD7386" w:rsidRDefault="00FD7386" w:rsidP="00FD7386">
            <w:pPr>
              <w:rPr>
                <w:rFonts w:ascii="Montserrat" w:eastAsia="Montserrat Medium" w:hAnsi="Montserrat" w:cs="Montserrat Medium"/>
                <w:iCs/>
                <w:color w:val="000000"/>
                <w:sz w:val="20"/>
                <w:szCs w:val="20"/>
              </w:rPr>
            </w:pPr>
          </w:p>
        </w:tc>
      </w:tr>
      <w:tr w:rsidR="002201F8" w14:paraId="21111514" w14:textId="77777777" w:rsidTr="002201F8">
        <w:tc>
          <w:tcPr>
            <w:tcW w:w="1540" w:type="dxa"/>
          </w:tcPr>
          <w:p w14:paraId="065E5436" w14:textId="79A3EB7F" w:rsidR="002201F8" w:rsidRDefault="002201F8" w:rsidP="002201F8">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6BD14294" w14:textId="0FF8791D" w:rsidR="002201F8" w:rsidRPr="00FE3191" w:rsidRDefault="002201F8" w:rsidP="00FD7386">
            <w:pPr>
              <w:rPr>
                <w:rFonts w:ascii="Montserrat" w:eastAsia="Montserrat Medium" w:hAnsi="Montserrat" w:cs="Montserrat Medium"/>
                <w:color w:val="4472C4" w:themeColor="accent1"/>
                <w:sz w:val="20"/>
                <w:szCs w:val="20"/>
              </w:rPr>
            </w:pPr>
            <w:r w:rsidRPr="00FE3191">
              <w:rPr>
                <w:rFonts w:ascii="Montserrat" w:eastAsia="Montserrat Medium" w:hAnsi="Montserrat" w:cs="Montserrat Medium"/>
                <w:color w:val="4472C4" w:themeColor="accent1"/>
                <w:sz w:val="20"/>
                <w:szCs w:val="20"/>
              </w:rPr>
              <w:t>06, 13, 20, 27</w:t>
            </w:r>
          </w:p>
        </w:tc>
        <w:tc>
          <w:tcPr>
            <w:tcW w:w="1043" w:type="dxa"/>
          </w:tcPr>
          <w:p w14:paraId="55F412FD" w14:textId="77777777" w:rsidR="002201F8" w:rsidRDefault="002201F8" w:rsidP="00FD7386">
            <w:pPr>
              <w:rPr>
                <w:rFonts w:ascii="Montserrat" w:eastAsia="Montserrat Medium" w:hAnsi="Montserrat" w:cs="Montserrat Medium"/>
                <w:iCs/>
                <w:color w:val="000000"/>
                <w:sz w:val="20"/>
                <w:szCs w:val="20"/>
              </w:rPr>
            </w:pPr>
          </w:p>
        </w:tc>
        <w:tc>
          <w:tcPr>
            <w:tcW w:w="1934" w:type="dxa"/>
          </w:tcPr>
          <w:p w14:paraId="0F894B0E" w14:textId="77777777" w:rsidR="002201F8" w:rsidRDefault="002201F8" w:rsidP="00FD7386">
            <w:pPr>
              <w:rPr>
                <w:rFonts w:ascii="Montserrat" w:eastAsia="Montserrat Medium" w:hAnsi="Montserrat" w:cs="Montserrat Medium"/>
                <w:iCs/>
                <w:color w:val="000000"/>
                <w:sz w:val="20"/>
                <w:szCs w:val="20"/>
              </w:rPr>
            </w:pPr>
          </w:p>
        </w:tc>
      </w:tr>
    </w:tbl>
    <w:p w14:paraId="43127B35" w14:textId="7F797461" w:rsidR="00CB0B37" w:rsidRDefault="00BF15F6" w:rsidP="00CB0B37">
      <w:pPr>
        <w:spacing w:line="240" w:lineRule="auto"/>
        <w:jc w:val="both"/>
        <w:rPr>
          <w:rFonts w:ascii="Montserrat" w:eastAsia="Montserrat Medium" w:hAnsi="Montserrat" w:cs="Montserrat Medium"/>
          <w:b/>
          <w:bCs/>
          <w:i/>
          <w:color w:val="33CC33"/>
          <w:sz w:val="20"/>
          <w:szCs w:val="20"/>
        </w:rPr>
      </w:pPr>
      <w:r w:rsidRPr="00F46DF3">
        <w:rPr>
          <w:rFonts w:ascii="Montserrat" w:eastAsia="Montserrat Medium" w:hAnsi="Montserrat" w:cs="Montserrat Medium"/>
          <w:b/>
          <w:bCs/>
          <w:i/>
          <w:color w:val="33CC33"/>
          <w:sz w:val="20"/>
          <w:szCs w:val="20"/>
        </w:rPr>
        <w:t>&gt;Temporada Baja</w:t>
      </w:r>
    </w:p>
    <w:p w14:paraId="10227AFE" w14:textId="579CD7FC" w:rsidR="00FD7386" w:rsidRPr="003F7115" w:rsidRDefault="00BF15F6" w:rsidP="00CB0B37">
      <w:pPr>
        <w:spacing w:line="240" w:lineRule="auto"/>
        <w:jc w:val="both"/>
        <w:rPr>
          <w:rFonts w:ascii="Montserrat" w:eastAsia="Montserrat Medium" w:hAnsi="Montserrat" w:cs="Montserrat Medium"/>
          <w:b/>
          <w:bCs/>
          <w:i/>
          <w:color w:val="4472C4" w:themeColor="accent1"/>
          <w:sz w:val="20"/>
          <w:szCs w:val="20"/>
        </w:rPr>
      </w:pPr>
      <w:r w:rsidRPr="003F7115">
        <w:rPr>
          <w:rFonts w:ascii="Montserrat" w:eastAsia="Montserrat Medium" w:hAnsi="Montserrat" w:cs="Montserrat Medium"/>
          <w:b/>
          <w:bCs/>
          <w:i/>
          <w:color w:val="4472C4" w:themeColor="accent1"/>
          <w:sz w:val="20"/>
          <w:szCs w:val="20"/>
        </w:rPr>
        <w:t>&gt;Temporada Media</w:t>
      </w:r>
    </w:p>
    <w:p w14:paraId="07A026C3" w14:textId="6F66F563" w:rsidR="00FE3191" w:rsidRDefault="00BF15F6" w:rsidP="00FE3191">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45EAFE4E" w14:textId="4CDEA323" w:rsidR="00FE3191" w:rsidRPr="00FE3191" w:rsidRDefault="00FE3191" w:rsidP="00FE3191">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14C6DF22" w14:textId="2DEA1123" w:rsidR="002E05FA" w:rsidRPr="00FE3191" w:rsidRDefault="00FE3191" w:rsidP="00FE3191">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p>
    <w:p w14:paraId="2C6AC922" w14:textId="704EFE89"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01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sábado</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Pr="00B6023A">
        <w:rPr>
          <w:rFonts w:ascii="Montserrat" w:eastAsia="Montserrat Medium" w:hAnsi="Montserrat" w:cs="Montserrat Medium"/>
          <w:b/>
          <w:iCs/>
          <w:color w:val="000000"/>
          <w:sz w:val="20"/>
          <w:szCs w:val="20"/>
        </w:rPr>
        <w:t xml:space="preserve">América </w:t>
      </w:r>
      <w:r w:rsidR="00866B4D" w:rsidRPr="00B6023A">
        <w:rPr>
          <w:rFonts w:ascii="Montserrat" w:eastAsia="Montserrat Medium" w:hAnsi="Montserrat" w:cs="Montserrat Medium"/>
          <w:b/>
          <w:iCs/>
          <w:color w:val="000000"/>
          <w:sz w:val="20"/>
          <w:szCs w:val="20"/>
        </w:rPr>
        <w:t xml:space="preserve">– </w:t>
      </w:r>
      <w:r w:rsidRPr="00B6023A">
        <w:rPr>
          <w:rFonts w:ascii="Montserrat" w:eastAsia="Montserrat Medium" w:hAnsi="Montserrat" w:cs="Montserrat Medium"/>
          <w:b/>
          <w:iCs/>
          <w:color w:val="000000"/>
          <w:sz w:val="20"/>
          <w:szCs w:val="20"/>
        </w:rPr>
        <w:t>Madrid</w:t>
      </w:r>
    </w:p>
    <w:p w14:paraId="6C506F85" w14:textId="77777777" w:rsidR="00CB0B37" w:rsidRPr="002B3FDA" w:rsidRDefault="00CB0B37" w:rsidP="00CB0B37">
      <w:pPr>
        <w:autoSpaceDE w:val="0"/>
        <w:autoSpaceDN w:val="0"/>
        <w:adjustRightInd w:val="0"/>
        <w:spacing w:line="240" w:lineRule="auto"/>
        <w:rPr>
          <w:rFonts w:ascii="Montserrat" w:eastAsia="Century Gothic" w:hAnsi="Montserrat" w:cs="Century Gothic"/>
          <w:b/>
          <w:sz w:val="20"/>
          <w:szCs w:val="20"/>
        </w:rPr>
      </w:pPr>
      <w:r w:rsidRPr="002B3FDA">
        <w:rPr>
          <w:rFonts w:ascii="Montserrat" w:eastAsia="Century Gothic" w:hAnsi="Montserrat" w:cs="Century Gothic"/>
          <w:bCs/>
          <w:sz w:val="20"/>
          <w:szCs w:val="20"/>
        </w:rPr>
        <w:t xml:space="preserve">Presentarse en el aeropuerto para abordar su </w:t>
      </w:r>
      <w:r w:rsidRPr="006835D7">
        <w:rPr>
          <w:rFonts w:ascii="Montserrat" w:eastAsia="Century Gothic" w:hAnsi="Montserrat" w:cs="Century Gothic"/>
          <w:b/>
          <w:sz w:val="20"/>
          <w:szCs w:val="20"/>
        </w:rPr>
        <w:t>vuelo</w:t>
      </w:r>
      <w:r w:rsidRPr="002B3FDA">
        <w:rPr>
          <w:rFonts w:ascii="Montserrat" w:eastAsia="Century Gothic" w:hAnsi="Montserrat" w:cs="Century Gothic"/>
          <w:bCs/>
          <w:sz w:val="20"/>
          <w:szCs w:val="20"/>
        </w:rPr>
        <w:t xml:space="preserve"> </w:t>
      </w:r>
      <w:r w:rsidRPr="002B3FDA">
        <w:rPr>
          <w:rFonts w:ascii="Montserrat" w:eastAsia="Century Gothic" w:hAnsi="Montserrat" w:cs="Century Gothic"/>
          <w:b/>
          <w:sz w:val="20"/>
          <w:szCs w:val="20"/>
        </w:rPr>
        <w:t>(no incluido)</w:t>
      </w:r>
      <w:r w:rsidRPr="002B3FDA">
        <w:rPr>
          <w:rFonts w:ascii="Montserrat" w:eastAsia="Century Gothic" w:hAnsi="Montserrat" w:cs="Century Gothic"/>
          <w:bCs/>
          <w:sz w:val="20"/>
          <w:szCs w:val="20"/>
        </w:rPr>
        <w:t xml:space="preserve"> con destino a Madrid. </w:t>
      </w:r>
      <w:r w:rsidRPr="002B3FDA">
        <w:rPr>
          <w:rFonts w:ascii="Montserrat" w:eastAsia="Century Gothic" w:hAnsi="Montserrat" w:cs="Century Gothic"/>
          <w:b/>
          <w:sz w:val="20"/>
          <w:szCs w:val="20"/>
        </w:rPr>
        <w:t>Noche a bordo.</w:t>
      </w:r>
    </w:p>
    <w:p w14:paraId="47A805A3" w14:textId="77777777" w:rsidR="002E05FA" w:rsidRPr="00DC27F3" w:rsidRDefault="002E05FA" w:rsidP="002E05FA">
      <w:pPr>
        <w:spacing w:line="240" w:lineRule="auto"/>
        <w:jc w:val="both"/>
        <w:rPr>
          <w:rFonts w:ascii="Montserrat" w:eastAsia="Montserrat Medium" w:hAnsi="Montserrat" w:cs="Montserrat Medium"/>
          <w:iCs/>
          <w:sz w:val="20"/>
          <w:szCs w:val="20"/>
        </w:rPr>
      </w:pPr>
    </w:p>
    <w:p w14:paraId="13ED1655" w14:textId="10BF3889"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02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domingo</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Madrid</w:t>
      </w:r>
    </w:p>
    <w:p w14:paraId="55DD4261" w14:textId="6EF31609" w:rsidR="002E05FA" w:rsidRPr="00DC27F3" w:rsidRDefault="002E05FA" w:rsidP="002E05FA">
      <w:pPr>
        <w:spacing w:line="240" w:lineRule="auto"/>
        <w:jc w:val="both"/>
        <w:rPr>
          <w:rFonts w:ascii="Montserrat" w:eastAsia="Montserrat Medium" w:hAnsi="Montserrat" w:cs="Montserrat Medium"/>
          <w:iCs/>
          <w:color w:val="000000"/>
          <w:sz w:val="20"/>
          <w:szCs w:val="20"/>
        </w:rPr>
      </w:pPr>
      <w:r w:rsidRPr="00DC27F3">
        <w:rPr>
          <w:rFonts w:ascii="Montserrat" w:eastAsia="Montserrat Medium" w:hAnsi="Montserrat" w:cs="Montserrat Medium"/>
          <w:iCs/>
          <w:color w:val="000000"/>
          <w:sz w:val="20"/>
          <w:szCs w:val="20"/>
        </w:rPr>
        <w:t xml:space="preserve">Llegada al aeropuerto internacional Adolfo Suárez Madrid – Barajas. Recepción y </w:t>
      </w:r>
      <w:r w:rsidRPr="00DC27F3">
        <w:rPr>
          <w:rFonts w:ascii="Montserrat" w:eastAsia="Montserrat Medium" w:hAnsi="Montserrat" w:cs="Montserrat Medium"/>
          <w:b/>
          <w:bCs/>
          <w:iCs/>
          <w:color w:val="000000"/>
          <w:sz w:val="20"/>
          <w:szCs w:val="20"/>
        </w:rPr>
        <w:t>traslado</w:t>
      </w:r>
      <w:r w:rsidRPr="00DC27F3">
        <w:rPr>
          <w:rFonts w:ascii="Montserrat" w:eastAsia="Montserrat Medium" w:hAnsi="Montserrat" w:cs="Montserrat Medium"/>
          <w:iCs/>
          <w:color w:val="000000"/>
          <w:sz w:val="20"/>
          <w:szCs w:val="20"/>
        </w:rPr>
        <w:t xml:space="preserve"> al hotel. </w:t>
      </w:r>
      <w:r w:rsidRPr="00DC27F3">
        <w:rPr>
          <w:rFonts w:ascii="Montserrat" w:eastAsia="Montserrat Medium" w:hAnsi="Montserrat" w:cs="Montserrat Medium"/>
          <w:b/>
          <w:bCs/>
          <w:iCs/>
          <w:color w:val="000000"/>
          <w:sz w:val="20"/>
          <w:szCs w:val="20"/>
        </w:rPr>
        <w:t>Alojamiento</w:t>
      </w:r>
      <w:r w:rsidRPr="00DC27F3">
        <w:rPr>
          <w:rFonts w:ascii="Montserrat" w:eastAsia="Montserrat Medium" w:hAnsi="Montserrat" w:cs="Montserrat Medium"/>
          <w:iCs/>
          <w:color w:val="000000"/>
          <w:sz w:val="20"/>
          <w:szCs w:val="20"/>
        </w:rPr>
        <w:t>.</w:t>
      </w:r>
    </w:p>
    <w:p w14:paraId="7EA15033" w14:textId="77777777" w:rsidR="002E05FA" w:rsidRPr="00DC27F3" w:rsidRDefault="002E05FA" w:rsidP="002E05FA">
      <w:pPr>
        <w:spacing w:line="240" w:lineRule="auto"/>
        <w:rPr>
          <w:rFonts w:ascii="Montserrat" w:eastAsia="Montserrat Medium" w:hAnsi="Montserrat" w:cs="Montserrat Medium"/>
          <w:iCs/>
          <w:color w:val="000000"/>
          <w:sz w:val="20"/>
          <w:szCs w:val="20"/>
        </w:rPr>
      </w:pPr>
    </w:p>
    <w:p w14:paraId="24486F36" w14:textId="19FD5B6A"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03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lunes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Madrid</w:t>
      </w:r>
    </w:p>
    <w:p w14:paraId="53D97F1E" w14:textId="27B7DCF8" w:rsidR="002E05FA" w:rsidRPr="00DC27F3" w:rsidRDefault="002E05FA" w:rsidP="002E05FA">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Recorrido por la Plaza de España, la Gran Vía, la Fuente de la diosa Cibeles, la Puerta de Alcalá, la plaza </w:t>
      </w:r>
      <w:r w:rsidRPr="00F46DF3">
        <w:rPr>
          <w:rFonts w:ascii="Montserrat" w:eastAsia="Montserrat Medium" w:hAnsi="Montserrat" w:cs="Montserrat Medium"/>
          <w:bCs/>
          <w:iCs/>
          <w:color w:val="000000"/>
          <w:sz w:val="20"/>
          <w:szCs w:val="20"/>
        </w:rPr>
        <w:t>de</w:t>
      </w:r>
      <w:r w:rsidRPr="00DC27F3">
        <w:rPr>
          <w:rFonts w:ascii="Montserrat" w:eastAsia="Montserrat Medium" w:hAnsi="Montserrat" w:cs="Montserrat Medium"/>
          <w:bCs/>
          <w:iCs/>
          <w:color w:val="000000"/>
          <w:sz w:val="20"/>
          <w:szCs w:val="20"/>
        </w:rPr>
        <w:t xml:space="preserve"> toros de las Ventas, etc. Finalizaremos en el Madrid de los Austrias con la Plaza Mayor y la Plaza de Oriente. Tarde libre. Recomendaremos la excursión </w:t>
      </w:r>
      <w:r w:rsidRPr="00DC27F3">
        <w:rPr>
          <w:rFonts w:ascii="Montserrat" w:eastAsia="Montserrat Medium" w:hAnsi="Montserrat" w:cs="Montserrat Medium"/>
          <w:b/>
          <w:iCs/>
          <w:color w:val="000000"/>
          <w:sz w:val="20"/>
          <w:szCs w:val="20"/>
        </w:rPr>
        <w:t>opcional</w:t>
      </w:r>
      <w:r w:rsidRPr="00DC27F3">
        <w:rPr>
          <w:rFonts w:ascii="Montserrat" w:eastAsia="Montserrat Medium" w:hAnsi="Montserrat" w:cs="Montserrat Medium"/>
          <w:bCs/>
          <w:iCs/>
          <w:color w:val="000000"/>
          <w:sz w:val="20"/>
          <w:szCs w:val="20"/>
        </w:rPr>
        <w:t xml:space="preserve"> a la “Ciudad Imperial” de Toledo.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5C9C1C75" w14:textId="77777777" w:rsidR="002E05FA" w:rsidRPr="00DC27F3" w:rsidRDefault="002E05FA" w:rsidP="002E05FA">
      <w:pPr>
        <w:spacing w:line="240" w:lineRule="auto"/>
        <w:rPr>
          <w:rFonts w:ascii="Montserrat" w:eastAsia="Montserrat Medium" w:hAnsi="Montserrat" w:cs="Montserrat Medium"/>
          <w:b/>
          <w:iCs/>
          <w:color w:val="000000"/>
          <w:sz w:val="20"/>
          <w:szCs w:val="20"/>
        </w:rPr>
      </w:pPr>
    </w:p>
    <w:p w14:paraId="59EE7E0F" w14:textId="60611AFC"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04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martes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 xml:space="preserve">Madrid </w:t>
      </w:r>
      <w:r w:rsidR="00866B4D" w:rsidRPr="00D626FA">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b/>
          <w:iCs/>
          <w:color w:val="000000"/>
          <w:sz w:val="20"/>
          <w:szCs w:val="20"/>
        </w:rPr>
        <w:t>Burdeos</w:t>
      </w:r>
    </w:p>
    <w:p w14:paraId="074AAD30" w14:textId="1DB64533" w:rsidR="006A7236" w:rsidRPr="006A7236" w:rsidRDefault="006A7236" w:rsidP="006A7236">
      <w:pPr>
        <w:spacing w:line="240" w:lineRule="auto"/>
        <w:jc w:val="both"/>
        <w:rPr>
          <w:rFonts w:ascii="Montserrat" w:eastAsia="Montserrat Medium" w:hAnsi="Montserrat" w:cs="Montserrat Medium"/>
          <w:bCs/>
          <w:iCs/>
          <w:color w:val="000000"/>
          <w:sz w:val="20"/>
          <w:szCs w:val="20"/>
        </w:rPr>
      </w:pPr>
      <w:r w:rsidRPr="006A7236">
        <w:rPr>
          <w:rFonts w:ascii="Montserrat" w:eastAsia="Montserrat Medium" w:hAnsi="Montserrat" w:cs="Montserrat Medium"/>
          <w:b/>
          <w:iCs/>
          <w:color w:val="000000"/>
          <w:sz w:val="20"/>
          <w:szCs w:val="20"/>
        </w:rPr>
        <w:t>Desayuno</w:t>
      </w:r>
      <w:r w:rsidRPr="006A7236">
        <w:rPr>
          <w:rFonts w:ascii="Montserrat" w:eastAsia="Montserrat Medium" w:hAnsi="Montserrat" w:cs="Montserrat Medium"/>
          <w:bCs/>
          <w:iCs/>
          <w:color w:val="000000"/>
          <w:sz w:val="20"/>
          <w:szCs w:val="20"/>
        </w:rPr>
        <w:t>. Salida hacia Burdeos, capital de la región de Nueva Aquitania.</w:t>
      </w:r>
      <w:r>
        <w:rPr>
          <w:rFonts w:ascii="Montserrat" w:eastAsia="Montserrat Medium" w:hAnsi="Montserrat" w:cs="Montserrat Medium"/>
          <w:bCs/>
          <w:iCs/>
          <w:color w:val="000000"/>
          <w:sz w:val="20"/>
          <w:szCs w:val="20"/>
        </w:rPr>
        <w:t xml:space="preserve"> R</w:t>
      </w:r>
      <w:r w:rsidRPr="006A7236">
        <w:rPr>
          <w:rFonts w:ascii="Montserrat" w:eastAsia="Montserrat Medium" w:hAnsi="Montserrat" w:cs="Montserrat Medium"/>
          <w:bCs/>
          <w:iCs/>
          <w:color w:val="000000"/>
          <w:sz w:val="20"/>
          <w:szCs w:val="20"/>
        </w:rPr>
        <w:t xml:space="preserve">esto del día libre. </w:t>
      </w:r>
      <w:r w:rsidRPr="006835D7">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52CAB51F" w14:textId="77777777" w:rsidR="006A7236" w:rsidRDefault="006A7236" w:rsidP="006A7236">
      <w:pPr>
        <w:spacing w:line="240" w:lineRule="auto"/>
        <w:jc w:val="both"/>
        <w:rPr>
          <w:rFonts w:ascii="Montserrat" w:eastAsia="Montserrat Medium" w:hAnsi="Montserrat" w:cs="Montserrat Medium"/>
          <w:b/>
          <w:iCs/>
          <w:color w:val="000000"/>
          <w:sz w:val="20"/>
          <w:szCs w:val="20"/>
        </w:rPr>
      </w:pPr>
    </w:p>
    <w:p w14:paraId="27860494" w14:textId="56E2B871" w:rsidR="002E05FA" w:rsidRPr="00E9054B" w:rsidRDefault="002E05FA" w:rsidP="006A7236">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05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miércoles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 xml:space="preserve">Burdeos </w:t>
      </w:r>
      <w:r w:rsidR="00866B4D" w:rsidRPr="00D626FA">
        <w:rPr>
          <w:rFonts w:ascii="Montserrat" w:eastAsia="Montserrat Medium" w:hAnsi="Montserrat" w:cs="Montserrat Medium"/>
          <w:b/>
          <w:iCs/>
          <w:color w:val="000000"/>
          <w:sz w:val="20"/>
          <w:szCs w:val="20"/>
        </w:rPr>
        <w:t xml:space="preserve">– </w:t>
      </w:r>
      <w:proofErr w:type="spellStart"/>
      <w:r w:rsidRPr="00DC27F3">
        <w:rPr>
          <w:rFonts w:ascii="Montserrat" w:eastAsia="Montserrat Medium" w:hAnsi="Montserrat" w:cs="Montserrat Medium"/>
          <w:b/>
          <w:iCs/>
          <w:color w:val="000000"/>
          <w:sz w:val="20"/>
          <w:szCs w:val="20"/>
        </w:rPr>
        <w:t>Blois</w:t>
      </w:r>
      <w:proofErr w:type="spellEnd"/>
      <w:r w:rsidRPr="00DC27F3">
        <w:rPr>
          <w:rFonts w:ascii="Montserrat" w:eastAsia="Montserrat Medium" w:hAnsi="Montserrat" w:cs="Montserrat Medium"/>
          <w:b/>
          <w:iCs/>
          <w:color w:val="000000"/>
          <w:sz w:val="20"/>
          <w:szCs w:val="20"/>
        </w:rPr>
        <w:t xml:space="preserve"> </w:t>
      </w:r>
      <w:r w:rsidR="00866B4D" w:rsidRPr="00D626FA">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b/>
          <w:iCs/>
          <w:color w:val="000000"/>
          <w:sz w:val="20"/>
          <w:szCs w:val="20"/>
        </w:rPr>
        <w:t>París</w:t>
      </w:r>
    </w:p>
    <w:p w14:paraId="1DDB6914" w14:textId="75DA732B" w:rsidR="002E05FA" w:rsidRPr="00DC27F3" w:rsidRDefault="002E05FA" w:rsidP="002E05FA">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A continuación, salida hacia </w:t>
      </w:r>
      <w:proofErr w:type="spellStart"/>
      <w:r w:rsidRPr="00DC27F3">
        <w:rPr>
          <w:rFonts w:ascii="Montserrat" w:eastAsia="Montserrat Medium" w:hAnsi="Montserrat" w:cs="Montserrat Medium"/>
          <w:bCs/>
          <w:iCs/>
          <w:color w:val="000000"/>
          <w:sz w:val="20"/>
          <w:szCs w:val="20"/>
        </w:rPr>
        <w:t>Blois</w:t>
      </w:r>
      <w:proofErr w:type="spellEnd"/>
      <w:r w:rsidRPr="00DC27F3">
        <w:rPr>
          <w:rFonts w:ascii="Montserrat" w:eastAsia="Montserrat Medium" w:hAnsi="Montserrat" w:cs="Montserrat Medium"/>
          <w:bCs/>
          <w:iCs/>
          <w:color w:val="000000"/>
          <w:sz w:val="20"/>
          <w:szCs w:val="20"/>
        </w:rPr>
        <w:t xml:space="preserve">. Su Castillo, declarado Patrimonio de la Humanidad por la Unesco, es considerado uno de los más importantes de la región. Tras el tiempo libre continuaremos hasta París. Por la noche realizaremos la excursión </w:t>
      </w:r>
      <w:r w:rsidRPr="00DC27F3">
        <w:rPr>
          <w:rFonts w:ascii="Montserrat" w:eastAsia="Montserrat Medium" w:hAnsi="Montserrat" w:cs="Montserrat Medium"/>
          <w:b/>
          <w:iCs/>
          <w:color w:val="000000"/>
          <w:sz w:val="20"/>
          <w:szCs w:val="20"/>
        </w:rPr>
        <w:t>opcional</w:t>
      </w:r>
      <w:r w:rsidRPr="00DC27F3">
        <w:rPr>
          <w:rFonts w:ascii="Montserrat" w:eastAsia="Montserrat Medium" w:hAnsi="Montserrat" w:cs="Montserrat Medium"/>
          <w:bCs/>
          <w:iCs/>
          <w:color w:val="000000"/>
          <w:sz w:val="20"/>
          <w:szCs w:val="20"/>
        </w:rPr>
        <w:t xml:space="preserve"> para navegar en un crucero por el río Sena, continuando con un recorrido completo de París iluminado.</w:t>
      </w:r>
      <w:r w:rsidR="00866B4D" w:rsidRPr="00866B4D">
        <w:rPr>
          <w:rFonts w:ascii="Montserrat" w:eastAsia="Montserrat Medium" w:hAnsi="Montserrat" w:cs="Montserrat Medium"/>
          <w:bCs/>
          <w:iCs/>
          <w:color w:val="000000"/>
          <w:sz w:val="20"/>
          <w:szCs w:val="20"/>
        </w:rPr>
        <w:t xml:space="preserve"> </w:t>
      </w:r>
      <w:r w:rsidR="00866B4D" w:rsidRPr="00DC27F3">
        <w:rPr>
          <w:rFonts w:ascii="Montserrat" w:eastAsia="Montserrat Medium" w:hAnsi="Montserrat" w:cs="Montserrat Medium"/>
          <w:bCs/>
          <w:iCs/>
          <w:color w:val="000000"/>
          <w:sz w:val="20"/>
          <w:szCs w:val="20"/>
        </w:rPr>
        <w:t xml:space="preserve">Llegada y </w:t>
      </w:r>
      <w:r w:rsidR="00866B4D" w:rsidRPr="00866B4D">
        <w:rPr>
          <w:rFonts w:ascii="Montserrat" w:eastAsia="Montserrat Medium" w:hAnsi="Montserrat" w:cs="Montserrat Medium"/>
          <w:b/>
          <w:iCs/>
          <w:color w:val="000000"/>
          <w:sz w:val="20"/>
          <w:szCs w:val="20"/>
        </w:rPr>
        <w:t>alojamiento</w:t>
      </w:r>
    </w:p>
    <w:p w14:paraId="71E1B299" w14:textId="49D1111D" w:rsidR="002E05FA" w:rsidRDefault="002E05FA" w:rsidP="002E05FA">
      <w:pPr>
        <w:spacing w:line="240" w:lineRule="auto"/>
        <w:jc w:val="both"/>
        <w:rPr>
          <w:rFonts w:ascii="Montserrat" w:eastAsia="Montserrat Medium" w:hAnsi="Montserrat" w:cs="Montserrat Medium"/>
          <w:b/>
          <w:iCs/>
          <w:color w:val="000000"/>
          <w:sz w:val="20"/>
          <w:szCs w:val="20"/>
        </w:rPr>
      </w:pPr>
    </w:p>
    <w:p w14:paraId="055AF27F" w14:textId="6305C177"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06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jueves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París </w:t>
      </w:r>
    </w:p>
    <w:p w14:paraId="1062E206" w14:textId="0E10003E" w:rsidR="002E05FA" w:rsidRPr="00DC27F3" w:rsidRDefault="0037059B" w:rsidP="002E05FA">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w:t>
      </w:r>
      <w:r w:rsidR="002E05FA" w:rsidRPr="00DC27F3">
        <w:rPr>
          <w:rFonts w:ascii="Montserrat" w:eastAsia="Montserrat Medium" w:hAnsi="Montserrat" w:cs="Montserrat Medium"/>
          <w:b/>
          <w:iCs/>
          <w:color w:val="000000"/>
          <w:sz w:val="20"/>
          <w:szCs w:val="20"/>
        </w:rPr>
        <w:t>esayuno</w:t>
      </w:r>
      <w:r w:rsidRPr="00DC27F3">
        <w:rPr>
          <w:rFonts w:ascii="Montserrat" w:eastAsia="Montserrat Medium" w:hAnsi="Montserrat" w:cs="Montserrat Medium"/>
          <w:bCs/>
          <w:iCs/>
          <w:color w:val="000000"/>
          <w:sz w:val="20"/>
          <w:szCs w:val="20"/>
        </w:rPr>
        <w:t xml:space="preserve">. </w:t>
      </w:r>
      <w:r w:rsidR="002E05FA" w:rsidRPr="00DC27F3">
        <w:rPr>
          <w:rFonts w:ascii="Montserrat" w:eastAsia="Montserrat Medium" w:hAnsi="Montserrat" w:cs="Montserrat Medium"/>
          <w:bCs/>
          <w:iCs/>
          <w:color w:val="000000"/>
          <w:sz w:val="20"/>
          <w:szCs w:val="20"/>
        </w:rPr>
        <w:t xml:space="preserve">Después saldremos a recorrer la “Ciudad del Amor”, pasando por la Avenida de los Campos Elíseos, la Plaza de la Concordia, el Arco del Triunfo, la Asamblea Nacional, la Ópera, el Museo del Louvre, los Inválidos, el Campo de Marte, la Torre Eiffel, </w:t>
      </w:r>
      <w:r w:rsidRPr="00DC27F3">
        <w:rPr>
          <w:rFonts w:ascii="Montserrat" w:eastAsia="Montserrat Medium" w:hAnsi="Montserrat" w:cs="Montserrat Medium"/>
          <w:bCs/>
          <w:iCs/>
          <w:color w:val="000000"/>
          <w:sz w:val="20"/>
          <w:szCs w:val="20"/>
        </w:rPr>
        <w:t>y mucho más</w:t>
      </w:r>
      <w:r w:rsidR="002E05FA" w:rsidRPr="00DC27F3">
        <w:rPr>
          <w:rFonts w:ascii="Montserrat" w:eastAsia="Montserrat Medium" w:hAnsi="Montserrat" w:cs="Montserrat Medium"/>
          <w:bCs/>
          <w:iCs/>
          <w:color w:val="000000"/>
          <w:sz w:val="20"/>
          <w:szCs w:val="20"/>
        </w:rPr>
        <w:t xml:space="preserve">. Por la tarde, excursión </w:t>
      </w:r>
      <w:r w:rsidR="002E05FA" w:rsidRPr="00DC27F3">
        <w:rPr>
          <w:rFonts w:ascii="Montserrat" w:eastAsia="Montserrat Medium" w:hAnsi="Montserrat" w:cs="Montserrat Medium"/>
          <w:b/>
          <w:iCs/>
          <w:color w:val="000000"/>
          <w:sz w:val="20"/>
          <w:szCs w:val="20"/>
        </w:rPr>
        <w:t>opcional</w:t>
      </w:r>
      <w:r w:rsidR="002E05FA" w:rsidRPr="00DC27F3">
        <w:rPr>
          <w:rFonts w:ascii="Montserrat" w:eastAsia="Montserrat Medium" w:hAnsi="Montserrat" w:cs="Montserrat Medium"/>
          <w:bCs/>
          <w:iCs/>
          <w:color w:val="000000"/>
          <w:sz w:val="20"/>
          <w:szCs w:val="20"/>
        </w:rPr>
        <w:t xml:space="preserve"> a Montmartre. Sus callejuelas albergan desde los más antiguos cabarets hasta la Basílica del Sagrado Corazón de Jesús. A continuación, realizaremos un paseo por el Barrio Latino. Tendremos una vista de la Catedral de </w:t>
      </w:r>
      <w:proofErr w:type="spellStart"/>
      <w:r w:rsidR="002E05FA" w:rsidRPr="00DC27F3">
        <w:rPr>
          <w:rFonts w:ascii="Montserrat" w:eastAsia="Montserrat Medium" w:hAnsi="Montserrat" w:cs="Montserrat Medium"/>
          <w:bCs/>
          <w:iCs/>
          <w:color w:val="000000"/>
          <w:sz w:val="20"/>
          <w:szCs w:val="20"/>
        </w:rPr>
        <w:t>Notre</w:t>
      </w:r>
      <w:proofErr w:type="spellEnd"/>
      <w:r w:rsidR="002E05FA" w:rsidRPr="00DC27F3">
        <w:rPr>
          <w:rFonts w:ascii="Montserrat" w:eastAsia="Montserrat Medium" w:hAnsi="Montserrat" w:cs="Montserrat Medium"/>
          <w:bCs/>
          <w:iCs/>
          <w:color w:val="000000"/>
          <w:sz w:val="20"/>
          <w:szCs w:val="20"/>
        </w:rPr>
        <w:t xml:space="preserve"> Dame, donde entenderemos el porqué de su importancia mundial. </w:t>
      </w:r>
      <w:r w:rsidR="002E05FA" w:rsidRPr="00F46DF3">
        <w:rPr>
          <w:rFonts w:ascii="Montserrat" w:eastAsia="Montserrat Medium" w:hAnsi="Montserrat" w:cs="Montserrat Medium"/>
          <w:b/>
          <w:iCs/>
          <w:color w:val="000000"/>
          <w:sz w:val="20"/>
          <w:szCs w:val="20"/>
        </w:rPr>
        <w:t>Alojamiento</w:t>
      </w:r>
    </w:p>
    <w:p w14:paraId="7D2A783F" w14:textId="77777777" w:rsidR="002E05FA" w:rsidRPr="00DC27F3" w:rsidRDefault="002E05FA" w:rsidP="002E05FA">
      <w:pPr>
        <w:spacing w:line="240" w:lineRule="auto"/>
        <w:jc w:val="both"/>
        <w:rPr>
          <w:rFonts w:ascii="Montserrat" w:eastAsia="Montserrat Medium" w:hAnsi="Montserrat" w:cs="Montserrat Medium"/>
          <w:b/>
          <w:iCs/>
          <w:color w:val="000000"/>
          <w:sz w:val="20"/>
          <w:szCs w:val="20"/>
        </w:rPr>
      </w:pPr>
    </w:p>
    <w:p w14:paraId="3C85BAB3" w14:textId="688D3912"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07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viernes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París</w:t>
      </w:r>
    </w:p>
    <w:p w14:paraId="60A48580" w14:textId="1047F944" w:rsidR="002E05FA" w:rsidRDefault="002E05FA" w:rsidP="003D1838">
      <w:pPr>
        <w:spacing w:line="240" w:lineRule="auto"/>
        <w:jc w:val="both"/>
        <w:rPr>
          <w:rFonts w:ascii="Montserrat" w:eastAsia="Montserrat Medium" w:hAnsi="Montserrat" w:cs="Montserrat Medium"/>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iCs/>
          <w:color w:val="000000"/>
          <w:sz w:val="20"/>
          <w:szCs w:val="20"/>
        </w:rPr>
        <w:t xml:space="preserve"> </w:t>
      </w:r>
      <w:r w:rsidR="00CB0B37">
        <w:rPr>
          <w:rFonts w:ascii="Montserrat" w:eastAsia="Montserrat Medium" w:hAnsi="Montserrat" w:cs="Montserrat Medium"/>
          <w:iCs/>
          <w:color w:val="000000"/>
          <w:sz w:val="20"/>
          <w:szCs w:val="20"/>
        </w:rPr>
        <w:t xml:space="preserve">A </w:t>
      </w:r>
      <w:r w:rsidR="00F46DF3">
        <w:rPr>
          <w:rFonts w:ascii="Montserrat" w:eastAsia="Montserrat Medium" w:hAnsi="Montserrat" w:cs="Montserrat Medium"/>
          <w:iCs/>
          <w:color w:val="000000"/>
          <w:sz w:val="20"/>
          <w:szCs w:val="20"/>
        </w:rPr>
        <w:t>continuación,</w:t>
      </w:r>
      <w:r w:rsidR="00CB0B37">
        <w:rPr>
          <w:rFonts w:ascii="Montserrat" w:eastAsia="Montserrat Medium" w:hAnsi="Montserrat" w:cs="Montserrat Medium"/>
          <w:iCs/>
          <w:color w:val="000000"/>
          <w:sz w:val="20"/>
          <w:szCs w:val="20"/>
        </w:rPr>
        <w:t xml:space="preserve"> </w:t>
      </w:r>
      <w:r w:rsidRPr="00DC27F3">
        <w:rPr>
          <w:rFonts w:ascii="Montserrat" w:eastAsia="Montserrat Medium" w:hAnsi="Montserrat" w:cs="Montserrat Medium"/>
          <w:iCs/>
          <w:color w:val="000000"/>
          <w:sz w:val="20"/>
          <w:szCs w:val="20"/>
        </w:rPr>
        <w:t xml:space="preserve">recomendaremos la excursión </w:t>
      </w:r>
      <w:r w:rsidRPr="00DC27F3">
        <w:rPr>
          <w:rFonts w:ascii="Montserrat" w:eastAsia="Montserrat Medium" w:hAnsi="Montserrat" w:cs="Montserrat Medium"/>
          <w:b/>
          <w:bCs/>
          <w:iCs/>
          <w:color w:val="000000"/>
          <w:sz w:val="20"/>
          <w:szCs w:val="20"/>
        </w:rPr>
        <w:t>opcional</w:t>
      </w:r>
      <w:r w:rsidRPr="00DC27F3">
        <w:rPr>
          <w:rFonts w:ascii="Montserrat" w:eastAsia="Montserrat Medium" w:hAnsi="Montserrat" w:cs="Montserrat Medium"/>
          <w:iCs/>
          <w:color w:val="000000"/>
          <w:sz w:val="20"/>
          <w:szCs w:val="20"/>
        </w:rPr>
        <w:t xml:space="preserve"> al Palacio de Versalles y sus jardines. </w:t>
      </w:r>
      <w:r w:rsidR="003D1838" w:rsidRPr="00566C4A">
        <w:rPr>
          <w:rFonts w:ascii="Montserrat" w:eastAsia="Montserrat Medium" w:hAnsi="Montserrat" w:cs="Montserrat Medium"/>
          <w:iCs/>
          <w:color w:val="000000"/>
          <w:sz w:val="20"/>
          <w:szCs w:val="20"/>
        </w:rPr>
        <w:t xml:space="preserve">Realizaremos una visita interior de los aposentos reales (con entrada preferente). Descubriremos también los espectaculares Jardines de Palacio. Regreso a París. </w:t>
      </w:r>
      <w:r w:rsidR="003D1838" w:rsidRPr="00566C4A">
        <w:rPr>
          <w:rFonts w:ascii="Montserrat" w:eastAsia="Montserrat Medium" w:hAnsi="Montserrat" w:cs="Montserrat Medium"/>
          <w:b/>
          <w:bCs/>
          <w:iCs/>
          <w:color w:val="000000"/>
          <w:sz w:val="20"/>
          <w:szCs w:val="20"/>
        </w:rPr>
        <w:t>Alojamiento</w:t>
      </w:r>
    </w:p>
    <w:p w14:paraId="343260AC" w14:textId="77777777" w:rsidR="003D1838" w:rsidRPr="00DC27F3" w:rsidRDefault="003D1838" w:rsidP="003D1838">
      <w:pPr>
        <w:spacing w:line="240" w:lineRule="auto"/>
        <w:jc w:val="both"/>
        <w:rPr>
          <w:rFonts w:ascii="Montserrat" w:eastAsia="Montserrat Medium" w:hAnsi="Montserrat" w:cs="Montserrat Medium"/>
          <w:iCs/>
          <w:sz w:val="20"/>
          <w:szCs w:val="20"/>
        </w:rPr>
      </w:pPr>
    </w:p>
    <w:p w14:paraId="22A27105" w14:textId="1569F57B" w:rsidR="002E05FA" w:rsidRPr="00DC27F3" w:rsidRDefault="002E05FA" w:rsidP="0037059B">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08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sábado</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 xml:space="preserve">París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 xml:space="preserve">Brujas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Ámsterdam</w:t>
      </w:r>
    </w:p>
    <w:p w14:paraId="5D15A2A1" w14:textId="5A9D8541" w:rsidR="002E05FA" w:rsidRPr="00DC27F3" w:rsidRDefault="0037059B" w:rsidP="0037059B">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hacia Brujas, donde tendremos tiempo libre. Recomendaremos la visita </w:t>
      </w:r>
      <w:r w:rsidRPr="00DC27F3">
        <w:rPr>
          <w:rFonts w:ascii="Montserrat" w:eastAsia="Montserrat Medium" w:hAnsi="Montserrat" w:cs="Montserrat Medium"/>
          <w:b/>
          <w:iCs/>
          <w:color w:val="000000"/>
          <w:sz w:val="20"/>
          <w:szCs w:val="20"/>
        </w:rPr>
        <w:t>opcional</w:t>
      </w:r>
      <w:r w:rsidRPr="00DC27F3">
        <w:rPr>
          <w:rFonts w:ascii="Montserrat" w:eastAsia="Montserrat Medium" w:hAnsi="Montserrat" w:cs="Montserrat Medium"/>
          <w:bCs/>
          <w:iCs/>
          <w:color w:val="000000"/>
          <w:sz w:val="20"/>
          <w:szCs w:val="20"/>
        </w:rPr>
        <w:t xml:space="preserve"> de la ciudad. Continuaremos el viaje hacia Ámsterdam. Llegada y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680DEDB2" w14:textId="77777777" w:rsidR="0037059B" w:rsidRPr="00DC27F3" w:rsidRDefault="0037059B" w:rsidP="0037059B">
      <w:pPr>
        <w:spacing w:line="240" w:lineRule="auto"/>
        <w:rPr>
          <w:rFonts w:ascii="Montserrat" w:eastAsia="Montserrat Medium" w:hAnsi="Montserrat" w:cs="Montserrat Medium"/>
          <w:b/>
          <w:iCs/>
          <w:color w:val="000000"/>
          <w:sz w:val="20"/>
          <w:szCs w:val="20"/>
        </w:rPr>
      </w:pPr>
    </w:p>
    <w:p w14:paraId="220CF260" w14:textId="42E0E180"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09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domingo</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Ámsterdam</w:t>
      </w:r>
    </w:p>
    <w:p w14:paraId="55A124FB" w14:textId="336E4D26" w:rsidR="002E05FA" w:rsidRPr="00DC27F3" w:rsidRDefault="0037059B" w:rsidP="0037059B">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Visita de la ciudad</w:t>
      </w:r>
      <w:r w:rsidR="003D1838">
        <w:rPr>
          <w:rFonts w:ascii="Montserrat" w:eastAsia="Montserrat Medium" w:hAnsi="Montserrat" w:cs="Montserrat Medium"/>
          <w:bCs/>
          <w:iCs/>
          <w:color w:val="000000"/>
          <w:sz w:val="20"/>
          <w:szCs w:val="20"/>
        </w:rPr>
        <w:t xml:space="preserve">. </w:t>
      </w:r>
      <w:r w:rsidR="003D1838" w:rsidRPr="00566C4A">
        <w:rPr>
          <w:rFonts w:ascii="Montserrat" w:eastAsia="Montserrat Medium" w:hAnsi="Montserrat" w:cs="Montserrat Medium"/>
          <w:bCs/>
          <w:iCs/>
          <w:color w:val="000000"/>
          <w:sz w:val="20"/>
          <w:szCs w:val="20"/>
        </w:rPr>
        <w:t xml:space="preserve">Recorreremos el puerto histórico, el antiguo Barrio Judío con la Sinagoga portuguesa, atravesaremos el río </w:t>
      </w:r>
      <w:proofErr w:type="spellStart"/>
      <w:r w:rsidR="003D1838" w:rsidRPr="00566C4A">
        <w:rPr>
          <w:rFonts w:ascii="Montserrat" w:eastAsia="Montserrat Medium" w:hAnsi="Montserrat" w:cs="Montserrat Medium"/>
          <w:bCs/>
          <w:iCs/>
          <w:color w:val="000000"/>
          <w:sz w:val="20"/>
          <w:szCs w:val="20"/>
        </w:rPr>
        <w:t>Ámstel</w:t>
      </w:r>
      <w:proofErr w:type="spellEnd"/>
      <w:r w:rsidR="003D1838" w:rsidRPr="00566C4A">
        <w:rPr>
          <w:rFonts w:ascii="Montserrat" w:eastAsia="Montserrat Medium" w:hAnsi="Montserrat" w:cs="Montserrat Medium"/>
          <w:bCs/>
          <w:iCs/>
          <w:color w:val="000000"/>
          <w:sz w:val="20"/>
          <w:szCs w:val="20"/>
        </w:rPr>
        <w:t xml:space="preserve"> y terminaremos en la Plaza de los Museos para conocer el taller de diamantes Coster. A continuación, excursión </w:t>
      </w:r>
      <w:r w:rsidR="003D1838" w:rsidRPr="006835D7">
        <w:rPr>
          <w:rFonts w:ascii="Montserrat" w:eastAsia="Montserrat Medium" w:hAnsi="Montserrat" w:cs="Montserrat Medium"/>
          <w:b/>
          <w:iCs/>
          <w:color w:val="000000"/>
          <w:sz w:val="20"/>
          <w:szCs w:val="20"/>
        </w:rPr>
        <w:t>opcional</w:t>
      </w:r>
      <w:r w:rsidR="003D1838" w:rsidRPr="00566C4A">
        <w:rPr>
          <w:rFonts w:ascii="Montserrat" w:eastAsia="Montserrat Medium" w:hAnsi="Montserrat" w:cs="Montserrat Medium"/>
          <w:bCs/>
          <w:iCs/>
          <w:color w:val="000000"/>
          <w:sz w:val="20"/>
          <w:szCs w:val="20"/>
        </w:rPr>
        <w:t xml:space="preserve"> a los pueblos pesqueros de </w:t>
      </w:r>
      <w:proofErr w:type="spellStart"/>
      <w:r w:rsidR="003D1838" w:rsidRPr="00566C4A">
        <w:rPr>
          <w:rFonts w:ascii="Montserrat" w:eastAsia="Montserrat Medium" w:hAnsi="Montserrat" w:cs="Montserrat Medium"/>
          <w:bCs/>
          <w:iCs/>
          <w:color w:val="000000"/>
          <w:sz w:val="20"/>
          <w:szCs w:val="20"/>
        </w:rPr>
        <w:t>Marken</w:t>
      </w:r>
      <w:proofErr w:type="spellEnd"/>
      <w:r w:rsidR="003D1838" w:rsidRPr="00566C4A">
        <w:rPr>
          <w:rFonts w:ascii="Montserrat" w:eastAsia="Montserrat Medium" w:hAnsi="Montserrat" w:cs="Montserrat Medium"/>
          <w:bCs/>
          <w:iCs/>
          <w:color w:val="000000"/>
          <w:sz w:val="20"/>
          <w:szCs w:val="20"/>
        </w:rPr>
        <w:t xml:space="preserve"> y </w:t>
      </w:r>
      <w:proofErr w:type="spellStart"/>
      <w:r w:rsidR="003D1838" w:rsidRPr="00566C4A">
        <w:rPr>
          <w:rFonts w:ascii="Montserrat" w:eastAsia="Montserrat Medium" w:hAnsi="Montserrat" w:cs="Montserrat Medium"/>
          <w:bCs/>
          <w:iCs/>
          <w:color w:val="000000"/>
          <w:sz w:val="20"/>
          <w:szCs w:val="20"/>
        </w:rPr>
        <w:t>Volendam</w:t>
      </w:r>
      <w:proofErr w:type="spellEnd"/>
      <w:r w:rsidR="003D1838" w:rsidRPr="00566C4A">
        <w:rPr>
          <w:rFonts w:ascii="Montserrat" w:eastAsia="Montserrat Medium" w:hAnsi="Montserrat" w:cs="Montserrat Medium"/>
          <w:bCs/>
          <w:iCs/>
          <w:color w:val="000000"/>
          <w:sz w:val="20"/>
          <w:szCs w:val="20"/>
        </w:rPr>
        <w:t xml:space="preserve">, con una parada en una granja de quesos. En </w:t>
      </w:r>
      <w:proofErr w:type="spellStart"/>
      <w:r w:rsidR="003D1838" w:rsidRPr="00566C4A">
        <w:rPr>
          <w:rFonts w:ascii="Montserrat" w:eastAsia="Montserrat Medium" w:hAnsi="Montserrat" w:cs="Montserrat Medium"/>
          <w:bCs/>
          <w:iCs/>
          <w:color w:val="000000"/>
          <w:sz w:val="20"/>
          <w:szCs w:val="20"/>
        </w:rPr>
        <w:t>Volendam</w:t>
      </w:r>
      <w:proofErr w:type="spellEnd"/>
      <w:r w:rsidR="003D1838" w:rsidRPr="00566C4A">
        <w:rPr>
          <w:rFonts w:ascii="Montserrat" w:eastAsia="Montserrat Medium" w:hAnsi="Montserrat" w:cs="Montserrat Medium"/>
          <w:bCs/>
          <w:iCs/>
          <w:color w:val="000000"/>
          <w:sz w:val="20"/>
          <w:szCs w:val="20"/>
        </w:rPr>
        <w:t xml:space="preserve"> tendremos tiempo libre. Continuaremos a </w:t>
      </w:r>
      <w:proofErr w:type="spellStart"/>
      <w:r w:rsidR="003D1838" w:rsidRPr="00566C4A">
        <w:rPr>
          <w:rFonts w:ascii="Montserrat" w:eastAsia="Montserrat Medium" w:hAnsi="Montserrat" w:cs="Montserrat Medium"/>
          <w:bCs/>
          <w:iCs/>
          <w:color w:val="000000"/>
          <w:sz w:val="20"/>
          <w:szCs w:val="20"/>
        </w:rPr>
        <w:t>Marken</w:t>
      </w:r>
      <w:proofErr w:type="spellEnd"/>
      <w:r w:rsidR="003D1838" w:rsidRPr="00566C4A">
        <w:rPr>
          <w:rFonts w:ascii="Montserrat" w:eastAsia="Montserrat Medium" w:hAnsi="Montserrat" w:cs="Montserrat Medium"/>
          <w:bCs/>
          <w:iCs/>
          <w:color w:val="000000"/>
          <w:sz w:val="20"/>
          <w:szCs w:val="20"/>
        </w:rPr>
        <w:t xml:space="preserve">, con recorrido a pie hasta el puerto. Regreso a Ámsterdam. </w:t>
      </w:r>
      <w:r w:rsidR="003D1838" w:rsidRPr="00566C4A">
        <w:rPr>
          <w:rFonts w:ascii="Montserrat" w:eastAsia="Montserrat Medium" w:hAnsi="Montserrat" w:cs="Montserrat Medium"/>
          <w:b/>
          <w:iCs/>
          <w:color w:val="000000"/>
          <w:sz w:val="20"/>
          <w:szCs w:val="20"/>
        </w:rPr>
        <w:t>Alojamiento</w:t>
      </w:r>
      <w:r w:rsidR="003D1838" w:rsidRPr="00566C4A">
        <w:rPr>
          <w:rFonts w:ascii="Montserrat" w:eastAsia="Montserrat Medium" w:hAnsi="Montserrat" w:cs="Montserrat Medium"/>
          <w:bCs/>
          <w:iCs/>
          <w:color w:val="000000"/>
          <w:sz w:val="20"/>
          <w:szCs w:val="20"/>
        </w:rPr>
        <w:t>.</w:t>
      </w:r>
    </w:p>
    <w:p w14:paraId="5C710440" w14:textId="77777777" w:rsidR="002E05FA" w:rsidRPr="00DC27F3" w:rsidRDefault="002E05FA" w:rsidP="002E05FA">
      <w:pPr>
        <w:spacing w:line="240" w:lineRule="auto"/>
        <w:jc w:val="both"/>
        <w:rPr>
          <w:rFonts w:ascii="Montserrat" w:eastAsia="Montserrat Medium" w:hAnsi="Montserrat" w:cs="Montserrat Medium"/>
          <w:iCs/>
          <w:color w:val="000000"/>
          <w:sz w:val="20"/>
          <w:szCs w:val="20"/>
        </w:rPr>
      </w:pPr>
    </w:p>
    <w:p w14:paraId="76BD0262" w14:textId="2CD53365" w:rsidR="002E05FA" w:rsidRPr="00DC27F3" w:rsidRDefault="002E05FA" w:rsidP="0037059B">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w:t>
      </w:r>
      <w:r w:rsidR="00D056DE" w:rsidRPr="00DC27F3">
        <w:rPr>
          <w:rFonts w:ascii="Montserrat" w:eastAsia="Montserrat Medium" w:hAnsi="Montserrat" w:cs="Montserrat Medium"/>
          <w:b/>
          <w:iCs/>
          <w:color w:val="000000"/>
          <w:sz w:val="20"/>
          <w:szCs w:val="20"/>
        </w:rPr>
        <w:t>10</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(lunes)</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 xml:space="preserve">Ámsterdam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 xml:space="preserve">Colonia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 xml:space="preserve">Valle Del Rin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Frankfurt</w:t>
      </w:r>
    </w:p>
    <w:p w14:paraId="51FB2242" w14:textId="3B96FDEA" w:rsidR="002E05FA" w:rsidRPr="00DC27F3" w:rsidRDefault="0037059B" w:rsidP="0037059B">
      <w:pPr>
        <w:spacing w:line="240" w:lineRule="auto"/>
        <w:jc w:val="both"/>
        <w:rPr>
          <w:rFonts w:ascii="Montserrat" w:eastAsia="Montserrat Medium" w:hAnsi="Montserrat" w:cs="Montserrat Medium"/>
          <w:bCs/>
          <w:color w:val="000000"/>
          <w:sz w:val="20"/>
          <w:szCs w:val="20"/>
        </w:rPr>
      </w:pPr>
      <w:r w:rsidRPr="00DC27F3">
        <w:rPr>
          <w:rFonts w:ascii="Montserrat" w:eastAsia="Montserrat Medium" w:hAnsi="Montserrat" w:cs="Montserrat Medium"/>
          <w:b/>
          <w:color w:val="000000"/>
          <w:sz w:val="20"/>
          <w:szCs w:val="20"/>
        </w:rPr>
        <w:t>Desayuno</w:t>
      </w:r>
      <w:r w:rsidRPr="00DC27F3">
        <w:rPr>
          <w:rFonts w:ascii="Montserrat" w:eastAsia="Montserrat Medium" w:hAnsi="Montserrat" w:cs="Montserrat Medium"/>
          <w:bCs/>
          <w:color w:val="000000"/>
          <w:sz w:val="20"/>
          <w:szCs w:val="20"/>
        </w:rPr>
        <w:t xml:space="preserve">. A primera hora de la mañana, salida hacia Colonia. Tiempo libre. Continuaremos nuestro recorrido por el Valle del Rin, donde apreciaremos bellos paisajes con imponentes castillos germanos, así como la simbólica Roca de </w:t>
      </w:r>
      <w:proofErr w:type="spellStart"/>
      <w:r w:rsidRPr="00DC27F3">
        <w:rPr>
          <w:rFonts w:ascii="Montserrat" w:eastAsia="Montserrat Medium" w:hAnsi="Montserrat" w:cs="Montserrat Medium"/>
          <w:bCs/>
          <w:color w:val="000000"/>
          <w:sz w:val="20"/>
          <w:szCs w:val="20"/>
        </w:rPr>
        <w:t>Loreley</w:t>
      </w:r>
      <w:proofErr w:type="spellEnd"/>
      <w:r w:rsidRPr="00DC27F3">
        <w:rPr>
          <w:rFonts w:ascii="Montserrat" w:eastAsia="Montserrat Medium" w:hAnsi="Montserrat" w:cs="Montserrat Medium"/>
          <w:bCs/>
          <w:color w:val="000000"/>
          <w:sz w:val="20"/>
          <w:szCs w:val="20"/>
        </w:rPr>
        <w:t xml:space="preserve">. Llegada a Frankfurt. </w:t>
      </w:r>
      <w:bookmarkStart w:id="0" w:name="_Hlk166754401"/>
      <w:r w:rsidRPr="00DC27F3">
        <w:rPr>
          <w:rFonts w:ascii="Montserrat" w:eastAsia="Montserrat Medium" w:hAnsi="Montserrat" w:cs="Montserrat Medium"/>
          <w:b/>
          <w:color w:val="000000"/>
          <w:sz w:val="20"/>
          <w:szCs w:val="20"/>
        </w:rPr>
        <w:t>Alojamiento</w:t>
      </w:r>
      <w:bookmarkEnd w:id="0"/>
      <w:r w:rsidRPr="00DC27F3">
        <w:rPr>
          <w:rFonts w:ascii="Montserrat" w:eastAsia="Montserrat Medium" w:hAnsi="Montserrat" w:cs="Montserrat Medium"/>
          <w:bCs/>
          <w:color w:val="000000"/>
          <w:sz w:val="20"/>
          <w:szCs w:val="20"/>
        </w:rPr>
        <w:t>.</w:t>
      </w:r>
    </w:p>
    <w:p w14:paraId="1A2625DB" w14:textId="77777777" w:rsidR="0037059B" w:rsidRPr="00DC27F3" w:rsidRDefault="0037059B" w:rsidP="002E05FA">
      <w:pPr>
        <w:spacing w:line="240" w:lineRule="auto"/>
        <w:jc w:val="both"/>
        <w:rPr>
          <w:rFonts w:ascii="Montserrat" w:eastAsia="Montserrat Medium" w:hAnsi="Montserrat" w:cs="Montserrat Medium"/>
          <w:b/>
          <w:iCs/>
          <w:color w:val="000000"/>
          <w:sz w:val="20"/>
          <w:szCs w:val="20"/>
        </w:rPr>
      </w:pPr>
    </w:p>
    <w:p w14:paraId="2A5E0C34" w14:textId="72A42114" w:rsidR="002E05FA" w:rsidRPr="00DC27F3" w:rsidRDefault="002E05FA" w:rsidP="004769EE">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w:t>
      </w:r>
      <w:r w:rsidR="00D056DE" w:rsidRPr="00DC27F3">
        <w:rPr>
          <w:rFonts w:ascii="Montserrat" w:eastAsia="Montserrat Medium" w:hAnsi="Montserrat" w:cs="Montserrat Medium"/>
          <w:b/>
          <w:iCs/>
          <w:color w:val="000000"/>
          <w:sz w:val="20"/>
          <w:szCs w:val="20"/>
        </w:rPr>
        <w:t>11</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(martes)</w:t>
      </w:r>
      <w:r w:rsidRPr="00DC27F3">
        <w:rPr>
          <w:rFonts w:ascii="Montserrat" w:eastAsia="Montserrat Medium" w:hAnsi="Montserrat" w:cs="Montserrat Medium"/>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 xml:space="preserve">Frankfurt </w:t>
      </w:r>
      <w:r w:rsidR="00866B4D" w:rsidRPr="00D626FA">
        <w:rPr>
          <w:rFonts w:ascii="Montserrat" w:eastAsia="Montserrat Medium" w:hAnsi="Montserrat" w:cs="Montserrat Medium"/>
          <w:b/>
          <w:iCs/>
          <w:color w:val="000000"/>
          <w:sz w:val="20"/>
          <w:szCs w:val="20"/>
        </w:rPr>
        <w:t xml:space="preserve">– </w:t>
      </w:r>
      <w:proofErr w:type="spellStart"/>
      <w:r w:rsidR="0037059B" w:rsidRPr="00DC27F3">
        <w:rPr>
          <w:rFonts w:ascii="Montserrat" w:eastAsia="Montserrat Medium" w:hAnsi="Montserrat" w:cs="Montserrat Medium"/>
          <w:b/>
          <w:iCs/>
          <w:color w:val="000000"/>
          <w:sz w:val="20"/>
          <w:szCs w:val="20"/>
        </w:rPr>
        <w:t>Rotemburgo</w:t>
      </w:r>
      <w:proofErr w:type="spellEnd"/>
      <w:r w:rsidR="0037059B" w:rsidRPr="00DC27F3">
        <w:rPr>
          <w:rFonts w:ascii="Montserrat" w:eastAsia="Montserrat Medium" w:hAnsi="Montserrat" w:cs="Montserrat Medium"/>
          <w:b/>
          <w:iCs/>
          <w:color w:val="000000"/>
          <w:sz w:val="20"/>
          <w:szCs w:val="20"/>
        </w:rPr>
        <w:t xml:space="preserve">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Praga</w:t>
      </w:r>
    </w:p>
    <w:p w14:paraId="26976FEC" w14:textId="689D3773" w:rsidR="002E05FA" w:rsidRPr="00DC27F3" w:rsidRDefault="0037059B" w:rsidP="004769EE">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hacia </w:t>
      </w:r>
      <w:proofErr w:type="spellStart"/>
      <w:r w:rsidRPr="00DC27F3">
        <w:rPr>
          <w:rFonts w:ascii="Montserrat" w:eastAsia="Montserrat Medium" w:hAnsi="Montserrat" w:cs="Montserrat Medium"/>
          <w:bCs/>
          <w:iCs/>
          <w:color w:val="000000"/>
          <w:sz w:val="20"/>
          <w:szCs w:val="20"/>
        </w:rPr>
        <w:t>Rotemburgo</w:t>
      </w:r>
      <w:proofErr w:type="spellEnd"/>
      <w:r w:rsidRPr="00DC27F3">
        <w:rPr>
          <w:rFonts w:ascii="Montserrat" w:eastAsia="Montserrat Medium" w:hAnsi="Montserrat" w:cs="Montserrat Medium"/>
          <w:bCs/>
          <w:iCs/>
          <w:color w:val="000000"/>
          <w:sz w:val="20"/>
          <w:szCs w:val="20"/>
        </w:rPr>
        <w:t xml:space="preserve">. Tiempo libre y continuación hasta Praga.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7E32E572" w14:textId="77777777" w:rsidR="0037059B" w:rsidRPr="00DC27F3" w:rsidRDefault="0037059B" w:rsidP="004769EE">
      <w:pPr>
        <w:spacing w:line="240" w:lineRule="auto"/>
        <w:jc w:val="both"/>
        <w:rPr>
          <w:rFonts w:ascii="Montserrat" w:eastAsia="Montserrat Medium" w:hAnsi="Montserrat" w:cs="Montserrat Medium"/>
          <w:b/>
          <w:iCs/>
          <w:color w:val="000000"/>
          <w:sz w:val="20"/>
          <w:szCs w:val="20"/>
        </w:rPr>
      </w:pPr>
    </w:p>
    <w:p w14:paraId="1AAD6B68" w14:textId="79061BAF" w:rsidR="002E05FA" w:rsidRPr="00DC27F3" w:rsidRDefault="002E05FA" w:rsidP="004769EE">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w:t>
      </w:r>
      <w:r w:rsidR="00D056DE" w:rsidRPr="00DC27F3">
        <w:rPr>
          <w:rFonts w:ascii="Montserrat" w:eastAsia="Montserrat Medium" w:hAnsi="Montserrat" w:cs="Montserrat Medium"/>
          <w:b/>
          <w:iCs/>
          <w:color w:val="000000"/>
          <w:sz w:val="20"/>
          <w:szCs w:val="20"/>
        </w:rPr>
        <w:t>12</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(miércoles)</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Praga</w:t>
      </w:r>
      <w:r w:rsidRPr="00DC27F3">
        <w:rPr>
          <w:rFonts w:ascii="Montserrat" w:eastAsia="Montserrat Medium" w:hAnsi="Montserrat" w:cs="Montserrat Medium"/>
          <w:b/>
          <w:iCs/>
          <w:color w:val="000000"/>
          <w:sz w:val="20"/>
          <w:szCs w:val="20"/>
        </w:rPr>
        <w:t> </w:t>
      </w:r>
    </w:p>
    <w:p w14:paraId="77A5CEC6" w14:textId="58DC5EC4" w:rsidR="002E05FA" w:rsidRPr="00DC27F3" w:rsidRDefault="0037059B" w:rsidP="004769EE">
      <w:pPr>
        <w:spacing w:line="240" w:lineRule="auto"/>
        <w:jc w:val="both"/>
        <w:rPr>
          <w:rFonts w:ascii="Montserrat" w:eastAsia="Montserrat Medium" w:hAnsi="Montserrat" w:cs="Montserrat Medium"/>
          <w:bCs/>
          <w:iCs/>
          <w:color w:val="000000"/>
          <w:sz w:val="20"/>
          <w:szCs w:val="20"/>
        </w:rPr>
      </w:pPr>
      <w:r w:rsidRPr="00B6023A">
        <w:rPr>
          <w:rFonts w:ascii="Montserrat" w:eastAsia="Montserrat Medium" w:hAnsi="Montserrat" w:cs="Montserrat Medium"/>
          <w:b/>
          <w:iCs/>
          <w:color w:val="000000"/>
          <w:sz w:val="20"/>
          <w:szCs w:val="20"/>
        </w:rPr>
        <w:t>Desayuno</w:t>
      </w:r>
      <w:r w:rsidRPr="00B6023A">
        <w:rPr>
          <w:rFonts w:ascii="Montserrat" w:eastAsia="Montserrat Medium" w:hAnsi="Montserrat" w:cs="Montserrat Medium"/>
          <w:bCs/>
          <w:iCs/>
          <w:color w:val="000000"/>
          <w:sz w:val="20"/>
          <w:szCs w:val="20"/>
        </w:rPr>
        <w:t xml:space="preserve">. </w:t>
      </w:r>
      <w:r w:rsidRPr="007075AF">
        <w:rPr>
          <w:rFonts w:ascii="Montserrat" w:eastAsia="Montserrat Medium" w:hAnsi="Montserrat" w:cs="Montserrat Medium"/>
          <w:bCs/>
          <w:iCs/>
          <w:color w:val="000000"/>
          <w:sz w:val="20"/>
          <w:szCs w:val="20"/>
        </w:rPr>
        <w:t>Paseo a pie</w:t>
      </w:r>
      <w:r w:rsidRPr="00B6023A">
        <w:rPr>
          <w:rFonts w:ascii="Montserrat" w:eastAsia="Montserrat Medium" w:hAnsi="Montserrat" w:cs="Montserrat Medium"/>
          <w:bCs/>
          <w:iCs/>
          <w:color w:val="000000"/>
          <w:sz w:val="20"/>
          <w:szCs w:val="20"/>
        </w:rPr>
        <w:t xml:space="preserve"> por la zona del Castillo hasta llegar a la iglesia de Santa María de la Victoria, que alberga la imagen del Niño Jesús de Praga. Pasaremos por el Puente de Carlos y finalizaremos en la bella Plaza de la Ciudad Vieja con el famoso Reloj Astronómico. </w:t>
      </w:r>
      <w:r w:rsidRPr="00B6023A">
        <w:rPr>
          <w:rFonts w:ascii="Montserrat" w:eastAsia="Montserrat Medium" w:hAnsi="Montserrat" w:cs="Montserrat Medium"/>
          <w:b/>
          <w:iCs/>
          <w:color w:val="000000"/>
          <w:sz w:val="20"/>
          <w:szCs w:val="20"/>
        </w:rPr>
        <w:t>Alojamiento</w:t>
      </w:r>
      <w:r w:rsidRPr="00B6023A">
        <w:rPr>
          <w:rFonts w:ascii="Montserrat" w:eastAsia="Montserrat Medium" w:hAnsi="Montserrat" w:cs="Montserrat Medium"/>
          <w:bCs/>
          <w:iCs/>
          <w:color w:val="000000"/>
          <w:sz w:val="20"/>
          <w:szCs w:val="20"/>
        </w:rPr>
        <w:t>.</w:t>
      </w:r>
    </w:p>
    <w:p w14:paraId="4DA71157" w14:textId="77777777" w:rsidR="0037059B" w:rsidRPr="00DC27F3" w:rsidRDefault="0037059B" w:rsidP="004769EE">
      <w:pPr>
        <w:spacing w:line="240" w:lineRule="auto"/>
        <w:jc w:val="both"/>
        <w:rPr>
          <w:rFonts w:ascii="Montserrat" w:eastAsia="Montserrat Medium" w:hAnsi="Montserrat" w:cs="Montserrat Medium"/>
          <w:b/>
          <w:iCs/>
          <w:color w:val="000000"/>
          <w:sz w:val="20"/>
          <w:szCs w:val="20"/>
        </w:rPr>
      </w:pPr>
    </w:p>
    <w:p w14:paraId="2EFA741F" w14:textId="156F97B6" w:rsidR="002E05FA" w:rsidRPr="00DC27F3" w:rsidRDefault="002E05FA" w:rsidP="004769EE">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 xml:space="preserve">DÍA </w:t>
      </w:r>
      <w:r w:rsidR="00D056DE" w:rsidRPr="00DC27F3">
        <w:rPr>
          <w:rFonts w:ascii="Montserrat" w:eastAsia="Montserrat Medium" w:hAnsi="Montserrat" w:cs="Montserrat Medium"/>
          <w:b/>
          <w:iCs/>
          <w:color w:val="000000"/>
          <w:sz w:val="20"/>
          <w:szCs w:val="20"/>
        </w:rPr>
        <w:t>13</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(jueves)</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37059B" w:rsidRPr="00DC27F3">
        <w:rPr>
          <w:rFonts w:ascii="Montserrat" w:eastAsia="Montserrat Medium" w:hAnsi="Montserrat" w:cs="Montserrat Medium"/>
          <w:b/>
          <w:iCs/>
          <w:color w:val="000000"/>
          <w:sz w:val="20"/>
          <w:szCs w:val="20"/>
        </w:rPr>
        <w:t xml:space="preserve">Praga </w:t>
      </w:r>
      <w:r w:rsidR="00866B4D" w:rsidRPr="00D626FA">
        <w:rPr>
          <w:rFonts w:ascii="Montserrat" w:eastAsia="Montserrat Medium" w:hAnsi="Montserrat" w:cs="Montserrat Medium"/>
          <w:b/>
          <w:iCs/>
          <w:color w:val="000000"/>
          <w:sz w:val="20"/>
          <w:szCs w:val="20"/>
        </w:rPr>
        <w:t xml:space="preserve">– </w:t>
      </w:r>
      <w:r w:rsidR="0037059B" w:rsidRPr="00DC27F3">
        <w:rPr>
          <w:rFonts w:ascii="Montserrat" w:eastAsia="Montserrat Medium" w:hAnsi="Montserrat" w:cs="Montserrat Medium"/>
          <w:b/>
          <w:iCs/>
          <w:color w:val="000000"/>
          <w:sz w:val="20"/>
          <w:szCs w:val="20"/>
        </w:rPr>
        <w:t>Múnich</w:t>
      </w:r>
    </w:p>
    <w:p w14:paraId="5E867A03" w14:textId="77D140B2" w:rsidR="002E05FA" w:rsidRPr="00DC27F3" w:rsidRDefault="0037059B" w:rsidP="004769EE">
      <w:pPr>
        <w:spacing w:line="240" w:lineRule="auto"/>
        <w:jc w:val="both"/>
        <w:rPr>
          <w:rFonts w:ascii="Montserrat" w:eastAsia="Montserrat Medium" w:hAnsi="Montserrat" w:cs="Montserrat Medium"/>
          <w:bCs/>
          <w:iCs/>
          <w:color w:val="000000"/>
          <w:sz w:val="20"/>
          <w:szCs w:val="20"/>
        </w:rPr>
      </w:pPr>
      <w:r w:rsidRPr="00CB0B37">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hacia Múnich. Tiempo libre y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383DD807" w14:textId="77777777" w:rsidR="0037059B" w:rsidRDefault="0037059B" w:rsidP="004769EE">
      <w:pPr>
        <w:spacing w:line="240" w:lineRule="auto"/>
        <w:jc w:val="both"/>
        <w:rPr>
          <w:rFonts w:ascii="Montserrat" w:eastAsia="Montserrat Medium" w:hAnsi="Montserrat" w:cs="Montserrat Medium"/>
          <w:b/>
          <w:iCs/>
          <w:color w:val="000000"/>
          <w:sz w:val="20"/>
          <w:szCs w:val="20"/>
        </w:rPr>
      </w:pPr>
    </w:p>
    <w:p w14:paraId="3E785769" w14:textId="77777777" w:rsidR="007075AF" w:rsidRPr="00DC27F3" w:rsidRDefault="007075AF" w:rsidP="002E05FA">
      <w:pPr>
        <w:spacing w:line="240" w:lineRule="auto"/>
        <w:jc w:val="both"/>
        <w:rPr>
          <w:rFonts w:ascii="Montserrat" w:eastAsia="Montserrat Medium" w:hAnsi="Montserrat" w:cs="Montserrat Medium"/>
          <w:b/>
          <w:iCs/>
          <w:color w:val="000000"/>
          <w:sz w:val="20"/>
          <w:szCs w:val="20"/>
        </w:rPr>
      </w:pPr>
    </w:p>
    <w:p w14:paraId="6803C058" w14:textId="01C17397" w:rsidR="002E05FA" w:rsidRPr="00DC27F3" w:rsidRDefault="002E05FA" w:rsidP="0037059B">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lastRenderedPageBreak/>
        <w:t xml:space="preserve">DÍA </w:t>
      </w:r>
      <w:r w:rsidR="00D056DE" w:rsidRPr="00DC27F3">
        <w:rPr>
          <w:rFonts w:ascii="Montserrat" w:eastAsia="Montserrat Medium" w:hAnsi="Montserrat" w:cs="Montserrat Medium"/>
          <w:b/>
          <w:iCs/>
          <w:color w:val="000000"/>
          <w:sz w:val="20"/>
          <w:szCs w:val="20"/>
        </w:rPr>
        <w:t>14</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(viernes)</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D056DE" w:rsidRPr="00DC27F3">
        <w:rPr>
          <w:rFonts w:ascii="Montserrat" w:eastAsia="Montserrat Medium" w:hAnsi="Montserrat" w:cs="Montserrat Medium"/>
          <w:b/>
          <w:iCs/>
          <w:color w:val="000000"/>
          <w:sz w:val="20"/>
          <w:szCs w:val="20"/>
        </w:rPr>
        <w:t xml:space="preserve">Múnich </w:t>
      </w:r>
      <w:r w:rsidR="00866B4D" w:rsidRPr="00D626FA">
        <w:rPr>
          <w:rFonts w:ascii="Montserrat" w:eastAsia="Montserrat Medium" w:hAnsi="Montserrat" w:cs="Montserrat Medium"/>
          <w:b/>
          <w:iCs/>
          <w:color w:val="000000"/>
          <w:sz w:val="20"/>
          <w:szCs w:val="20"/>
        </w:rPr>
        <w:t xml:space="preserve">– </w:t>
      </w:r>
      <w:r w:rsidR="00D056DE" w:rsidRPr="00DC27F3">
        <w:rPr>
          <w:rFonts w:ascii="Montserrat" w:eastAsia="Montserrat Medium" w:hAnsi="Montserrat" w:cs="Montserrat Medium"/>
          <w:b/>
          <w:iCs/>
          <w:color w:val="000000"/>
          <w:sz w:val="20"/>
          <w:szCs w:val="20"/>
        </w:rPr>
        <w:t xml:space="preserve">Innsbruck </w:t>
      </w:r>
      <w:r w:rsidR="00866B4D" w:rsidRPr="00D626FA">
        <w:rPr>
          <w:rFonts w:ascii="Montserrat" w:eastAsia="Montserrat Medium" w:hAnsi="Montserrat" w:cs="Montserrat Medium"/>
          <w:b/>
          <w:iCs/>
          <w:color w:val="000000"/>
          <w:sz w:val="20"/>
          <w:szCs w:val="20"/>
        </w:rPr>
        <w:t xml:space="preserve">– </w:t>
      </w:r>
      <w:r w:rsidR="00D056DE" w:rsidRPr="00DC27F3">
        <w:rPr>
          <w:rFonts w:ascii="Montserrat" w:eastAsia="Montserrat Medium" w:hAnsi="Montserrat" w:cs="Montserrat Medium"/>
          <w:b/>
          <w:iCs/>
          <w:color w:val="000000"/>
          <w:sz w:val="20"/>
          <w:szCs w:val="20"/>
        </w:rPr>
        <w:t xml:space="preserve">Verona </w:t>
      </w:r>
      <w:r w:rsidR="00866B4D" w:rsidRPr="00D626FA">
        <w:rPr>
          <w:rFonts w:ascii="Montserrat" w:eastAsia="Montserrat Medium" w:hAnsi="Montserrat" w:cs="Montserrat Medium"/>
          <w:b/>
          <w:iCs/>
          <w:color w:val="000000"/>
          <w:sz w:val="20"/>
          <w:szCs w:val="20"/>
        </w:rPr>
        <w:t xml:space="preserve">– </w:t>
      </w:r>
      <w:r w:rsidR="00D056DE" w:rsidRPr="00DC27F3">
        <w:rPr>
          <w:rFonts w:ascii="Montserrat" w:eastAsia="Montserrat Medium" w:hAnsi="Montserrat" w:cs="Montserrat Medium"/>
          <w:b/>
          <w:iCs/>
          <w:color w:val="000000"/>
          <w:sz w:val="20"/>
          <w:szCs w:val="20"/>
        </w:rPr>
        <w:t>Venecia</w:t>
      </w:r>
    </w:p>
    <w:p w14:paraId="054086FB" w14:textId="1292C065" w:rsidR="003D1838" w:rsidRDefault="0037059B" w:rsidP="00D056DE">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Desayuno</w:t>
      </w:r>
      <w:r w:rsidR="00D056DE" w:rsidRPr="00DC27F3">
        <w:rPr>
          <w:rFonts w:ascii="Montserrat" w:eastAsia="Montserrat Medium" w:hAnsi="Montserrat" w:cs="Montserrat Medium"/>
          <w:bCs/>
          <w:iCs/>
          <w:color w:val="000000"/>
          <w:sz w:val="20"/>
          <w:szCs w:val="20"/>
        </w:rPr>
        <w:t>. S</w:t>
      </w:r>
      <w:r w:rsidRPr="00DC27F3">
        <w:rPr>
          <w:rFonts w:ascii="Montserrat" w:eastAsia="Montserrat Medium" w:hAnsi="Montserrat" w:cs="Montserrat Medium"/>
          <w:bCs/>
          <w:iCs/>
          <w:color w:val="000000"/>
          <w:sz w:val="20"/>
          <w:szCs w:val="20"/>
        </w:rPr>
        <w:t xml:space="preserve">alida hacia la ciudad de Innsbruck donde disfrutaremos de tiempo libre, para conocer el Tejadito de Oro, María </w:t>
      </w:r>
      <w:proofErr w:type="spellStart"/>
      <w:r w:rsidRPr="00DC27F3">
        <w:rPr>
          <w:rFonts w:ascii="Montserrat" w:eastAsia="Montserrat Medium" w:hAnsi="Montserrat" w:cs="Montserrat Medium"/>
          <w:bCs/>
          <w:iCs/>
          <w:color w:val="000000"/>
          <w:sz w:val="20"/>
          <w:szCs w:val="20"/>
        </w:rPr>
        <w:t>Theresien</w:t>
      </w:r>
      <w:proofErr w:type="spellEnd"/>
      <w:r w:rsidRPr="00DC27F3">
        <w:rPr>
          <w:rFonts w:ascii="Montserrat" w:eastAsia="Montserrat Medium" w:hAnsi="Montserrat" w:cs="Montserrat Medium"/>
          <w:bCs/>
          <w:iCs/>
          <w:color w:val="000000"/>
          <w:sz w:val="20"/>
          <w:szCs w:val="20"/>
        </w:rPr>
        <w:t xml:space="preserve"> </w:t>
      </w:r>
      <w:proofErr w:type="spellStart"/>
      <w:r w:rsidRPr="00DC27F3">
        <w:rPr>
          <w:rFonts w:ascii="Montserrat" w:eastAsia="Montserrat Medium" w:hAnsi="Montserrat" w:cs="Montserrat Medium"/>
          <w:bCs/>
          <w:iCs/>
          <w:color w:val="000000"/>
          <w:sz w:val="20"/>
          <w:szCs w:val="20"/>
        </w:rPr>
        <w:t>Strasse</w:t>
      </w:r>
      <w:proofErr w:type="spellEnd"/>
      <w:r w:rsidRPr="00DC27F3">
        <w:rPr>
          <w:rFonts w:ascii="Montserrat" w:eastAsia="Montserrat Medium" w:hAnsi="Montserrat" w:cs="Montserrat Medium"/>
          <w:bCs/>
          <w:iCs/>
          <w:color w:val="000000"/>
          <w:sz w:val="20"/>
          <w:szCs w:val="20"/>
        </w:rPr>
        <w:t>, la Columna de Santa Ana, etc. A continuación, salida hacia la frontera con Italia, llegaremos a la romántica y medieval ciudad de Verona, inmortalizada por la historia de Romeo y Julieta. Tiempo libre para dar un paseo y llegar hasta la Casa de</w:t>
      </w:r>
      <w:r w:rsidR="00D056DE" w:rsidRPr="00DC27F3">
        <w:rPr>
          <w:rFonts w:ascii="Montserrat" w:eastAsia="Montserrat Medium" w:hAnsi="Montserrat" w:cs="Montserrat Medium"/>
          <w:bCs/>
          <w:iCs/>
          <w:color w:val="000000"/>
          <w:sz w:val="20"/>
          <w:szCs w:val="20"/>
        </w:rPr>
        <w:t xml:space="preserve"> </w:t>
      </w:r>
      <w:r w:rsidRPr="00DC27F3">
        <w:rPr>
          <w:rFonts w:ascii="Montserrat" w:eastAsia="Montserrat Medium" w:hAnsi="Montserrat" w:cs="Montserrat Medium"/>
          <w:bCs/>
          <w:iCs/>
          <w:color w:val="000000"/>
          <w:sz w:val="20"/>
          <w:szCs w:val="20"/>
        </w:rPr>
        <w:t xml:space="preserve">Julieta. Posibilidad de realizar la visita </w:t>
      </w:r>
      <w:r w:rsidRPr="00DC27F3">
        <w:rPr>
          <w:rFonts w:ascii="Montserrat" w:eastAsia="Montserrat Medium" w:hAnsi="Montserrat" w:cs="Montserrat Medium"/>
          <w:b/>
          <w:iCs/>
          <w:color w:val="000000"/>
          <w:sz w:val="20"/>
          <w:szCs w:val="20"/>
        </w:rPr>
        <w:t>opcional</w:t>
      </w:r>
      <w:r w:rsidR="00D056DE" w:rsidRPr="00DC27F3">
        <w:rPr>
          <w:rFonts w:ascii="Montserrat" w:eastAsia="Montserrat Medium" w:hAnsi="Montserrat" w:cs="Montserrat Medium"/>
          <w:bCs/>
          <w:iCs/>
          <w:color w:val="000000"/>
          <w:sz w:val="20"/>
          <w:szCs w:val="20"/>
        </w:rPr>
        <w:t xml:space="preserve"> </w:t>
      </w:r>
      <w:r w:rsidRPr="00DC27F3">
        <w:rPr>
          <w:rFonts w:ascii="Montserrat" w:eastAsia="Montserrat Medium" w:hAnsi="Montserrat" w:cs="Montserrat Medium"/>
          <w:bCs/>
          <w:iCs/>
          <w:color w:val="000000"/>
          <w:sz w:val="20"/>
          <w:szCs w:val="20"/>
        </w:rPr>
        <w:t>de la ciudad. Más tarde,</w:t>
      </w:r>
      <w:r w:rsidR="00D056DE" w:rsidRPr="00DC27F3">
        <w:rPr>
          <w:rFonts w:ascii="Montserrat" w:eastAsia="Montserrat Medium" w:hAnsi="Montserrat" w:cs="Montserrat Medium"/>
          <w:bCs/>
          <w:iCs/>
          <w:color w:val="000000"/>
          <w:sz w:val="20"/>
          <w:szCs w:val="20"/>
        </w:rPr>
        <w:t xml:space="preserve"> </w:t>
      </w:r>
      <w:r w:rsidRPr="00DC27F3">
        <w:rPr>
          <w:rFonts w:ascii="Montserrat" w:eastAsia="Montserrat Medium" w:hAnsi="Montserrat" w:cs="Montserrat Medium"/>
          <w:bCs/>
          <w:iCs/>
          <w:color w:val="000000"/>
          <w:sz w:val="20"/>
          <w:szCs w:val="20"/>
        </w:rPr>
        <w:t>continuación</w:t>
      </w:r>
      <w:r w:rsidR="00D056DE" w:rsidRPr="00DC27F3">
        <w:rPr>
          <w:rFonts w:ascii="Montserrat" w:eastAsia="Montserrat Medium" w:hAnsi="Montserrat" w:cs="Montserrat Medium"/>
          <w:bCs/>
          <w:iCs/>
          <w:color w:val="000000"/>
          <w:sz w:val="20"/>
          <w:szCs w:val="20"/>
        </w:rPr>
        <w:t xml:space="preserve"> </w:t>
      </w:r>
      <w:r w:rsidRPr="00DC27F3">
        <w:rPr>
          <w:rFonts w:ascii="Montserrat" w:eastAsia="Montserrat Medium" w:hAnsi="Montserrat" w:cs="Montserrat Medium"/>
          <w:bCs/>
          <w:iCs/>
          <w:color w:val="000000"/>
          <w:sz w:val="20"/>
          <w:szCs w:val="20"/>
        </w:rPr>
        <w:t xml:space="preserve">a Venecia. Llegada y </w:t>
      </w:r>
      <w:r w:rsidRPr="00DC27F3">
        <w:rPr>
          <w:rFonts w:ascii="Montserrat" w:eastAsia="Montserrat Medium" w:hAnsi="Montserrat" w:cs="Montserrat Medium"/>
          <w:b/>
          <w:iCs/>
          <w:color w:val="000000"/>
          <w:sz w:val="20"/>
          <w:szCs w:val="20"/>
        </w:rPr>
        <w:t>alojamiento</w:t>
      </w:r>
    </w:p>
    <w:p w14:paraId="0E9BBB03" w14:textId="77777777" w:rsidR="00E9054B" w:rsidRDefault="00E9054B" w:rsidP="00FD7386">
      <w:pPr>
        <w:spacing w:line="259" w:lineRule="auto"/>
        <w:jc w:val="both"/>
        <w:rPr>
          <w:rFonts w:ascii="Montserrat" w:eastAsia="Montserrat Medium" w:hAnsi="Montserrat" w:cs="Montserrat Medium"/>
          <w:b/>
          <w:iCs/>
          <w:color w:val="000000"/>
          <w:sz w:val="20"/>
          <w:szCs w:val="20"/>
        </w:rPr>
      </w:pPr>
    </w:p>
    <w:p w14:paraId="3E6713F0" w14:textId="385E241A" w:rsidR="00FD7386" w:rsidRDefault="002E05FA" w:rsidP="00FD7386">
      <w:pPr>
        <w:spacing w:line="259"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DÍA 1</w:t>
      </w:r>
      <w:r w:rsidR="00D056DE" w:rsidRPr="00DC27F3">
        <w:rPr>
          <w:rFonts w:ascii="Montserrat" w:eastAsia="Montserrat Medium" w:hAnsi="Montserrat" w:cs="Montserrat Medium"/>
          <w:b/>
          <w:iCs/>
          <w:color w:val="000000"/>
          <w:sz w:val="20"/>
          <w:szCs w:val="20"/>
        </w:rPr>
        <w:t>5</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(sábado)</w:t>
      </w:r>
      <w:r w:rsidRPr="00DC27F3">
        <w:rPr>
          <w:rFonts w:ascii="Montserrat" w:eastAsia="Montserrat Medium" w:hAnsi="Montserrat" w:cs="Montserrat Medium"/>
          <w:iCs/>
          <w:color w:val="000000"/>
          <w:sz w:val="20"/>
          <w:szCs w:val="20"/>
        </w:rPr>
        <w:tab/>
      </w:r>
      <w:r w:rsidRPr="00DC27F3">
        <w:rPr>
          <w:rFonts w:ascii="Montserrat" w:eastAsia="Montserrat Medium" w:hAnsi="Montserrat" w:cs="Montserrat Medium"/>
          <w:b/>
          <w:iCs/>
          <w:color w:val="000000"/>
          <w:sz w:val="20"/>
          <w:szCs w:val="20"/>
        </w:rPr>
        <w:tab/>
      </w:r>
      <w:r w:rsidR="00F46DF3" w:rsidRPr="00DC27F3">
        <w:rPr>
          <w:rFonts w:ascii="Montserrat" w:eastAsia="Montserrat Medium" w:hAnsi="Montserrat" w:cs="Montserrat Medium"/>
          <w:b/>
          <w:iCs/>
          <w:color w:val="000000"/>
          <w:sz w:val="20"/>
          <w:szCs w:val="20"/>
        </w:rPr>
        <w:t>Venecia</w:t>
      </w:r>
      <w:r w:rsidR="00F46DF3">
        <w:rPr>
          <w:rFonts w:ascii="Montserrat" w:eastAsia="Montserrat Medium" w:hAnsi="Montserrat" w:cs="Montserrat Medium"/>
          <w:b/>
          <w:iCs/>
          <w:color w:val="000000"/>
          <w:sz w:val="20"/>
          <w:szCs w:val="20"/>
        </w:rPr>
        <w:t xml:space="preserve"> </w:t>
      </w:r>
      <w:r w:rsidR="00866B4D" w:rsidRPr="00D626FA">
        <w:rPr>
          <w:rFonts w:ascii="Montserrat" w:eastAsia="Montserrat Medium" w:hAnsi="Montserrat" w:cs="Montserrat Medium"/>
          <w:b/>
          <w:iCs/>
          <w:color w:val="000000"/>
          <w:sz w:val="20"/>
          <w:szCs w:val="20"/>
        </w:rPr>
        <w:t xml:space="preserve">– </w:t>
      </w:r>
      <w:r w:rsidR="00F46DF3" w:rsidRPr="00DC27F3">
        <w:rPr>
          <w:rFonts w:ascii="Montserrat" w:eastAsia="Montserrat Medium" w:hAnsi="Montserrat" w:cs="Montserrat Medium"/>
          <w:b/>
          <w:iCs/>
          <w:color w:val="000000"/>
          <w:sz w:val="20"/>
          <w:szCs w:val="20"/>
        </w:rPr>
        <w:t>Roma</w:t>
      </w:r>
    </w:p>
    <w:p w14:paraId="30FE9343" w14:textId="46B517B1" w:rsidR="002120D8" w:rsidRPr="002120D8" w:rsidRDefault="006835D7" w:rsidP="002E05FA">
      <w:pPr>
        <w:spacing w:line="240" w:lineRule="auto"/>
        <w:jc w:val="both"/>
        <w:rPr>
          <w:rFonts w:ascii="Montserrat" w:eastAsia="Montserrat Medium" w:hAnsi="Montserrat" w:cs="Montserrat Medium"/>
          <w:bCs/>
          <w:iCs/>
          <w:color w:val="000000"/>
          <w:sz w:val="20"/>
          <w:szCs w:val="20"/>
        </w:rPr>
      </w:pPr>
      <w:r w:rsidRPr="006835D7">
        <w:rPr>
          <w:rFonts w:ascii="Montserrat" w:eastAsia="Montserrat Medium" w:hAnsi="Montserrat" w:cs="Montserrat Medium"/>
          <w:b/>
          <w:iCs/>
          <w:color w:val="000000"/>
          <w:sz w:val="20"/>
          <w:szCs w:val="20"/>
        </w:rPr>
        <w:t>Desayuno</w:t>
      </w:r>
      <w:r w:rsidR="002120D8">
        <w:rPr>
          <w:rFonts w:ascii="Montserrat" w:eastAsia="Montserrat Medium" w:hAnsi="Montserrat" w:cs="Montserrat Medium"/>
          <w:bCs/>
          <w:iCs/>
          <w:color w:val="000000"/>
          <w:sz w:val="20"/>
          <w:szCs w:val="20"/>
        </w:rPr>
        <w:t>. Después</w:t>
      </w:r>
      <w:r w:rsidR="002120D8" w:rsidRPr="002120D8">
        <w:rPr>
          <w:rFonts w:ascii="Montserrat" w:eastAsia="Montserrat Medium" w:hAnsi="Montserrat" w:cs="Montserrat Medium"/>
          <w:bCs/>
          <w:iCs/>
          <w:color w:val="000000"/>
          <w:sz w:val="20"/>
          <w:szCs w:val="20"/>
        </w:rPr>
        <w:t xml:space="preserve"> nos dejaremos maravillar por la ciudad de las 118 islas con sus más de 400 puentes. Tiempo libre para recorrer el Puente de los Suspiros y la Plaza de San Marcos, con su incomparable escenario donde destaca la Basílica, joya de la arquitectura. Para los que gusten, organizaremos una serenata musical en góndolas </w:t>
      </w:r>
      <w:r w:rsidR="002120D8" w:rsidRPr="007075AF">
        <w:rPr>
          <w:rFonts w:ascii="Montserrat" w:eastAsia="Montserrat Medium" w:hAnsi="Montserrat" w:cs="Montserrat Medium"/>
          <w:b/>
          <w:iCs/>
          <w:color w:val="000000"/>
          <w:sz w:val="20"/>
          <w:szCs w:val="20"/>
        </w:rPr>
        <w:t>(opcional).</w:t>
      </w:r>
      <w:r w:rsidR="002120D8" w:rsidRPr="002120D8">
        <w:rPr>
          <w:rFonts w:ascii="Montserrat" w:eastAsia="Montserrat Medium" w:hAnsi="Montserrat" w:cs="Montserrat Medium"/>
          <w:bCs/>
          <w:iCs/>
          <w:color w:val="000000"/>
          <w:sz w:val="20"/>
          <w:szCs w:val="20"/>
        </w:rPr>
        <w:t xml:space="preserve"> Más tarde, salida hacia Roma. </w:t>
      </w:r>
      <w:r w:rsidR="002120D8" w:rsidRPr="006835D7">
        <w:rPr>
          <w:rFonts w:ascii="Montserrat" w:eastAsia="Montserrat Medium" w:hAnsi="Montserrat" w:cs="Montserrat Medium"/>
          <w:b/>
          <w:iCs/>
          <w:color w:val="000000"/>
          <w:sz w:val="20"/>
          <w:szCs w:val="20"/>
        </w:rPr>
        <w:t>Alojamiento</w:t>
      </w:r>
      <w:r w:rsidR="002120D8" w:rsidRPr="002120D8">
        <w:rPr>
          <w:rFonts w:ascii="Montserrat" w:eastAsia="Montserrat Medium" w:hAnsi="Montserrat" w:cs="Montserrat Medium"/>
          <w:bCs/>
          <w:iCs/>
          <w:color w:val="000000"/>
          <w:sz w:val="20"/>
          <w:szCs w:val="20"/>
        </w:rPr>
        <w:t>.</w:t>
      </w:r>
    </w:p>
    <w:p w14:paraId="6EC06FA9" w14:textId="77777777" w:rsidR="002120D8" w:rsidRDefault="002120D8" w:rsidP="002E05FA">
      <w:pPr>
        <w:spacing w:line="240" w:lineRule="auto"/>
        <w:jc w:val="both"/>
        <w:rPr>
          <w:rFonts w:ascii="Montserrat" w:eastAsia="Montserrat Medium" w:hAnsi="Montserrat" w:cs="Montserrat Medium"/>
          <w:b/>
          <w:iCs/>
          <w:color w:val="000000"/>
          <w:sz w:val="20"/>
          <w:szCs w:val="20"/>
        </w:rPr>
      </w:pPr>
    </w:p>
    <w:p w14:paraId="17001AF3" w14:textId="31644539" w:rsidR="002E05FA" w:rsidRPr="00DC27F3" w:rsidRDefault="002E05FA" w:rsidP="002E05FA">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DÍA 1</w:t>
      </w:r>
      <w:r w:rsidR="00D056DE" w:rsidRPr="00DC27F3">
        <w:rPr>
          <w:rFonts w:ascii="Montserrat" w:eastAsia="Montserrat Medium" w:hAnsi="Montserrat" w:cs="Montserrat Medium"/>
          <w:b/>
          <w:iCs/>
          <w:color w:val="000000"/>
          <w:sz w:val="20"/>
          <w:szCs w:val="20"/>
        </w:rPr>
        <w:t>6</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(domingo)</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EB3A67" w:rsidRPr="00DC27F3">
        <w:rPr>
          <w:rFonts w:ascii="Montserrat" w:eastAsia="Montserrat Medium" w:hAnsi="Montserrat" w:cs="Montserrat Medium"/>
          <w:b/>
          <w:iCs/>
          <w:color w:val="000000"/>
          <w:sz w:val="20"/>
          <w:szCs w:val="20"/>
        </w:rPr>
        <w:t>Roma</w:t>
      </w:r>
    </w:p>
    <w:p w14:paraId="1ED74483" w14:textId="30D79177" w:rsidR="00D056DE" w:rsidRPr="00DC27F3" w:rsidRDefault="00EB3A67" w:rsidP="00EB3A67">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w:t>
      </w:r>
      <w:r w:rsidRPr="00DC27F3">
        <w:rPr>
          <w:rFonts w:ascii="Montserrat" w:eastAsia="Montserrat Medium" w:hAnsi="Montserrat" w:cs="Montserrat Medium"/>
          <w:b/>
          <w:iCs/>
          <w:color w:val="000000"/>
          <w:sz w:val="20"/>
          <w:szCs w:val="20"/>
        </w:rPr>
        <w:t>Día libre</w:t>
      </w:r>
      <w:r w:rsidRPr="00DC27F3">
        <w:rPr>
          <w:rFonts w:ascii="Montserrat" w:eastAsia="Montserrat Medium" w:hAnsi="Montserrat" w:cs="Montserrat Medium"/>
          <w:bCs/>
          <w:iCs/>
          <w:color w:val="000000"/>
          <w:sz w:val="20"/>
          <w:szCs w:val="20"/>
        </w:rPr>
        <w:t xml:space="preserve">. Posibilidad de realizar la visita </w:t>
      </w:r>
      <w:r w:rsidRPr="00DC27F3">
        <w:rPr>
          <w:rFonts w:ascii="Montserrat" w:eastAsia="Montserrat Medium" w:hAnsi="Montserrat" w:cs="Montserrat Medium"/>
          <w:b/>
          <w:iCs/>
          <w:color w:val="000000"/>
          <w:sz w:val="20"/>
          <w:szCs w:val="20"/>
        </w:rPr>
        <w:t>opcional de día completo</w:t>
      </w:r>
      <w:r w:rsidRPr="00DC27F3">
        <w:rPr>
          <w:rFonts w:ascii="Montserrat" w:eastAsia="Montserrat Medium" w:hAnsi="Montserrat" w:cs="Montserrat Medium"/>
          <w:bCs/>
          <w:iCs/>
          <w:color w:val="000000"/>
          <w:sz w:val="20"/>
          <w:szCs w:val="20"/>
        </w:rPr>
        <w:t xml:space="preserve"> a Nápoles y Capri.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4A97E753" w14:textId="2EE068D8" w:rsidR="00EB3A67" w:rsidRPr="00DC27F3" w:rsidRDefault="00EB3A67" w:rsidP="00D056DE">
      <w:pPr>
        <w:spacing w:line="240" w:lineRule="auto"/>
        <w:jc w:val="both"/>
        <w:rPr>
          <w:rFonts w:ascii="Montserrat" w:eastAsia="Montserrat Medium" w:hAnsi="Montserrat" w:cs="Montserrat Medium"/>
          <w:b/>
          <w:iCs/>
          <w:color w:val="000000"/>
          <w:sz w:val="20"/>
          <w:szCs w:val="20"/>
        </w:rPr>
      </w:pPr>
    </w:p>
    <w:p w14:paraId="542EF961" w14:textId="7F77F8ED" w:rsidR="00D056DE" w:rsidRPr="00DC27F3" w:rsidRDefault="00D056DE" w:rsidP="00D056DE">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DÍA 1</w:t>
      </w:r>
      <w:r w:rsidR="00EB3A67" w:rsidRPr="00DC27F3">
        <w:rPr>
          <w:rFonts w:ascii="Montserrat" w:eastAsia="Montserrat Medium" w:hAnsi="Montserrat" w:cs="Montserrat Medium"/>
          <w:b/>
          <w:iCs/>
          <w:color w:val="000000"/>
          <w:sz w:val="20"/>
          <w:szCs w:val="20"/>
        </w:rPr>
        <w:t>7</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lunes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002A38F4">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EB3A67" w:rsidRPr="00DC27F3">
        <w:rPr>
          <w:rFonts w:ascii="Montserrat" w:eastAsia="Montserrat Medium" w:hAnsi="Montserrat" w:cs="Montserrat Medium"/>
          <w:b/>
          <w:iCs/>
          <w:color w:val="000000"/>
          <w:sz w:val="20"/>
          <w:szCs w:val="20"/>
        </w:rPr>
        <w:t>Roma</w:t>
      </w:r>
    </w:p>
    <w:p w14:paraId="2A806B4A" w14:textId="1164BBD6" w:rsidR="004E5791" w:rsidRPr="007A6BD1" w:rsidRDefault="004E5791" w:rsidP="004E5791">
      <w:pPr>
        <w:autoSpaceDE w:val="0"/>
        <w:autoSpaceDN w:val="0"/>
        <w:adjustRightInd w:val="0"/>
        <w:spacing w:line="240" w:lineRule="auto"/>
        <w:jc w:val="both"/>
        <w:rPr>
          <w:rFonts w:ascii="Montserrat" w:eastAsia="Century Gothic" w:hAnsi="Montserrat" w:cs="Century Gothic"/>
          <w:bCs/>
          <w:sz w:val="20"/>
          <w:szCs w:val="20"/>
        </w:rPr>
      </w:pPr>
      <w:r w:rsidRPr="007A6BD1">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7A6BD1">
        <w:rPr>
          <w:rFonts w:ascii="Montserrat" w:eastAsia="Montserrat Medium" w:hAnsi="Montserrat" w:cs="Montserrat Medium"/>
          <w:bCs/>
          <w:iCs/>
          <w:color w:val="000000"/>
          <w:sz w:val="20"/>
          <w:szCs w:val="20"/>
        </w:rPr>
        <w:t xml:space="preserve">Después realizaremos la visita de la ciudad. Admiraremos la inconfundible figura del Anfiteatro Flavio, más conocido como “El Coliseo”. Pasaremos también por el Circo Máximo y la Basílica patriarcal de Santa María la Mayor. A continuación, atravesando el río Tíber, llegaremos al Vaticano. Tiempo libre. A continuación, les propondremos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Pr="007A6BD1">
        <w:rPr>
          <w:rFonts w:ascii="Montserrat" w:eastAsia="Montserrat Medium" w:hAnsi="Montserrat" w:cs="Montserrat Medium"/>
          <w:bCs/>
          <w:iCs/>
          <w:color w:val="000000"/>
          <w:sz w:val="20"/>
          <w:szCs w:val="20"/>
        </w:rPr>
        <w:t>Navona</w:t>
      </w:r>
      <w:proofErr w:type="spellEnd"/>
      <w:r w:rsidRPr="007A6BD1">
        <w:rPr>
          <w:rFonts w:ascii="Montserrat" w:eastAsia="Montserrat Medium" w:hAnsi="Montserrat" w:cs="Montserrat Medium"/>
          <w:bCs/>
          <w:iCs/>
          <w:color w:val="000000"/>
          <w:sz w:val="20"/>
          <w:szCs w:val="20"/>
        </w:rPr>
        <w:t xml:space="preserve">, situada en el emplazamiento de lo que fue el estadio Domiciano, y es hoy punto de encuentro para turistas y romanos. Por la tarde, les propondremos realizar la excursión </w:t>
      </w:r>
      <w:r w:rsidRPr="007A6BD1">
        <w:rPr>
          <w:rFonts w:ascii="Montserrat" w:eastAsia="Montserrat Medium" w:hAnsi="Montserrat" w:cs="Montserrat Medium"/>
          <w:b/>
          <w:iCs/>
          <w:color w:val="000000"/>
          <w:sz w:val="20"/>
          <w:szCs w:val="20"/>
        </w:rPr>
        <w:t>opcional</w:t>
      </w:r>
      <w:r w:rsidRPr="007A6BD1">
        <w:rPr>
          <w:rFonts w:ascii="Montserrat" w:eastAsia="Montserrat Medium" w:hAnsi="Montserrat" w:cs="Montserrat Medium"/>
          <w:bCs/>
          <w:iCs/>
          <w:color w:val="000000"/>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7A6BD1">
        <w:rPr>
          <w:rFonts w:ascii="Montserrat" w:eastAsia="Montserrat Medium" w:hAnsi="Montserrat" w:cs="Montserrat Medium"/>
          <w:b/>
          <w:iCs/>
          <w:color w:val="000000"/>
          <w:sz w:val="20"/>
          <w:szCs w:val="20"/>
        </w:rPr>
        <w:t>Alojamiento</w:t>
      </w:r>
      <w:r w:rsidRPr="007A6BD1">
        <w:rPr>
          <w:rFonts w:ascii="Montserrat" w:eastAsia="Montserrat Medium" w:hAnsi="Montserrat" w:cs="Montserrat Medium"/>
          <w:bCs/>
          <w:iCs/>
          <w:color w:val="000000"/>
          <w:sz w:val="20"/>
          <w:szCs w:val="20"/>
        </w:rPr>
        <w:t>.</w:t>
      </w:r>
    </w:p>
    <w:p w14:paraId="05A80722" w14:textId="77777777" w:rsidR="00F77E5A" w:rsidRDefault="00F77E5A" w:rsidP="00EB3A67">
      <w:pPr>
        <w:spacing w:line="240" w:lineRule="auto"/>
        <w:jc w:val="both"/>
        <w:rPr>
          <w:rFonts w:ascii="Montserrat" w:eastAsia="Montserrat Medium" w:hAnsi="Montserrat" w:cs="Montserrat Medium"/>
          <w:b/>
          <w:i/>
          <w:color w:val="000000"/>
          <w:sz w:val="18"/>
          <w:szCs w:val="18"/>
        </w:rPr>
      </w:pPr>
    </w:p>
    <w:p w14:paraId="695A6B90" w14:textId="4C9EDD99" w:rsidR="0053763B" w:rsidRPr="00F77E5A" w:rsidRDefault="00F77E5A" w:rsidP="00EB3A67">
      <w:pPr>
        <w:spacing w:line="240" w:lineRule="auto"/>
        <w:jc w:val="both"/>
        <w:rPr>
          <w:rFonts w:ascii="Montserrat" w:eastAsia="Montserrat Medium" w:hAnsi="Montserrat" w:cs="Montserrat Medium"/>
          <w:b/>
          <w:i/>
          <w:color w:val="000000"/>
          <w:sz w:val="18"/>
          <w:szCs w:val="18"/>
        </w:rPr>
      </w:pPr>
      <w:r w:rsidRPr="00F77E5A">
        <w:rPr>
          <w:rFonts w:ascii="Montserrat" w:eastAsia="Montserrat Medium" w:hAnsi="Montserrat" w:cs="Montserrat Medium"/>
          <w:b/>
          <w:i/>
          <w:color w:val="000000"/>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2208F4AA" w14:textId="77777777" w:rsidR="00F77E5A" w:rsidRPr="00B6023A" w:rsidRDefault="00F77E5A" w:rsidP="00EB3A67">
      <w:pPr>
        <w:spacing w:line="240" w:lineRule="auto"/>
        <w:jc w:val="both"/>
        <w:rPr>
          <w:rFonts w:ascii="Montserrat" w:eastAsia="Montserrat Medium" w:hAnsi="Montserrat" w:cs="Montserrat Medium"/>
          <w:b/>
          <w:iCs/>
          <w:color w:val="000000"/>
          <w:sz w:val="20"/>
          <w:szCs w:val="20"/>
        </w:rPr>
      </w:pPr>
    </w:p>
    <w:p w14:paraId="2BFE06BB" w14:textId="554F10A2" w:rsidR="00D056DE" w:rsidRPr="00DC27F3" w:rsidRDefault="00D056DE" w:rsidP="00D056DE">
      <w:pPr>
        <w:spacing w:line="240" w:lineRule="auto"/>
        <w:jc w:val="both"/>
        <w:rPr>
          <w:rFonts w:ascii="Montserrat" w:eastAsia="Montserrat Medium" w:hAnsi="Montserrat" w:cs="Montserrat Medium"/>
          <w:iCs/>
          <w:sz w:val="20"/>
          <w:szCs w:val="20"/>
        </w:rPr>
      </w:pPr>
      <w:r w:rsidRPr="00DC27F3">
        <w:rPr>
          <w:rFonts w:ascii="Montserrat" w:eastAsia="Montserrat Medium" w:hAnsi="Montserrat" w:cs="Montserrat Medium"/>
          <w:b/>
          <w:iCs/>
          <w:color w:val="000000"/>
          <w:sz w:val="20"/>
          <w:szCs w:val="20"/>
        </w:rPr>
        <w:t>DÍA 1</w:t>
      </w:r>
      <w:r w:rsidR="007A248B" w:rsidRPr="00DC27F3">
        <w:rPr>
          <w:rFonts w:ascii="Montserrat" w:eastAsia="Montserrat Medium" w:hAnsi="Montserrat" w:cs="Montserrat Medium"/>
          <w:b/>
          <w:iCs/>
          <w:color w:val="000000"/>
          <w:sz w:val="20"/>
          <w:szCs w:val="20"/>
        </w:rPr>
        <w:t>8</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martes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7A248B" w:rsidRPr="00DC27F3">
        <w:rPr>
          <w:rFonts w:ascii="Montserrat" w:eastAsia="Montserrat Medium" w:hAnsi="Montserrat" w:cs="Montserrat Medium"/>
          <w:b/>
          <w:iCs/>
          <w:color w:val="000000"/>
          <w:sz w:val="20"/>
          <w:szCs w:val="20"/>
        </w:rPr>
        <w:t xml:space="preserve">Roma </w:t>
      </w:r>
      <w:r w:rsidR="00866B4D" w:rsidRPr="00D626FA">
        <w:rPr>
          <w:rFonts w:ascii="Montserrat" w:eastAsia="Montserrat Medium" w:hAnsi="Montserrat" w:cs="Montserrat Medium"/>
          <w:b/>
          <w:iCs/>
          <w:color w:val="000000"/>
          <w:sz w:val="20"/>
          <w:szCs w:val="20"/>
        </w:rPr>
        <w:t xml:space="preserve">– </w:t>
      </w:r>
      <w:r w:rsidR="007A248B" w:rsidRPr="00DC27F3">
        <w:rPr>
          <w:rFonts w:ascii="Montserrat" w:eastAsia="Montserrat Medium" w:hAnsi="Montserrat" w:cs="Montserrat Medium"/>
          <w:b/>
          <w:iCs/>
          <w:color w:val="000000"/>
          <w:sz w:val="20"/>
          <w:szCs w:val="20"/>
        </w:rPr>
        <w:t>Florencia</w:t>
      </w:r>
    </w:p>
    <w:p w14:paraId="2E46E959" w14:textId="75F41445" w:rsidR="007A248B" w:rsidRPr="002E50F9" w:rsidRDefault="002E50F9" w:rsidP="00D056DE">
      <w:pPr>
        <w:spacing w:line="240" w:lineRule="auto"/>
        <w:jc w:val="both"/>
        <w:rPr>
          <w:rFonts w:ascii="Montserrat" w:eastAsia="Montserrat Medium" w:hAnsi="Montserrat" w:cs="Montserrat Medium"/>
          <w:b/>
          <w:iCs/>
          <w:color w:val="000000"/>
          <w:sz w:val="20"/>
          <w:szCs w:val="20"/>
        </w:rPr>
      </w:pPr>
      <w:r w:rsidRPr="002E50F9">
        <w:rPr>
          <w:rFonts w:ascii="Montserrat" w:eastAsia="Montserrat Medium" w:hAnsi="Montserrat" w:cs="Montserrat Medium"/>
          <w:b/>
          <w:iCs/>
          <w:color w:val="000000"/>
          <w:sz w:val="20"/>
          <w:szCs w:val="20"/>
        </w:rPr>
        <w:t>Desayuno</w:t>
      </w:r>
      <w:r w:rsidRPr="002E50F9">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 xml:space="preserve"> </w:t>
      </w:r>
      <w:r w:rsidR="0011248E">
        <w:rPr>
          <w:rFonts w:ascii="Montserrat" w:eastAsia="Montserrat Medium" w:hAnsi="Montserrat" w:cs="Montserrat Medium"/>
          <w:bCs/>
          <w:iCs/>
          <w:color w:val="000000"/>
          <w:sz w:val="20"/>
          <w:szCs w:val="20"/>
        </w:rPr>
        <w:t>S</w:t>
      </w:r>
      <w:r w:rsidR="0011248E" w:rsidRPr="0011248E">
        <w:rPr>
          <w:rFonts w:ascii="Montserrat" w:eastAsia="Montserrat Medium" w:hAnsi="Montserrat" w:cs="Montserrat Medium"/>
          <w:bCs/>
          <w:iCs/>
          <w:color w:val="000000"/>
          <w:sz w:val="20"/>
          <w:szCs w:val="20"/>
        </w:rPr>
        <w:t>alida hacia la capital de la Toscana, Florencia</w:t>
      </w:r>
      <w:r w:rsidRPr="002E50F9">
        <w:rPr>
          <w:rFonts w:ascii="Montserrat" w:eastAsia="Montserrat Medium" w:hAnsi="Montserrat" w:cs="Montserrat Medium"/>
          <w:bCs/>
          <w:iCs/>
          <w:color w:val="000000"/>
          <w:sz w:val="20"/>
          <w:szCs w:val="20"/>
        </w:rPr>
        <w:t xml:space="preserve">. A la llegada realizaremos la </w:t>
      </w:r>
      <w:r w:rsidRPr="004769EE">
        <w:rPr>
          <w:rFonts w:ascii="Montserrat" w:eastAsia="Montserrat Medium" w:hAnsi="Montserrat" w:cs="Montserrat Medium"/>
          <w:bCs/>
          <w:iCs/>
          <w:color w:val="000000"/>
          <w:sz w:val="20"/>
          <w:szCs w:val="20"/>
        </w:rPr>
        <w:t>visita a pie</w:t>
      </w:r>
      <w:r w:rsidRPr="002E50F9">
        <w:rPr>
          <w:rFonts w:ascii="Montserrat" w:eastAsia="Montserrat Medium" w:hAnsi="Montserrat" w:cs="Montserrat Medium"/>
          <w:bCs/>
          <w:iCs/>
          <w:color w:val="000000"/>
          <w:sz w:val="20"/>
          <w:szCs w:val="20"/>
        </w:rPr>
        <w:t xml:space="preserve"> por esta inigualable ciudad donde el arte nos sorprenderá a cada paso. Contemplaremos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w:t>
      </w:r>
      <w:r w:rsidR="0011248E" w:rsidRPr="0011248E">
        <w:rPr>
          <w:rFonts w:ascii="Montserrat" w:eastAsia="Montserrat Medium" w:hAnsi="Montserrat" w:cs="Montserrat Medium"/>
          <w:bCs/>
          <w:iCs/>
          <w:color w:val="000000"/>
          <w:sz w:val="20"/>
          <w:szCs w:val="20"/>
        </w:rPr>
        <w:t>Tarde libre.</w:t>
      </w:r>
      <w:r w:rsidR="0011248E">
        <w:rPr>
          <w:rFonts w:ascii="Montserrat" w:eastAsia="Montserrat Medium" w:hAnsi="Montserrat" w:cs="Montserrat Medium"/>
          <w:bCs/>
          <w:iCs/>
          <w:color w:val="000000"/>
          <w:sz w:val="20"/>
          <w:szCs w:val="20"/>
        </w:rPr>
        <w:t xml:space="preserve"> </w:t>
      </w:r>
      <w:r w:rsidRPr="002E50F9">
        <w:rPr>
          <w:rFonts w:ascii="Montserrat" w:eastAsia="Montserrat Medium" w:hAnsi="Montserrat" w:cs="Montserrat Medium"/>
          <w:b/>
          <w:iCs/>
          <w:color w:val="000000"/>
          <w:sz w:val="20"/>
          <w:szCs w:val="20"/>
        </w:rPr>
        <w:t>Alojamiento</w:t>
      </w:r>
      <w:r w:rsidRPr="002E50F9">
        <w:rPr>
          <w:rFonts w:ascii="Montserrat" w:eastAsia="Montserrat Medium" w:hAnsi="Montserrat" w:cs="Montserrat Medium"/>
          <w:bCs/>
          <w:iCs/>
          <w:color w:val="000000"/>
          <w:sz w:val="20"/>
          <w:szCs w:val="20"/>
        </w:rPr>
        <w:t>.</w:t>
      </w:r>
    </w:p>
    <w:p w14:paraId="17CF5AAD" w14:textId="77777777" w:rsidR="002E50F9" w:rsidRPr="00DC27F3" w:rsidRDefault="002E50F9" w:rsidP="00D056DE">
      <w:pPr>
        <w:spacing w:line="240" w:lineRule="auto"/>
        <w:jc w:val="both"/>
        <w:rPr>
          <w:rFonts w:ascii="Montserrat" w:eastAsia="Montserrat Medium" w:hAnsi="Montserrat" w:cs="Montserrat Medium"/>
          <w:b/>
          <w:iCs/>
          <w:color w:val="000000"/>
          <w:sz w:val="20"/>
          <w:szCs w:val="20"/>
        </w:rPr>
      </w:pPr>
    </w:p>
    <w:p w14:paraId="463BC64F" w14:textId="101E2646" w:rsidR="00D056DE" w:rsidRPr="00DC27F3" w:rsidRDefault="00D056DE" w:rsidP="007A248B">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DÍA 1</w:t>
      </w:r>
      <w:r w:rsidR="007A248B" w:rsidRPr="00DC27F3">
        <w:rPr>
          <w:rFonts w:ascii="Montserrat" w:eastAsia="Montserrat Medium" w:hAnsi="Montserrat" w:cs="Montserrat Medium"/>
          <w:b/>
          <w:iCs/>
          <w:color w:val="000000"/>
          <w:sz w:val="20"/>
          <w:szCs w:val="20"/>
        </w:rPr>
        <w:t>9</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miércoles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7A248B" w:rsidRPr="00DC27F3">
        <w:rPr>
          <w:rFonts w:ascii="Montserrat" w:eastAsia="Montserrat Medium" w:hAnsi="Montserrat" w:cs="Montserrat Medium"/>
          <w:b/>
          <w:iCs/>
          <w:color w:val="000000"/>
          <w:sz w:val="20"/>
          <w:szCs w:val="20"/>
        </w:rPr>
        <w:t xml:space="preserve">Florencia </w:t>
      </w:r>
      <w:r w:rsidR="001F6202" w:rsidRPr="00D626FA">
        <w:rPr>
          <w:rFonts w:ascii="Montserrat" w:eastAsia="Montserrat Medium" w:hAnsi="Montserrat" w:cs="Montserrat Medium"/>
          <w:b/>
          <w:iCs/>
          <w:color w:val="000000"/>
          <w:sz w:val="20"/>
          <w:szCs w:val="20"/>
        </w:rPr>
        <w:t xml:space="preserve">– </w:t>
      </w:r>
      <w:r w:rsidR="007A248B" w:rsidRPr="00DC27F3">
        <w:rPr>
          <w:rFonts w:ascii="Montserrat" w:eastAsia="Montserrat Medium" w:hAnsi="Montserrat" w:cs="Montserrat Medium"/>
          <w:b/>
          <w:iCs/>
          <w:color w:val="000000"/>
          <w:sz w:val="20"/>
          <w:szCs w:val="20"/>
        </w:rPr>
        <w:t>Pisa</w:t>
      </w:r>
      <w:r w:rsidR="001F6202">
        <w:rPr>
          <w:rFonts w:ascii="Montserrat" w:eastAsia="Montserrat Medium" w:hAnsi="Montserrat" w:cs="Montserrat Medium"/>
          <w:b/>
          <w:iCs/>
          <w:color w:val="000000"/>
          <w:sz w:val="20"/>
          <w:szCs w:val="20"/>
        </w:rPr>
        <w:t xml:space="preserve"> </w:t>
      </w:r>
      <w:r w:rsidR="001F6202" w:rsidRPr="00D626FA">
        <w:rPr>
          <w:rFonts w:ascii="Montserrat" w:eastAsia="Montserrat Medium" w:hAnsi="Montserrat" w:cs="Montserrat Medium"/>
          <w:b/>
          <w:iCs/>
          <w:color w:val="000000"/>
          <w:sz w:val="20"/>
          <w:szCs w:val="20"/>
        </w:rPr>
        <w:t xml:space="preserve">– </w:t>
      </w:r>
      <w:r w:rsidR="007A248B" w:rsidRPr="00DC27F3">
        <w:rPr>
          <w:rFonts w:ascii="Montserrat" w:eastAsia="Montserrat Medium" w:hAnsi="Montserrat" w:cs="Montserrat Medium"/>
          <w:b/>
          <w:iCs/>
          <w:color w:val="000000"/>
          <w:sz w:val="20"/>
          <w:szCs w:val="20"/>
        </w:rPr>
        <w:t>Costa Azul</w:t>
      </w:r>
    </w:p>
    <w:p w14:paraId="1A90F60B" w14:textId="0BBDE778" w:rsidR="00D056DE" w:rsidRPr="00DC27F3" w:rsidRDefault="007A248B" w:rsidP="007A248B">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con destino a Pisa. Ciudad identificada por su Torre Inclinada, acompañada del bello conjunto arquitectónico compuesto por la Catedral y el Baptisterio. Después del tiempo libre </w:t>
      </w:r>
      <w:r w:rsidRPr="00DC27F3">
        <w:rPr>
          <w:rFonts w:ascii="Montserrat" w:eastAsia="Montserrat Medium" w:hAnsi="Montserrat" w:cs="Montserrat Medium"/>
          <w:bCs/>
          <w:iCs/>
          <w:color w:val="000000"/>
          <w:sz w:val="20"/>
          <w:szCs w:val="20"/>
        </w:rPr>
        <w:lastRenderedPageBreak/>
        <w:t xml:space="preserve">continuaremos hacia la Costa Azul. Por la noche organizaremos la excursión </w:t>
      </w:r>
      <w:r w:rsidRPr="00DC27F3">
        <w:rPr>
          <w:rFonts w:ascii="Montserrat" w:eastAsia="Montserrat Medium" w:hAnsi="Montserrat" w:cs="Montserrat Medium"/>
          <w:b/>
          <w:iCs/>
          <w:color w:val="000000"/>
          <w:sz w:val="20"/>
          <w:szCs w:val="20"/>
        </w:rPr>
        <w:t>opcional</w:t>
      </w:r>
      <w:r w:rsidRPr="00DC27F3">
        <w:rPr>
          <w:rFonts w:ascii="Montserrat" w:eastAsia="Montserrat Medium" w:hAnsi="Montserrat" w:cs="Montserrat Medium"/>
          <w:bCs/>
          <w:iCs/>
          <w:color w:val="000000"/>
          <w:sz w:val="20"/>
          <w:szCs w:val="20"/>
        </w:rPr>
        <w:t xml:space="preserve"> al mundialmente conocido Principado de Mónaco.</w:t>
      </w:r>
      <w:r w:rsidR="00F46DF3">
        <w:rPr>
          <w:rFonts w:ascii="Montserrat" w:eastAsia="Montserrat Medium" w:hAnsi="Montserrat" w:cs="Montserrat Medium"/>
          <w:bCs/>
          <w:iCs/>
          <w:color w:val="000000"/>
          <w:sz w:val="20"/>
          <w:szCs w:val="20"/>
        </w:rPr>
        <w:t xml:space="preserve"> </w:t>
      </w:r>
      <w:r w:rsidR="00F46DF3" w:rsidRPr="00F46DF3">
        <w:rPr>
          <w:rFonts w:ascii="Montserrat" w:eastAsia="Montserrat Medium" w:hAnsi="Montserrat" w:cs="Montserrat Medium"/>
          <w:b/>
          <w:iCs/>
          <w:color w:val="000000"/>
          <w:sz w:val="20"/>
          <w:szCs w:val="20"/>
        </w:rPr>
        <w:t>Alojamiento</w:t>
      </w:r>
    </w:p>
    <w:p w14:paraId="19713C06" w14:textId="77777777" w:rsidR="00CA70B0" w:rsidRDefault="00CA70B0" w:rsidP="007A248B">
      <w:pPr>
        <w:spacing w:line="240" w:lineRule="auto"/>
        <w:jc w:val="both"/>
        <w:rPr>
          <w:rFonts w:ascii="Montserrat" w:eastAsia="Montserrat Medium" w:hAnsi="Montserrat" w:cs="Montserrat Medium"/>
          <w:b/>
          <w:iCs/>
          <w:color w:val="000000"/>
          <w:sz w:val="20"/>
          <w:szCs w:val="20"/>
        </w:rPr>
      </w:pPr>
    </w:p>
    <w:p w14:paraId="7FF031D8" w14:textId="1116240A" w:rsidR="00D056DE" w:rsidRPr="00DC27F3" w:rsidRDefault="00D056DE" w:rsidP="007A248B">
      <w:pPr>
        <w:spacing w:line="240" w:lineRule="auto"/>
        <w:jc w:val="both"/>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w:t>
      </w:r>
      <w:r w:rsidR="007A248B" w:rsidRPr="00DC27F3">
        <w:rPr>
          <w:rFonts w:ascii="Montserrat" w:eastAsia="Montserrat Medium" w:hAnsi="Montserrat" w:cs="Montserrat Medium"/>
          <w:b/>
          <w:iCs/>
          <w:color w:val="000000"/>
          <w:sz w:val="20"/>
          <w:szCs w:val="20"/>
        </w:rPr>
        <w:t>20</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2A38F4">
        <w:rPr>
          <w:rFonts w:ascii="Montserrat" w:eastAsia="Montserrat Medium" w:hAnsi="Montserrat" w:cs="Montserrat Medium"/>
          <w:iCs/>
          <w:color w:val="000000"/>
          <w:sz w:val="20"/>
          <w:szCs w:val="20"/>
        </w:rPr>
        <w:t>jueves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7A248B" w:rsidRPr="00DC27F3">
        <w:rPr>
          <w:rFonts w:ascii="Montserrat" w:eastAsia="Montserrat Medium" w:hAnsi="Montserrat" w:cs="Montserrat Medium"/>
          <w:b/>
          <w:iCs/>
          <w:color w:val="000000"/>
          <w:sz w:val="20"/>
          <w:szCs w:val="20"/>
        </w:rPr>
        <w:t xml:space="preserve">Costa Azul </w:t>
      </w:r>
      <w:r w:rsidR="00866B4D" w:rsidRPr="00D626FA">
        <w:rPr>
          <w:rFonts w:ascii="Montserrat" w:eastAsia="Montserrat Medium" w:hAnsi="Montserrat" w:cs="Montserrat Medium"/>
          <w:b/>
          <w:iCs/>
          <w:color w:val="000000"/>
          <w:sz w:val="20"/>
          <w:szCs w:val="20"/>
        </w:rPr>
        <w:t xml:space="preserve">– </w:t>
      </w:r>
      <w:r w:rsidR="007A248B" w:rsidRPr="00DC27F3">
        <w:rPr>
          <w:rFonts w:ascii="Montserrat" w:eastAsia="Montserrat Medium" w:hAnsi="Montserrat" w:cs="Montserrat Medium"/>
          <w:b/>
          <w:iCs/>
          <w:color w:val="000000"/>
          <w:sz w:val="20"/>
          <w:szCs w:val="20"/>
        </w:rPr>
        <w:t>Barcelona</w:t>
      </w:r>
    </w:p>
    <w:p w14:paraId="17FDD565" w14:textId="6C3629A3" w:rsidR="00D056DE" w:rsidRPr="00DC27F3" w:rsidRDefault="007A248B" w:rsidP="007A248B">
      <w:pPr>
        <w:spacing w:line="240" w:lineRule="auto"/>
        <w:jc w:val="both"/>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atravesando las regiones de la Provenza, Alpes y Costa Azul y la Occitania, llegaremos hasta la frontera. Entrando en Barcelona realizaremos una breve visita de la ciudad para conocer la Sagrada Familia, la Plaza Cataluña, la Plaza de España, el Monumento a Colón, etc. </w:t>
      </w:r>
      <w:r w:rsidRPr="00DC27F3">
        <w:rPr>
          <w:rFonts w:ascii="Montserrat" w:eastAsia="Montserrat Medium" w:hAnsi="Montserrat" w:cs="Montserrat Medium"/>
          <w:b/>
          <w:iCs/>
          <w:color w:val="000000"/>
          <w:sz w:val="20"/>
          <w:szCs w:val="20"/>
        </w:rPr>
        <w:t>Alojamiento</w:t>
      </w:r>
    </w:p>
    <w:p w14:paraId="4102EE8C" w14:textId="77777777" w:rsidR="007A248B" w:rsidRPr="00DC27F3" w:rsidRDefault="007A248B" w:rsidP="00D056DE">
      <w:pPr>
        <w:spacing w:line="240" w:lineRule="auto"/>
        <w:jc w:val="both"/>
        <w:rPr>
          <w:rFonts w:ascii="Montserrat" w:eastAsia="Montserrat Medium" w:hAnsi="Montserrat" w:cs="Montserrat Medium"/>
          <w:b/>
          <w:iCs/>
          <w:color w:val="000000"/>
          <w:sz w:val="20"/>
          <w:szCs w:val="20"/>
        </w:rPr>
      </w:pPr>
    </w:p>
    <w:p w14:paraId="4180EB96" w14:textId="699F4C52" w:rsidR="0011248E" w:rsidRDefault="00D056DE" w:rsidP="0011248E">
      <w:pPr>
        <w:spacing w:line="259" w:lineRule="auto"/>
        <w:rPr>
          <w:rFonts w:ascii="Montserrat" w:eastAsia="Montserrat Medium" w:hAnsi="Montserrat" w:cs="Montserrat Medium"/>
          <w:b/>
          <w:iCs/>
          <w:color w:val="000000"/>
          <w:sz w:val="20"/>
          <w:szCs w:val="20"/>
        </w:rPr>
      </w:pPr>
      <w:r w:rsidRPr="00DC27F3">
        <w:rPr>
          <w:rFonts w:ascii="Montserrat" w:eastAsia="Montserrat Medium" w:hAnsi="Montserrat" w:cs="Montserrat Medium"/>
          <w:b/>
          <w:iCs/>
          <w:color w:val="000000"/>
          <w:sz w:val="20"/>
          <w:szCs w:val="20"/>
        </w:rPr>
        <w:t xml:space="preserve">DÍA </w:t>
      </w:r>
      <w:r w:rsidR="007A248B" w:rsidRPr="00DC27F3">
        <w:rPr>
          <w:rFonts w:ascii="Montserrat" w:eastAsia="Montserrat Medium" w:hAnsi="Montserrat" w:cs="Montserrat Medium"/>
          <w:b/>
          <w:iCs/>
          <w:color w:val="000000"/>
          <w:sz w:val="20"/>
          <w:szCs w:val="20"/>
        </w:rPr>
        <w:t>21</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866B4D">
        <w:rPr>
          <w:rFonts w:ascii="Montserrat" w:eastAsia="Montserrat Medium" w:hAnsi="Montserrat" w:cs="Montserrat Medium"/>
          <w:iCs/>
          <w:color w:val="000000"/>
          <w:sz w:val="20"/>
          <w:szCs w:val="20"/>
        </w:rPr>
        <w:t>viernes</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r>
      <w:r w:rsidR="007A248B" w:rsidRPr="00DC27F3">
        <w:rPr>
          <w:rFonts w:ascii="Montserrat" w:eastAsia="Montserrat Medium" w:hAnsi="Montserrat" w:cs="Montserrat Medium"/>
          <w:b/>
          <w:iCs/>
          <w:color w:val="000000"/>
          <w:sz w:val="20"/>
          <w:szCs w:val="20"/>
        </w:rPr>
        <w:t xml:space="preserve">Barcelona </w:t>
      </w:r>
      <w:r w:rsidR="00866B4D" w:rsidRPr="00D626FA">
        <w:rPr>
          <w:rFonts w:ascii="Montserrat" w:eastAsia="Montserrat Medium" w:hAnsi="Montserrat" w:cs="Montserrat Medium"/>
          <w:b/>
          <w:iCs/>
          <w:color w:val="000000"/>
          <w:sz w:val="20"/>
          <w:szCs w:val="20"/>
        </w:rPr>
        <w:t xml:space="preserve">– </w:t>
      </w:r>
      <w:r w:rsidR="007A248B" w:rsidRPr="00DC27F3">
        <w:rPr>
          <w:rFonts w:ascii="Montserrat" w:eastAsia="Montserrat Medium" w:hAnsi="Montserrat" w:cs="Montserrat Medium"/>
          <w:b/>
          <w:iCs/>
          <w:color w:val="000000"/>
          <w:sz w:val="20"/>
          <w:szCs w:val="20"/>
        </w:rPr>
        <w:t xml:space="preserve">Zaragoza </w:t>
      </w:r>
      <w:r w:rsidR="00866B4D" w:rsidRPr="00D626FA">
        <w:rPr>
          <w:rFonts w:ascii="Montserrat" w:eastAsia="Montserrat Medium" w:hAnsi="Montserrat" w:cs="Montserrat Medium"/>
          <w:b/>
          <w:iCs/>
          <w:color w:val="000000"/>
          <w:sz w:val="20"/>
          <w:szCs w:val="20"/>
        </w:rPr>
        <w:t>–</w:t>
      </w:r>
      <w:r w:rsidR="006835D7">
        <w:rPr>
          <w:rFonts w:ascii="Montserrat" w:eastAsia="Montserrat Medium" w:hAnsi="Montserrat" w:cs="Montserrat Medium"/>
          <w:b/>
          <w:iCs/>
          <w:color w:val="000000"/>
          <w:sz w:val="20"/>
          <w:szCs w:val="20"/>
        </w:rPr>
        <w:t xml:space="preserve"> Madrid</w:t>
      </w:r>
    </w:p>
    <w:p w14:paraId="106C5DA9" w14:textId="2518BFC0" w:rsidR="00664559" w:rsidRPr="0011248E" w:rsidRDefault="00D77B6A" w:rsidP="0011248E">
      <w:pPr>
        <w:spacing w:line="259" w:lineRule="auto"/>
        <w:rPr>
          <w:rFonts w:ascii="Montserrat" w:eastAsia="Montserrat Medium" w:hAnsi="Montserrat" w:cs="Montserrat Medium"/>
          <w:b/>
          <w:iCs/>
          <w:color w:val="000000"/>
          <w:sz w:val="20"/>
          <w:szCs w:val="20"/>
        </w:rPr>
      </w:pPr>
      <w:r w:rsidRPr="00CB0B37">
        <w:rPr>
          <w:rFonts w:ascii="Montserrat" w:eastAsia="Montserrat Medium" w:hAnsi="Montserrat" w:cs="Montserrat Medium"/>
          <w:b/>
          <w:iCs/>
          <w:color w:val="000000"/>
          <w:sz w:val="20"/>
          <w:szCs w:val="20"/>
        </w:rPr>
        <w:t>Desayuno</w:t>
      </w:r>
      <w:r w:rsidRPr="00DC27F3">
        <w:rPr>
          <w:rFonts w:ascii="Montserrat" w:eastAsia="Montserrat Medium" w:hAnsi="Montserrat" w:cs="Montserrat Medium"/>
          <w:bCs/>
          <w:iCs/>
          <w:color w:val="000000"/>
          <w:sz w:val="20"/>
          <w:szCs w:val="20"/>
        </w:rPr>
        <w:t xml:space="preserve">. Salida hacia Zaragoza. Tiempo libre y continuación hacia Madrid. Llegada y </w:t>
      </w:r>
      <w:r w:rsidRPr="00DC27F3">
        <w:rPr>
          <w:rFonts w:ascii="Montserrat" w:eastAsia="Montserrat Medium" w:hAnsi="Montserrat" w:cs="Montserrat Medium"/>
          <w:b/>
          <w:iCs/>
          <w:color w:val="000000"/>
          <w:sz w:val="20"/>
          <w:szCs w:val="20"/>
        </w:rPr>
        <w:t>alojamiento</w:t>
      </w:r>
      <w:r w:rsidRPr="00DC27F3">
        <w:rPr>
          <w:rFonts w:ascii="Montserrat" w:eastAsia="Montserrat Medium" w:hAnsi="Montserrat" w:cs="Montserrat Medium"/>
          <w:bCs/>
          <w:iCs/>
          <w:color w:val="000000"/>
          <w:sz w:val="20"/>
          <w:szCs w:val="20"/>
        </w:rPr>
        <w:t>.</w:t>
      </w:r>
    </w:p>
    <w:p w14:paraId="2C3261F1" w14:textId="77777777" w:rsidR="0011248E" w:rsidRDefault="0011248E" w:rsidP="006B076E">
      <w:pPr>
        <w:spacing w:line="259" w:lineRule="auto"/>
        <w:rPr>
          <w:rFonts w:ascii="Montserrat" w:eastAsia="Montserrat Medium" w:hAnsi="Montserrat" w:cs="Montserrat Medium"/>
          <w:b/>
          <w:iCs/>
          <w:color w:val="000000"/>
          <w:sz w:val="20"/>
          <w:szCs w:val="20"/>
        </w:rPr>
      </w:pPr>
    </w:p>
    <w:p w14:paraId="3C5330EB" w14:textId="4779F17F" w:rsidR="00EB3A67" w:rsidRPr="00FD7386" w:rsidRDefault="00EB3A67" w:rsidP="006B076E">
      <w:pPr>
        <w:spacing w:line="259" w:lineRule="auto"/>
        <w:rPr>
          <w:rFonts w:ascii="Montserrat" w:eastAsia="Montserrat Medium" w:hAnsi="Montserrat" w:cs="Montserrat Medium"/>
          <w:bCs/>
          <w:iCs/>
          <w:color w:val="000000"/>
          <w:sz w:val="20"/>
          <w:szCs w:val="20"/>
        </w:rPr>
      </w:pPr>
      <w:r w:rsidRPr="00DC27F3">
        <w:rPr>
          <w:rFonts w:ascii="Montserrat" w:eastAsia="Montserrat Medium" w:hAnsi="Montserrat" w:cs="Montserrat Medium"/>
          <w:b/>
          <w:iCs/>
          <w:color w:val="000000"/>
          <w:sz w:val="20"/>
          <w:szCs w:val="20"/>
        </w:rPr>
        <w:t xml:space="preserve">DÍA </w:t>
      </w:r>
      <w:r w:rsidR="00D77B6A" w:rsidRPr="00DC27F3">
        <w:rPr>
          <w:rFonts w:ascii="Montserrat" w:eastAsia="Montserrat Medium" w:hAnsi="Montserrat" w:cs="Montserrat Medium"/>
          <w:b/>
          <w:iCs/>
          <w:color w:val="000000"/>
          <w:sz w:val="20"/>
          <w:szCs w:val="20"/>
        </w:rPr>
        <w:t>22</w:t>
      </w:r>
      <w:r w:rsidRPr="00DC27F3">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iCs/>
          <w:color w:val="000000"/>
          <w:sz w:val="20"/>
          <w:szCs w:val="20"/>
        </w:rPr>
        <w:t>(</w:t>
      </w:r>
      <w:r w:rsidR="00866B4D">
        <w:rPr>
          <w:rFonts w:ascii="Montserrat" w:eastAsia="Montserrat Medium" w:hAnsi="Montserrat" w:cs="Montserrat Medium"/>
          <w:iCs/>
          <w:color w:val="000000"/>
          <w:sz w:val="20"/>
          <w:szCs w:val="20"/>
        </w:rPr>
        <w:t>sábado</w:t>
      </w:r>
      <w:r w:rsidRPr="00DC27F3">
        <w:rPr>
          <w:rFonts w:ascii="Montserrat" w:eastAsia="Montserrat Medium" w:hAnsi="Montserrat" w:cs="Montserrat Medium"/>
          <w:iCs/>
          <w:color w:val="000000"/>
          <w:sz w:val="20"/>
          <w:szCs w:val="20"/>
        </w:rPr>
        <w:t>)</w:t>
      </w:r>
      <w:r w:rsidRPr="00DC27F3">
        <w:rPr>
          <w:rFonts w:ascii="Montserrat" w:eastAsia="Montserrat Medium" w:hAnsi="Montserrat" w:cs="Montserrat Medium"/>
          <w:b/>
          <w:iCs/>
          <w:color w:val="000000"/>
          <w:sz w:val="20"/>
          <w:szCs w:val="20"/>
        </w:rPr>
        <w:tab/>
      </w:r>
      <w:r w:rsidRPr="00DC27F3">
        <w:rPr>
          <w:rFonts w:ascii="Montserrat" w:eastAsia="Montserrat Medium" w:hAnsi="Montserrat" w:cs="Montserrat Medium"/>
          <w:b/>
          <w:iCs/>
          <w:color w:val="000000"/>
          <w:sz w:val="20"/>
          <w:szCs w:val="20"/>
        </w:rPr>
        <w:tab/>
        <w:t xml:space="preserve">Madrid </w:t>
      </w:r>
      <w:r w:rsidR="00866B4D" w:rsidRPr="00D626FA">
        <w:rPr>
          <w:rFonts w:ascii="Montserrat" w:eastAsia="Montserrat Medium" w:hAnsi="Montserrat" w:cs="Montserrat Medium"/>
          <w:b/>
          <w:iCs/>
          <w:color w:val="000000"/>
          <w:sz w:val="20"/>
          <w:szCs w:val="20"/>
        </w:rPr>
        <w:t xml:space="preserve">– </w:t>
      </w:r>
      <w:r w:rsidRPr="00DC27F3">
        <w:rPr>
          <w:rFonts w:ascii="Montserrat" w:eastAsia="Montserrat Medium" w:hAnsi="Montserrat" w:cs="Montserrat Medium"/>
          <w:b/>
          <w:iCs/>
          <w:color w:val="000000"/>
          <w:sz w:val="20"/>
          <w:szCs w:val="20"/>
        </w:rPr>
        <w:t>América</w:t>
      </w:r>
    </w:p>
    <w:p w14:paraId="1150306F" w14:textId="77777777" w:rsidR="00CB0B37" w:rsidRDefault="00CB0B37" w:rsidP="00CB0B37">
      <w:pPr>
        <w:autoSpaceDE w:val="0"/>
        <w:autoSpaceDN w:val="0"/>
        <w:adjustRightInd w:val="0"/>
        <w:spacing w:line="240" w:lineRule="auto"/>
        <w:jc w:val="both"/>
        <w:rPr>
          <w:rFonts w:ascii="Century Gothic" w:eastAsia="Century Gothic" w:hAnsi="Century Gothic" w:cs="Century Gothic"/>
          <w:bCs/>
        </w:rPr>
      </w:pPr>
      <w:r w:rsidRPr="002B3FDA">
        <w:rPr>
          <w:rFonts w:ascii="Montserrat" w:eastAsia="Century Gothic" w:hAnsi="Montserrat" w:cs="Century Gothic"/>
          <w:b/>
          <w:sz w:val="20"/>
          <w:szCs w:val="20"/>
        </w:rPr>
        <w:t>Desayuno (si el horario de vuelo lo permite).</w:t>
      </w:r>
      <w:r w:rsidRPr="002B3FDA">
        <w:rPr>
          <w:rFonts w:ascii="Montserrat" w:eastAsia="Century Gothic" w:hAnsi="Montserrat" w:cs="Century Gothic"/>
          <w:bCs/>
          <w:sz w:val="20"/>
          <w:szCs w:val="20"/>
        </w:rPr>
        <w:t xml:space="preserve">  A la hora oportuna </w:t>
      </w:r>
      <w:r w:rsidRPr="002B3FDA">
        <w:rPr>
          <w:rFonts w:ascii="Montserrat" w:eastAsia="Century Gothic" w:hAnsi="Montserrat" w:cs="Century Gothic"/>
          <w:b/>
          <w:sz w:val="20"/>
          <w:szCs w:val="20"/>
        </w:rPr>
        <w:t>traslado (no incluido)</w:t>
      </w:r>
      <w:r w:rsidRPr="002B3FDA">
        <w:rPr>
          <w:rFonts w:ascii="Montserrat" w:eastAsia="Century Gothic" w:hAnsi="Montserrat" w:cs="Century Gothic"/>
          <w:bCs/>
          <w:sz w:val="20"/>
          <w:szCs w:val="20"/>
        </w:rPr>
        <w:t xml:space="preserve"> al aeropuerto de Madrid para tomar el </w:t>
      </w:r>
      <w:r w:rsidRPr="002B3FDA">
        <w:rPr>
          <w:rFonts w:ascii="Montserrat" w:eastAsia="Century Gothic" w:hAnsi="Montserrat" w:cs="Century Gothic"/>
          <w:b/>
          <w:sz w:val="20"/>
          <w:szCs w:val="20"/>
        </w:rPr>
        <w:t>vuelo (no incluido)</w:t>
      </w:r>
      <w:r w:rsidRPr="002B3FDA">
        <w:rPr>
          <w:rFonts w:ascii="Montserrat" w:eastAsia="Century Gothic" w:hAnsi="Montserrat" w:cs="Century Gothic"/>
          <w:bCs/>
          <w:sz w:val="20"/>
          <w:szCs w:val="20"/>
        </w:rPr>
        <w:t xml:space="preserve"> con destino a América.</w:t>
      </w:r>
    </w:p>
    <w:p w14:paraId="787B3C4E" w14:textId="77777777" w:rsidR="00F46DF3" w:rsidRDefault="00F46DF3" w:rsidP="00CB0B37">
      <w:pPr>
        <w:autoSpaceDE w:val="0"/>
        <w:autoSpaceDN w:val="0"/>
        <w:adjustRightInd w:val="0"/>
        <w:spacing w:line="240" w:lineRule="auto"/>
        <w:jc w:val="both"/>
        <w:rPr>
          <w:rFonts w:ascii="Montserrat" w:eastAsia="Montserrat Medium" w:hAnsi="Montserrat" w:cs="Montserrat Medium"/>
          <w:b/>
          <w:iCs/>
          <w:color w:val="000000"/>
          <w:sz w:val="20"/>
          <w:szCs w:val="20"/>
        </w:rPr>
      </w:pPr>
    </w:p>
    <w:p w14:paraId="3C18283B" w14:textId="3B48F211" w:rsidR="002E05FA" w:rsidRPr="00CB0B37" w:rsidRDefault="002E05FA" w:rsidP="00FE3191">
      <w:pPr>
        <w:autoSpaceDE w:val="0"/>
        <w:autoSpaceDN w:val="0"/>
        <w:adjustRightInd w:val="0"/>
        <w:spacing w:after="200" w:line="240" w:lineRule="auto"/>
        <w:jc w:val="both"/>
        <w:rPr>
          <w:rFonts w:ascii="Century Gothic" w:eastAsia="Century Gothic" w:hAnsi="Century Gothic" w:cs="Century Gothic"/>
          <w:bCs/>
        </w:rPr>
      </w:pPr>
      <w:r w:rsidRPr="00D626FA">
        <w:rPr>
          <w:rFonts w:ascii="Montserrat" w:eastAsia="Montserrat Medium" w:hAnsi="Montserrat" w:cs="Montserrat Medium"/>
          <w:b/>
          <w:iCs/>
          <w:color w:val="000000"/>
          <w:sz w:val="20"/>
          <w:szCs w:val="20"/>
        </w:rPr>
        <w:t>¡FIN DE LOS SERVICIOS!</w:t>
      </w:r>
    </w:p>
    <w:p w14:paraId="00064831" w14:textId="77777777" w:rsidR="0011248E" w:rsidRDefault="0011248E" w:rsidP="00566C4A">
      <w:pPr>
        <w:shd w:val="clear" w:color="auto" w:fill="FFFFFF"/>
        <w:spacing w:line="240" w:lineRule="auto"/>
        <w:jc w:val="both"/>
        <w:rPr>
          <w:rFonts w:ascii="Montserrat Medium" w:eastAsia="Montserrat Medium" w:hAnsi="Montserrat Medium" w:cs="Montserrat Medium"/>
          <w:sz w:val="20"/>
          <w:szCs w:val="20"/>
        </w:rPr>
      </w:pPr>
    </w:p>
    <w:p w14:paraId="7D8186B6" w14:textId="77777777" w:rsidR="007075AF" w:rsidRDefault="007075AF" w:rsidP="00566C4A">
      <w:pPr>
        <w:shd w:val="clear" w:color="auto" w:fill="FFFFFF"/>
        <w:spacing w:line="240" w:lineRule="auto"/>
        <w:jc w:val="both"/>
        <w:rPr>
          <w:rFonts w:ascii="Montserrat" w:eastAsia="Montserrat Medium" w:hAnsi="Montserrat" w:cs="Montserrat Medium"/>
          <w:b/>
          <w:color w:val="000000"/>
          <w:sz w:val="24"/>
          <w:szCs w:val="24"/>
        </w:rPr>
      </w:pPr>
    </w:p>
    <w:p w14:paraId="16A7EC29" w14:textId="77777777" w:rsidR="007075AF" w:rsidRDefault="007075AF" w:rsidP="00566C4A">
      <w:pPr>
        <w:shd w:val="clear" w:color="auto" w:fill="FFFFFF"/>
        <w:spacing w:line="240" w:lineRule="auto"/>
        <w:jc w:val="both"/>
        <w:rPr>
          <w:rFonts w:ascii="Montserrat" w:eastAsia="Montserrat Medium" w:hAnsi="Montserrat" w:cs="Montserrat Medium"/>
          <w:b/>
          <w:color w:val="000000"/>
          <w:sz w:val="24"/>
          <w:szCs w:val="24"/>
        </w:rPr>
      </w:pPr>
    </w:p>
    <w:p w14:paraId="12CA6130" w14:textId="77777777" w:rsidR="007075AF" w:rsidRDefault="007075AF" w:rsidP="00566C4A">
      <w:pPr>
        <w:shd w:val="clear" w:color="auto" w:fill="FFFFFF"/>
        <w:spacing w:line="240" w:lineRule="auto"/>
        <w:jc w:val="both"/>
        <w:rPr>
          <w:rFonts w:ascii="Montserrat" w:eastAsia="Montserrat Medium" w:hAnsi="Montserrat" w:cs="Montserrat Medium"/>
          <w:b/>
          <w:color w:val="000000"/>
          <w:sz w:val="24"/>
          <w:szCs w:val="24"/>
        </w:rPr>
      </w:pPr>
    </w:p>
    <w:p w14:paraId="28445645" w14:textId="431B8BAE" w:rsidR="00566C4A" w:rsidRPr="00D626FA" w:rsidRDefault="00566C4A" w:rsidP="00566C4A">
      <w:pPr>
        <w:shd w:val="clear" w:color="auto" w:fill="FFFFFF"/>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4"/>
          <w:szCs w:val="24"/>
        </w:rPr>
        <w:t xml:space="preserve">PRECIOS POR </w:t>
      </w:r>
      <w:r w:rsidRPr="00215B3D">
        <w:rPr>
          <w:rFonts w:ascii="Montserrat" w:eastAsia="Montserrat Medium" w:hAnsi="Montserrat" w:cs="Montserrat Medium"/>
          <w:b/>
          <w:color w:val="000000"/>
          <w:sz w:val="24"/>
          <w:szCs w:val="24"/>
        </w:rPr>
        <w:t>PERSONA EN USD</w:t>
      </w:r>
      <w:r>
        <w:rPr>
          <w:rFonts w:ascii="Montserrat" w:eastAsia="Montserrat Medium" w:hAnsi="Montserrat" w:cs="Montserrat Medium"/>
          <w:b/>
          <w:color w:val="000000"/>
          <w:sz w:val="24"/>
          <w:szCs w:val="24"/>
        </w:rPr>
        <w:t xml:space="preserve"> </w:t>
      </w:r>
      <w:r w:rsidRPr="0099387D">
        <w:rPr>
          <w:rFonts w:ascii="Montserrat" w:eastAsia="Montserrat Medium" w:hAnsi="Montserrat" w:cs="Montserrat Medium"/>
          <w:b/>
          <w:color w:val="000000"/>
          <w:sz w:val="24"/>
          <w:szCs w:val="24"/>
        </w:rPr>
        <w:t>SÓLO SERVICIO TERRESTRE</w:t>
      </w:r>
    </w:p>
    <w:p w14:paraId="3E8447C8" w14:textId="77777777" w:rsidR="004E4DF6" w:rsidRDefault="004E4DF6" w:rsidP="002E05FA">
      <w:pPr>
        <w:pBdr>
          <w:top w:val="nil"/>
          <w:left w:val="nil"/>
          <w:bottom w:val="nil"/>
          <w:right w:val="nil"/>
          <w:between w:val="nil"/>
        </w:pBdr>
        <w:spacing w:line="240" w:lineRule="auto"/>
        <w:rPr>
          <w:rFonts w:ascii="Montserrat" w:eastAsia="Montserrat Medium" w:hAnsi="Montserrat" w:cs="Montserrat Medium"/>
          <w:b/>
          <w:bCs/>
          <w:sz w:val="20"/>
          <w:szCs w:val="20"/>
        </w:rPr>
      </w:pPr>
    </w:p>
    <w:p w14:paraId="7496C114" w14:textId="507B36C5" w:rsidR="002E05FA" w:rsidRPr="00E9054B" w:rsidRDefault="00BF15F6" w:rsidP="002E05FA">
      <w:pPr>
        <w:pBdr>
          <w:top w:val="nil"/>
          <w:left w:val="nil"/>
          <w:bottom w:val="nil"/>
          <w:right w:val="nil"/>
          <w:between w:val="nil"/>
        </w:pBdr>
        <w:spacing w:line="240" w:lineRule="auto"/>
        <w:rPr>
          <w:rFonts w:ascii="Montserrat" w:eastAsia="Montserrat Medium" w:hAnsi="Montserrat" w:cs="Montserrat Medium"/>
          <w:b/>
          <w:bCs/>
          <w:sz w:val="20"/>
          <w:szCs w:val="20"/>
        </w:rPr>
      </w:pPr>
      <w:r w:rsidRPr="00E9054B">
        <w:rPr>
          <w:rFonts w:ascii="Montserrat" w:eastAsia="Montserrat Medium" w:hAnsi="Montserrat" w:cs="Montserrat Medium"/>
          <w:b/>
          <w:bCs/>
          <w:sz w:val="20"/>
          <w:szCs w:val="20"/>
        </w:rPr>
        <w:t xml:space="preserve">TEMPORADA ALTA </w:t>
      </w:r>
      <w:r>
        <w:rPr>
          <w:rFonts w:ascii="Montserrat" w:eastAsia="Montserrat Medium" w:hAnsi="Montserrat" w:cs="Montserrat Medium"/>
          <w:b/>
          <w:bCs/>
          <w:sz w:val="20"/>
          <w:szCs w:val="20"/>
        </w:rPr>
        <w:t>ABRIL – JULIO 2025</w:t>
      </w:r>
      <w:r w:rsidR="00674987">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SEP – OCT 2025</w:t>
      </w:r>
      <w:r w:rsidR="00674987">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46DF3" w:rsidRPr="00D626FA" w14:paraId="03EBF190" w14:textId="77777777" w:rsidTr="00265442">
        <w:tc>
          <w:tcPr>
            <w:tcW w:w="6658" w:type="dxa"/>
          </w:tcPr>
          <w:p w14:paraId="567A22E9" w14:textId="4FEF1799"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Doble</w:t>
            </w:r>
          </w:p>
        </w:tc>
        <w:tc>
          <w:tcPr>
            <w:tcW w:w="1701" w:type="dxa"/>
            <w:vAlign w:val="center"/>
          </w:tcPr>
          <w:p w14:paraId="269A2E38" w14:textId="6415B154"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00E9054B">
              <w:rPr>
                <w:rFonts w:ascii="Montserrat" w:eastAsia="Montserrat Medium" w:hAnsi="Montserrat" w:cs="Montserrat Medium"/>
                <w:color w:val="000000"/>
                <w:sz w:val="20"/>
                <w:szCs w:val="20"/>
              </w:rPr>
              <w:t>999</w:t>
            </w:r>
          </w:p>
        </w:tc>
      </w:tr>
      <w:tr w:rsidR="00F46DF3" w:rsidRPr="00D626FA" w14:paraId="43DBC16C" w14:textId="77777777" w:rsidTr="00265442">
        <w:tc>
          <w:tcPr>
            <w:tcW w:w="6658" w:type="dxa"/>
          </w:tcPr>
          <w:p w14:paraId="0D9EE547" w14:textId="35E1A057"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Triple</w:t>
            </w:r>
          </w:p>
        </w:tc>
        <w:tc>
          <w:tcPr>
            <w:tcW w:w="1701" w:type="dxa"/>
            <w:vAlign w:val="center"/>
          </w:tcPr>
          <w:p w14:paraId="23CE7E9B" w14:textId="0EDC8FBE"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E9054B">
              <w:rPr>
                <w:rFonts w:ascii="Montserrat" w:eastAsia="Montserrat Medium" w:hAnsi="Montserrat" w:cs="Montserrat Medium"/>
                <w:color w:val="000000"/>
                <w:sz w:val="20"/>
                <w:szCs w:val="20"/>
              </w:rPr>
              <w:t>999</w:t>
            </w:r>
          </w:p>
        </w:tc>
      </w:tr>
      <w:tr w:rsidR="00F46DF3" w:rsidRPr="00D626FA" w14:paraId="40D8CB6E" w14:textId="77777777" w:rsidTr="00265442">
        <w:tc>
          <w:tcPr>
            <w:tcW w:w="6658" w:type="dxa"/>
          </w:tcPr>
          <w:p w14:paraId="60982027" w14:textId="099E1F32"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F46DF3">
              <w:rPr>
                <w:rFonts w:ascii="Montserrat" w:hAnsi="Montserrat"/>
                <w:sz w:val="20"/>
                <w:szCs w:val="20"/>
              </w:rPr>
              <w:t>Supl</w:t>
            </w:r>
            <w:proofErr w:type="spellEnd"/>
            <w:r w:rsidRPr="00F46DF3">
              <w:rPr>
                <w:rFonts w:ascii="Montserrat" w:hAnsi="Montserrat"/>
                <w:sz w:val="20"/>
                <w:szCs w:val="20"/>
              </w:rPr>
              <w:t xml:space="preserve"> Hab Sencilla</w:t>
            </w:r>
          </w:p>
        </w:tc>
        <w:tc>
          <w:tcPr>
            <w:tcW w:w="1701" w:type="dxa"/>
            <w:vAlign w:val="center"/>
          </w:tcPr>
          <w:p w14:paraId="471662CA" w14:textId="2CAE27D5" w:rsidR="00F46DF3" w:rsidRPr="00D77B6A" w:rsidRDefault="00E9054B"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1,478</w:t>
            </w:r>
          </w:p>
        </w:tc>
      </w:tr>
      <w:tr w:rsidR="00F46DF3" w:rsidRPr="00D626FA" w14:paraId="628882FC" w14:textId="77777777" w:rsidTr="00265442">
        <w:tc>
          <w:tcPr>
            <w:tcW w:w="6658" w:type="dxa"/>
          </w:tcPr>
          <w:p w14:paraId="580111F4" w14:textId="1FEBC3BE"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 xml:space="preserve">Menor 4 a </w:t>
            </w:r>
            <w:r w:rsidR="00B031DA">
              <w:rPr>
                <w:rFonts w:ascii="Montserrat" w:hAnsi="Montserrat"/>
                <w:sz w:val="20"/>
                <w:szCs w:val="20"/>
              </w:rPr>
              <w:t>07</w:t>
            </w:r>
            <w:r w:rsidRPr="00F46DF3">
              <w:rPr>
                <w:rFonts w:ascii="Montserrat" w:hAnsi="Montserrat"/>
                <w:sz w:val="20"/>
                <w:szCs w:val="20"/>
              </w:rPr>
              <w:t xml:space="preserve"> años – 11 meses</w:t>
            </w:r>
          </w:p>
        </w:tc>
        <w:tc>
          <w:tcPr>
            <w:tcW w:w="1701" w:type="dxa"/>
            <w:vAlign w:val="center"/>
          </w:tcPr>
          <w:p w14:paraId="3C1A930F" w14:textId="75D75722"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E9054B">
              <w:rPr>
                <w:rFonts w:ascii="Montserrat" w:eastAsia="Montserrat Medium" w:hAnsi="Montserrat" w:cs="Montserrat Medium"/>
                <w:color w:val="000000"/>
                <w:sz w:val="20"/>
                <w:szCs w:val="20"/>
              </w:rPr>
              <w:t>599</w:t>
            </w:r>
          </w:p>
        </w:tc>
      </w:tr>
    </w:tbl>
    <w:p w14:paraId="2A15E3E7" w14:textId="5BC8E4F9" w:rsidR="002E05FA" w:rsidRDefault="002E05FA"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45051885" w14:textId="2BCE3626" w:rsidR="00FD7386" w:rsidRPr="00E9054B" w:rsidRDefault="00BF15F6"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4472C4" w:themeColor="accent1"/>
          <w:sz w:val="20"/>
          <w:szCs w:val="20"/>
        </w:rPr>
      </w:pPr>
      <w:r w:rsidRPr="00E9054B">
        <w:rPr>
          <w:rFonts w:ascii="Montserrat" w:eastAsia="Montserrat Medium" w:hAnsi="Montserrat" w:cs="Montserrat Medium"/>
          <w:b/>
          <w:bCs/>
          <w:color w:val="4472C4" w:themeColor="accent1"/>
          <w:sz w:val="20"/>
          <w:szCs w:val="20"/>
        </w:rPr>
        <w:t>TEMPORADA MEDIA</w:t>
      </w:r>
      <w:r>
        <w:rPr>
          <w:rFonts w:ascii="Montserrat" w:eastAsia="Montserrat Medium" w:hAnsi="Montserrat" w:cs="Montserrat Medium"/>
          <w:b/>
          <w:bCs/>
          <w:color w:val="4472C4" w:themeColor="accent1"/>
          <w:sz w:val="20"/>
          <w:szCs w:val="20"/>
        </w:rPr>
        <w:t xml:space="preserve"> AGO</w:t>
      </w:r>
      <w:r w:rsidR="00674987">
        <w:rPr>
          <w:rFonts w:ascii="Montserrat" w:eastAsia="Montserrat Medium" w:hAnsi="Montserrat" w:cs="Montserrat Medium"/>
          <w:b/>
          <w:bCs/>
          <w:color w:val="4472C4" w:themeColor="accent1"/>
          <w:sz w:val="20"/>
          <w:szCs w:val="20"/>
        </w:rPr>
        <w:t xml:space="preserve"> /</w:t>
      </w:r>
      <w:r>
        <w:rPr>
          <w:rFonts w:ascii="Montserrat" w:eastAsia="Montserrat Medium" w:hAnsi="Montserrat" w:cs="Montserrat Medium"/>
          <w:b/>
          <w:bCs/>
          <w:color w:val="4472C4" w:themeColor="accent1"/>
          <w:sz w:val="20"/>
          <w:szCs w:val="20"/>
        </w:rPr>
        <w:t xml:space="preserve"> NOV-DIC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D7386" w:rsidRPr="00D626FA" w14:paraId="7B791481" w14:textId="77777777" w:rsidTr="00C2701D">
        <w:tc>
          <w:tcPr>
            <w:tcW w:w="6658" w:type="dxa"/>
          </w:tcPr>
          <w:p w14:paraId="40EB3A21" w14:textId="77777777" w:rsidR="00FD7386" w:rsidRPr="00F46DF3" w:rsidRDefault="00FD7386" w:rsidP="00C2701D">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Doble</w:t>
            </w:r>
          </w:p>
        </w:tc>
        <w:tc>
          <w:tcPr>
            <w:tcW w:w="1701" w:type="dxa"/>
            <w:vAlign w:val="center"/>
          </w:tcPr>
          <w:p w14:paraId="1B21D1C4" w14:textId="545A9A0D" w:rsidR="00FD7386" w:rsidRPr="00D77B6A" w:rsidRDefault="00FD7386" w:rsidP="00C2701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004110F4">
              <w:rPr>
                <w:rFonts w:ascii="Montserrat" w:eastAsia="Montserrat Medium" w:hAnsi="Montserrat" w:cs="Montserrat Medium"/>
                <w:color w:val="000000"/>
                <w:sz w:val="20"/>
                <w:szCs w:val="20"/>
              </w:rPr>
              <w:t>799</w:t>
            </w:r>
          </w:p>
        </w:tc>
      </w:tr>
      <w:tr w:rsidR="00FD7386" w:rsidRPr="00D626FA" w14:paraId="40934271" w14:textId="77777777" w:rsidTr="00C2701D">
        <w:tc>
          <w:tcPr>
            <w:tcW w:w="6658" w:type="dxa"/>
          </w:tcPr>
          <w:p w14:paraId="6F14A3ED" w14:textId="77777777" w:rsidR="00FD7386" w:rsidRPr="00F46DF3" w:rsidRDefault="00FD7386" w:rsidP="00C2701D">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Triple</w:t>
            </w:r>
          </w:p>
        </w:tc>
        <w:tc>
          <w:tcPr>
            <w:tcW w:w="1701" w:type="dxa"/>
            <w:vAlign w:val="center"/>
          </w:tcPr>
          <w:p w14:paraId="05E1C019" w14:textId="77368286" w:rsidR="00FD7386" w:rsidRPr="00D77B6A" w:rsidRDefault="00FD7386" w:rsidP="00C2701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4110F4">
              <w:rPr>
                <w:rFonts w:ascii="Montserrat" w:eastAsia="Montserrat Medium" w:hAnsi="Montserrat" w:cs="Montserrat Medium"/>
                <w:color w:val="000000"/>
                <w:sz w:val="20"/>
                <w:szCs w:val="20"/>
              </w:rPr>
              <w:t>799</w:t>
            </w:r>
          </w:p>
        </w:tc>
      </w:tr>
      <w:tr w:rsidR="00FD7386" w:rsidRPr="00D626FA" w14:paraId="339C5B75" w14:textId="77777777" w:rsidTr="00C2701D">
        <w:tc>
          <w:tcPr>
            <w:tcW w:w="6658" w:type="dxa"/>
          </w:tcPr>
          <w:p w14:paraId="6C68CE34" w14:textId="77777777" w:rsidR="00FD7386" w:rsidRPr="00F46DF3" w:rsidRDefault="00FD7386" w:rsidP="00C2701D">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F46DF3">
              <w:rPr>
                <w:rFonts w:ascii="Montserrat" w:hAnsi="Montserrat"/>
                <w:sz w:val="20"/>
                <w:szCs w:val="20"/>
              </w:rPr>
              <w:t>Supl</w:t>
            </w:r>
            <w:proofErr w:type="spellEnd"/>
            <w:r w:rsidRPr="00F46DF3">
              <w:rPr>
                <w:rFonts w:ascii="Montserrat" w:hAnsi="Montserrat"/>
                <w:sz w:val="20"/>
                <w:szCs w:val="20"/>
              </w:rPr>
              <w:t xml:space="preserve"> Hab Sencilla</w:t>
            </w:r>
          </w:p>
        </w:tc>
        <w:tc>
          <w:tcPr>
            <w:tcW w:w="1701" w:type="dxa"/>
            <w:vAlign w:val="center"/>
          </w:tcPr>
          <w:p w14:paraId="0BBB82FA" w14:textId="118A1AE3" w:rsidR="00FD7386" w:rsidRPr="00D77B6A" w:rsidRDefault="004110F4" w:rsidP="00C2701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1259</w:t>
            </w:r>
          </w:p>
        </w:tc>
      </w:tr>
      <w:tr w:rsidR="00FD7386" w:rsidRPr="00D626FA" w14:paraId="3C0D9929" w14:textId="77777777" w:rsidTr="00C2701D">
        <w:tc>
          <w:tcPr>
            <w:tcW w:w="6658" w:type="dxa"/>
          </w:tcPr>
          <w:p w14:paraId="106D588B" w14:textId="261BBC18" w:rsidR="00FD7386" w:rsidRPr="00F46DF3" w:rsidRDefault="00FD7386" w:rsidP="00C2701D">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 xml:space="preserve">Menor 4 a </w:t>
            </w:r>
            <w:r w:rsidR="00B031DA">
              <w:rPr>
                <w:rFonts w:ascii="Montserrat" w:hAnsi="Montserrat"/>
                <w:sz w:val="20"/>
                <w:szCs w:val="20"/>
              </w:rPr>
              <w:t>07</w:t>
            </w:r>
            <w:r w:rsidRPr="00F46DF3">
              <w:rPr>
                <w:rFonts w:ascii="Montserrat" w:hAnsi="Montserrat"/>
                <w:sz w:val="20"/>
                <w:szCs w:val="20"/>
              </w:rPr>
              <w:t xml:space="preserve"> años – 11 meses</w:t>
            </w:r>
          </w:p>
        </w:tc>
        <w:tc>
          <w:tcPr>
            <w:tcW w:w="1701" w:type="dxa"/>
            <w:vAlign w:val="center"/>
          </w:tcPr>
          <w:p w14:paraId="4DEA9972" w14:textId="3601D26A" w:rsidR="00FD7386" w:rsidRPr="00D77B6A" w:rsidRDefault="00FD7386" w:rsidP="00C2701D">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4110F4">
              <w:rPr>
                <w:rFonts w:ascii="Montserrat" w:eastAsia="Montserrat Medium" w:hAnsi="Montserrat" w:cs="Montserrat Medium"/>
                <w:color w:val="000000"/>
                <w:sz w:val="20"/>
                <w:szCs w:val="20"/>
              </w:rPr>
              <w:t>439</w:t>
            </w:r>
          </w:p>
        </w:tc>
      </w:tr>
    </w:tbl>
    <w:p w14:paraId="31771847" w14:textId="77777777" w:rsidR="00FD7386" w:rsidRDefault="00FD7386"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715A01EF" w14:textId="77777777" w:rsidR="007075AF" w:rsidRDefault="007075AF"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815C3E1" w14:textId="77777777" w:rsidR="007075AF" w:rsidRDefault="007075AF"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FA8B903" w14:textId="77777777" w:rsidR="007075AF" w:rsidRDefault="007075AF"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6FF4294D" w14:textId="77777777" w:rsidR="007075AF" w:rsidRDefault="007075AF"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24D4CD0B" w14:textId="1DCCB05E" w:rsidR="002E05FA" w:rsidRPr="00E9054B" w:rsidRDefault="00BF15F6"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B050"/>
          <w:sz w:val="20"/>
          <w:szCs w:val="20"/>
        </w:rPr>
      </w:pPr>
      <w:r w:rsidRPr="00E9054B">
        <w:rPr>
          <w:rFonts w:ascii="Montserrat" w:eastAsia="Montserrat Medium" w:hAnsi="Montserrat" w:cs="Montserrat Medium"/>
          <w:b/>
          <w:bCs/>
          <w:color w:val="00B050"/>
          <w:sz w:val="20"/>
          <w:szCs w:val="20"/>
        </w:rPr>
        <w:t>TEMPORADA BAJA</w:t>
      </w:r>
      <w:r>
        <w:rPr>
          <w:rFonts w:ascii="Montserrat" w:eastAsia="Montserrat Medium" w:hAnsi="Montserrat" w:cs="Montserrat Medium"/>
          <w:b/>
          <w:bCs/>
          <w:color w:val="00B050"/>
          <w:sz w:val="20"/>
          <w:szCs w:val="20"/>
        </w:rPr>
        <w:t xml:space="preserve"> ENE – FEB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46DF3" w:rsidRPr="00D626FA" w14:paraId="7E9E7A24" w14:textId="77777777" w:rsidTr="00265442">
        <w:tc>
          <w:tcPr>
            <w:tcW w:w="6658" w:type="dxa"/>
          </w:tcPr>
          <w:p w14:paraId="12CAD459" w14:textId="72B8ED9B"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Doble</w:t>
            </w:r>
          </w:p>
        </w:tc>
        <w:tc>
          <w:tcPr>
            <w:tcW w:w="1701" w:type="dxa"/>
            <w:vAlign w:val="center"/>
          </w:tcPr>
          <w:p w14:paraId="0A411A66" w14:textId="0F2C7769"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4110F4">
              <w:rPr>
                <w:rFonts w:ascii="Montserrat" w:eastAsia="Montserrat Medium" w:hAnsi="Montserrat" w:cs="Montserrat Medium"/>
                <w:color w:val="000000"/>
                <w:sz w:val="20"/>
                <w:szCs w:val="20"/>
              </w:rPr>
              <w:t>,</w:t>
            </w:r>
            <w:r w:rsidR="00E9054B">
              <w:rPr>
                <w:rFonts w:ascii="Montserrat" w:eastAsia="Montserrat Medium" w:hAnsi="Montserrat" w:cs="Montserrat Medium"/>
                <w:color w:val="000000"/>
                <w:sz w:val="20"/>
                <w:szCs w:val="20"/>
              </w:rPr>
              <w:t>449</w:t>
            </w:r>
          </w:p>
        </w:tc>
      </w:tr>
      <w:tr w:rsidR="00F46DF3" w:rsidRPr="00D626FA" w14:paraId="0EEF138F" w14:textId="77777777" w:rsidTr="00265442">
        <w:tc>
          <w:tcPr>
            <w:tcW w:w="6658" w:type="dxa"/>
          </w:tcPr>
          <w:p w14:paraId="20C0B509" w14:textId="4247BA69"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Hab Triple</w:t>
            </w:r>
          </w:p>
        </w:tc>
        <w:tc>
          <w:tcPr>
            <w:tcW w:w="1701" w:type="dxa"/>
            <w:vAlign w:val="center"/>
          </w:tcPr>
          <w:p w14:paraId="1BEDDAC9" w14:textId="6496BB9B"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E9054B">
              <w:rPr>
                <w:rFonts w:ascii="Montserrat" w:eastAsia="Montserrat Medium" w:hAnsi="Montserrat" w:cs="Montserrat Medium"/>
                <w:color w:val="000000"/>
                <w:sz w:val="20"/>
                <w:szCs w:val="20"/>
              </w:rPr>
              <w:t>,449</w:t>
            </w:r>
          </w:p>
        </w:tc>
      </w:tr>
      <w:tr w:rsidR="00F46DF3" w:rsidRPr="00D626FA" w14:paraId="1BF382D7" w14:textId="77777777" w:rsidTr="00265442">
        <w:tc>
          <w:tcPr>
            <w:tcW w:w="6658" w:type="dxa"/>
          </w:tcPr>
          <w:p w14:paraId="04CE13D1" w14:textId="763EECC3"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F46DF3">
              <w:rPr>
                <w:rFonts w:ascii="Montserrat" w:hAnsi="Montserrat"/>
                <w:sz w:val="20"/>
                <w:szCs w:val="20"/>
              </w:rPr>
              <w:t>Supl</w:t>
            </w:r>
            <w:proofErr w:type="spellEnd"/>
            <w:r w:rsidRPr="00F46DF3">
              <w:rPr>
                <w:rFonts w:ascii="Montserrat" w:hAnsi="Montserrat"/>
                <w:sz w:val="20"/>
                <w:szCs w:val="20"/>
              </w:rPr>
              <w:t xml:space="preserve"> Hab Sencilla</w:t>
            </w:r>
          </w:p>
        </w:tc>
        <w:tc>
          <w:tcPr>
            <w:tcW w:w="1701" w:type="dxa"/>
            <w:vAlign w:val="center"/>
          </w:tcPr>
          <w:p w14:paraId="70DAFB9C" w14:textId="2EE65DD8" w:rsidR="00F46DF3" w:rsidRPr="00D77B6A" w:rsidRDefault="00E9054B"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849</w:t>
            </w:r>
          </w:p>
        </w:tc>
      </w:tr>
      <w:tr w:rsidR="00F46DF3" w:rsidRPr="00D626FA" w14:paraId="705DF195" w14:textId="77777777" w:rsidTr="00265442">
        <w:tc>
          <w:tcPr>
            <w:tcW w:w="6658" w:type="dxa"/>
          </w:tcPr>
          <w:p w14:paraId="67EF2C9F" w14:textId="000361C6" w:rsidR="00F46DF3" w:rsidRPr="00F46DF3" w:rsidRDefault="00F46DF3" w:rsidP="00F46DF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46DF3">
              <w:rPr>
                <w:rFonts w:ascii="Montserrat" w:hAnsi="Montserrat"/>
                <w:sz w:val="20"/>
                <w:szCs w:val="20"/>
              </w:rPr>
              <w:t xml:space="preserve">Menor 4 a </w:t>
            </w:r>
            <w:r w:rsidR="005024BF">
              <w:rPr>
                <w:rFonts w:ascii="Montserrat" w:hAnsi="Montserrat"/>
                <w:sz w:val="20"/>
                <w:szCs w:val="20"/>
              </w:rPr>
              <w:t>07</w:t>
            </w:r>
            <w:r w:rsidRPr="00F46DF3">
              <w:rPr>
                <w:rFonts w:ascii="Montserrat" w:hAnsi="Montserrat"/>
                <w:sz w:val="20"/>
                <w:szCs w:val="20"/>
              </w:rPr>
              <w:t xml:space="preserve"> años – 11 meses</w:t>
            </w:r>
          </w:p>
        </w:tc>
        <w:tc>
          <w:tcPr>
            <w:tcW w:w="1701" w:type="dxa"/>
            <w:vAlign w:val="center"/>
          </w:tcPr>
          <w:p w14:paraId="5D8FCAA5" w14:textId="286F7076" w:rsidR="00F46DF3" w:rsidRPr="00D77B6A" w:rsidRDefault="00F46DF3" w:rsidP="00F46DF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1,</w:t>
            </w:r>
            <w:r w:rsidR="00E9054B">
              <w:rPr>
                <w:rFonts w:ascii="Montserrat" w:eastAsia="Montserrat Medium" w:hAnsi="Montserrat" w:cs="Montserrat Medium"/>
                <w:color w:val="000000"/>
                <w:sz w:val="20"/>
                <w:szCs w:val="20"/>
              </w:rPr>
              <w:t>159</w:t>
            </w:r>
          </w:p>
        </w:tc>
      </w:tr>
    </w:tbl>
    <w:p w14:paraId="1E9DD908" w14:textId="77777777" w:rsidR="008C27A5" w:rsidRDefault="008C27A5" w:rsidP="008C27A5">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8C27A5" w:rsidRPr="00D626FA" w14:paraId="7E9AF0A0" w14:textId="77777777" w:rsidTr="008F06CF">
        <w:tc>
          <w:tcPr>
            <w:tcW w:w="6658" w:type="dxa"/>
          </w:tcPr>
          <w:p w14:paraId="289BD42F" w14:textId="7226EC71" w:rsidR="008C27A5" w:rsidRPr="009E2562" w:rsidRDefault="008C27A5" w:rsidP="008F06C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9E2562">
              <w:rPr>
                <w:rFonts w:ascii="Montserrat" w:eastAsia="Montserrat Medium" w:hAnsi="Montserrat" w:cs="Montserrat Medium"/>
                <w:color w:val="000000"/>
                <w:sz w:val="20"/>
                <w:szCs w:val="20"/>
              </w:rPr>
              <w:t>Tasas, impuestos hoteleros</w:t>
            </w:r>
            <w:r w:rsidRPr="009E2562">
              <w:rPr>
                <w:rFonts w:ascii="Montserrat" w:eastAsia="Montserrat Medium" w:hAnsi="Montserrat" w:cs="Montserrat Medium"/>
                <w:b/>
                <w:bCs/>
                <w:color w:val="000000"/>
                <w:sz w:val="20"/>
                <w:szCs w:val="20"/>
              </w:rPr>
              <w:t>*</w:t>
            </w:r>
          </w:p>
        </w:tc>
        <w:tc>
          <w:tcPr>
            <w:tcW w:w="1701" w:type="dxa"/>
            <w:vAlign w:val="center"/>
          </w:tcPr>
          <w:p w14:paraId="7D27E577" w14:textId="77777777" w:rsidR="008C27A5" w:rsidRPr="009E2562" w:rsidRDefault="008C27A5" w:rsidP="008F06C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90</w:t>
            </w:r>
          </w:p>
        </w:tc>
      </w:tr>
    </w:tbl>
    <w:p w14:paraId="634C3BB1" w14:textId="29645DE8" w:rsidR="00E9054B" w:rsidRPr="008C27A5" w:rsidRDefault="008C27A5"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18"/>
          <w:szCs w:val="18"/>
        </w:rPr>
      </w:pPr>
      <w:r w:rsidRPr="00C61B83">
        <w:rPr>
          <w:rFonts w:ascii="Montserrat" w:eastAsia="Montserrat Medium" w:hAnsi="Montserrat" w:cs="Montserrat Medium"/>
          <w:b/>
          <w:bCs/>
          <w:i/>
          <w:iCs/>
          <w:color w:val="000000"/>
          <w:sz w:val="18"/>
          <w:szCs w:val="18"/>
        </w:rPr>
        <w:t xml:space="preserve">*a pagar </w:t>
      </w:r>
      <w:r w:rsidR="009C29BE">
        <w:rPr>
          <w:rFonts w:ascii="Montserrat" w:eastAsia="Montserrat Medium" w:hAnsi="Montserrat" w:cs="Montserrat Medium"/>
          <w:b/>
          <w:bCs/>
          <w:i/>
          <w:iCs/>
          <w:color w:val="000000"/>
          <w:sz w:val="18"/>
          <w:szCs w:val="18"/>
        </w:rPr>
        <w:t>en origen</w:t>
      </w:r>
    </w:p>
    <w:p w14:paraId="18B813D3" w14:textId="77777777" w:rsidR="00E9054B" w:rsidRDefault="00E9054B"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4B151C98" w14:textId="77777777" w:rsidR="0011248E" w:rsidRDefault="0011248E"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16E0052E" w14:textId="03F6DE64" w:rsidR="002E05FA" w:rsidRPr="00D626FA" w:rsidRDefault="002E05FA" w:rsidP="002E05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D626FA">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E05FA" w:rsidRPr="00D626FA" w14:paraId="6B015CCE" w14:textId="77777777" w:rsidTr="00265442">
        <w:trPr>
          <w:trHeight w:val="253"/>
        </w:trPr>
        <w:tc>
          <w:tcPr>
            <w:tcW w:w="6658" w:type="dxa"/>
          </w:tcPr>
          <w:p w14:paraId="2B337CE5" w14:textId="77777777" w:rsidR="002E05FA" w:rsidRPr="00D626FA" w:rsidRDefault="002E05FA" w:rsidP="00265442">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Del hotel de Madrid al aeropuerto </w:t>
            </w:r>
            <w:r w:rsidRPr="00D77B6A">
              <w:rPr>
                <w:rFonts w:ascii="Montserrat" w:eastAsia="Montserrat Medium" w:hAnsi="Montserrat" w:cs="Montserrat Medium"/>
                <w:b/>
                <w:bCs/>
                <w:color w:val="000000"/>
                <w:sz w:val="20"/>
                <w:szCs w:val="20"/>
              </w:rPr>
              <w:t>(Base dos personas)</w:t>
            </w:r>
          </w:p>
        </w:tc>
        <w:tc>
          <w:tcPr>
            <w:tcW w:w="1701" w:type="dxa"/>
            <w:vAlign w:val="center"/>
          </w:tcPr>
          <w:p w14:paraId="714B2618" w14:textId="34C9244E" w:rsidR="002E05FA" w:rsidRPr="00D626FA" w:rsidRDefault="008C27A5" w:rsidP="0026544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CB0B37" w:rsidRPr="00D626FA" w14:paraId="44054B61" w14:textId="77777777" w:rsidTr="00265442">
        <w:trPr>
          <w:trHeight w:val="253"/>
        </w:trPr>
        <w:tc>
          <w:tcPr>
            <w:tcW w:w="6658" w:type="dxa"/>
          </w:tcPr>
          <w:p w14:paraId="205EC546" w14:textId="5A4142A7" w:rsidR="00CB0B37" w:rsidRPr="00D626FA" w:rsidRDefault="00CB0B37" w:rsidP="00265442">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CB0B37">
              <w:rPr>
                <w:rFonts w:ascii="Montserrat" w:eastAsia="Montserrat Medium" w:hAnsi="Montserrat" w:cs="Montserrat Medium"/>
                <w:color w:val="000000"/>
                <w:sz w:val="20"/>
                <w:szCs w:val="20"/>
              </w:rPr>
              <w:t>Supl</w:t>
            </w:r>
            <w:proofErr w:type="spellEnd"/>
            <w:r w:rsidRPr="00CB0B37">
              <w:rPr>
                <w:rFonts w:ascii="Montserrat" w:eastAsia="Montserrat Medium" w:hAnsi="Montserrat" w:cs="Montserrat Medium"/>
                <w:color w:val="000000"/>
                <w:sz w:val="20"/>
                <w:szCs w:val="20"/>
              </w:rPr>
              <w:t>. Nocturno (20:00-8:00 h) y festivos:</w:t>
            </w:r>
          </w:p>
        </w:tc>
        <w:tc>
          <w:tcPr>
            <w:tcW w:w="1701" w:type="dxa"/>
            <w:vAlign w:val="center"/>
          </w:tcPr>
          <w:p w14:paraId="6EC2D8D5" w14:textId="39448D1E" w:rsidR="00CB0B37" w:rsidRPr="00D77B6A" w:rsidRDefault="008C27A5" w:rsidP="0026544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23237586" w14:textId="77777777" w:rsidR="00E9054B" w:rsidRDefault="00E9054B" w:rsidP="00E9054B">
      <w:pPr>
        <w:spacing w:after="160" w:line="259" w:lineRule="auto"/>
        <w:rPr>
          <w:rFonts w:ascii="Montserrat" w:eastAsia="Montserrat Medium" w:hAnsi="Montserrat" w:cs="Montserrat Medium"/>
          <w:color w:val="000000"/>
        </w:rPr>
      </w:pPr>
    </w:p>
    <w:p w14:paraId="026DD912" w14:textId="77777777" w:rsidR="006835D7" w:rsidRDefault="006835D7" w:rsidP="006835D7">
      <w:pPr>
        <w:shd w:val="clear" w:color="auto" w:fill="FFFFFF"/>
        <w:spacing w:line="240" w:lineRule="auto"/>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Información de menores y acomodo en habitaciones:</w:t>
      </w:r>
    </w:p>
    <w:p w14:paraId="4B2D2FDA" w14:textId="77777777" w:rsidR="006835D7" w:rsidRDefault="006835D7" w:rsidP="006835D7">
      <w:pPr>
        <w:shd w:val="clear" w:color="auto" w:fill="FFFFFF"/>
        <w:spacing w:line="240" w:lineRule="auto"/>
        <w:jc w:val="both"/>
        <w:rPr>
          <w:rFonts w:ascii="Montserrat" w:eastAsia="Montserrat" w:hAnsi="Montserrat" w:cs="Montserrat"/>
          <w:b/>
          <w:sz w:val="24"/>
          <w:szCs w:val="24"/>
        </w:rPr>
      </w:pPr>
    </w:p>
    <w:p w14:paraId="1F918D66" w14:textId="77777777" w:rsidR="006835D7" w:rsidRPr="002C6B15" w:rsidRDefault="006835D7" w:rsidP="006835D7">
      <w:pPr>
        <w:numPr>
          <w:ilvl w:val="0"/>
          <w:numId w:val="17"/>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El número máximo de pasajeros en una habitación es de 3, considerando adultos y menores.</w:t>
      </w:r>
    </w:p>
    <w:p w14:paraId="2DEA4C4F" w14:textId="77777777" w:rsidR="006835D7" w:rsidRPr="002C6B15" w:rsidRDefault="006835D7" w:rsidP="006835D7">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Las habitaciones triples tienen cupo limitado, por lo que están sujetas a confirmación.</w:t>
      </w:r>
    </w:p>
    <w:p w14:paraId="107E4CC4" w14:textId="77777777" w:rsidR="006835D7" w:rsidRPr="002C6B15" w:rsidRDefault="006835D7" w:rsidP="006835D7">
      <w:pPr>
        <w:numPr>
          <w:ilvl w:val="0"/>
          <w:numId w:val="17"/>
        </w:numPr>
        <w:shd w:val="clear" w:color="auto" w:fill="FFFFFF"/>
        <w:spacing w:line="240" w:lineRule="auto"/>
        <w:jc w:val="both"/>
        <w:rPr>
          <w:rFonts w:ascii="Montserrat" w:eastAsia="Montserrat" w:hAnsi="Montserrat" w:cs="Montserrat"/>
          <w:color w:val="000000"/>
          <w:sz w:val="20"/>
          <w:szCs w:val="20"/>
        </w:rPr>
      </w:pPr>
      <w:bookmarkStart w:id="1" w:name="_heading=h.17dp8vu" w:colFirst="0" w:colLast="0"/>
      <w:bookmarkEnd w:id="1"/>
      <w:r w:rsidRPr="002C6B15">
        <w:rPr>
          <w:rFonts w:ascii="Montserrat" w:eastAsia="Montserrat" w:hAnsi="Montserrat" w:cs="Montserrat"/>
          <w:color w:val="000000"/>
          <w:sz w:val="20"/>
          <w:szCs w:val="20"/>
        </w:rPr>
        <w:t>Menor de 8 años en adelante, es considerado junior y paga precio de adulto. Puede compartir habitación con dos adultos y el tipo de habitación a confirmar será triple (cama doble + cama supletoria).</w:t>
      </w:r>
    </w:p>
    <w:p w14:paraId="5853BB6A" w14:textId="77777777" w:rsidR="006835D7" w:rsidRPr="002C6B15" w:rsidRDefault="006835D7" w:rsidP="006835D7">
      <w:pPr>
        <w:numPr>
          <w:ilvl w:val="0"/>
          <w:numId w:val="17"/>
        </w:numPr>
        <w:shd w:val="clear" w:color="auto" w:fill="FFFFFF"/>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4 a 7 años – 11 meses, puede compartir habitación con dos adultos en habitación Doble / Twin (sin derecho a cama), para tener derecho a cama tendría que pagar precio de adulto y el tipo de habitación a confirmar será triple (cama doble + cama supletoria).</w:t>
      </w:r>
    </w:p>
    <w:p w14:paraId="1F49C4E6" w14:textId="77777777" w:rsidR="006835D7" w:rsidRPr="002C6B15" w:rsidRDefault="006835D7" w:rsidP="006835D7">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2 a 3 años – 11 meses, puede compartir habitación con dos adultos, no tendrá derecho a cama extra. Solamente pagarán tarifa aérea. Consultar precio.</w:t>
      </w:r>
    </w:p>
    <w:p w14:paraId="6C137AE7" w14:textId="77777777" w:rsidR="006835D7" w:rsidRPr="002C6B15" w:rsidRDefault="006835D7" w:rsidP="006835D7">
      <w:pPr>
        <w:numPr>
          <w:ilvl w:val="0"/>
          <w:numId w:val="17"/>
        </w:numPr>
        <w:spacing w:line="240" w:lineRule="auto"/>
        <w:jc w:val="both"/>
        <w:rPr>
          <w:rFonts w:ascii="Montserrat" w:eastAsia="Montserrat" w:hAnsi="Montserrat" w:cs="Montserrat"/>
          <w:color w:val="000000"/>
          <w:sz w:val="20"/>
          <w:szCs w:val="20"/>
        </w:rPr>
      </w:pPr>
      <w:r w:rsidRPr="002C6B15">
        <w:rPr>
          <w:rFonts w:ascii="Montserrat" w:eastAsia="Montserrat" w:hAnsi="Montserrat" w:cs="Montserrat"/>
          <w:color w:val="000000"/>
          <w:sz w:val="20"/>
          <w:szCs w:val="20"/>
        </w:rPr>
        <w:t>Menor de menos de 2 años, se considera infante. Puede compartir habitación con dos adultos, no tendrá derecho a cama. Paga una parte proporcional de tarifa aérea más impuestos. Consultar precio.</w:t>
      </w:r>
    </w:p>
    <w:p w14:paraId="1C15BB4F" w14:textId="77777777" w:rsidR="008C27A5" w:rsidRDefault="008C27A5" w:rsidP="008C27A5">
      <w:pPr>
        <w:pBdr>
          <w:top w:val="nil"/>
          <w:left w:val="nil"/>
          <w:bottom w:val="nil"/>
          <w:right w:val="nil"/>
          <w:between w:val="nil"/>
        </w:pBdr>
        <w:shd w:val="clear" w:color="auto" w:fill="FFFFFF"/>
        <w:spacing w:after="150" w:line="240" w:lineRule="auto"/>
        <w:jc w:val="both"/>
        <w:rPr>
          <w:rFonts w:ascii="Montserrat" w:eastAsia="Montserrat" w:hAnsi="Montserrat" w:cs="Montserrat"/>
          <w:color w:val="000000"/>
          <w:sz w:val="18"/>
          <w:szCs w:val="18"/>
        </w:rPr>
      </w:pPr>
    </w:p>
    <w:p w14:paraId="08BF8086" w14:textId="77777777" w:rsidR="008C27A5" w:rsidRDefault="008C27A5" w:rsidP="008C27A5">
      <w:pPr>
        <w:spacing w:line="240" w:lineRule="auto"/>
        <w:jc w:val="both"/>
        <w:rPr>
          <w:rFonts w:ascii="Montserrat" w:eastAsia="Montserrat" w:hAnsi="Montserrat" w:cs="Montserrat"/>
          <w:b/>
          <w:color w:val="000000"/>
          <w:sz w:val="18"/>
          <w:szCs w:val="18"/>
        </w:rPr>
      </w:pPr>
    </w:p>
    <w:p w14:paraId="35B23859" w14:textId="77777777" w:rsidR="008C27A5" w:rsidRPr="00C60C9D" w:rsidRDefault="008C27A5" w:rsidP="008C27A5">
      <w:pPr>
        <w:spacing w:line="240" w:lineRule="auto"/>
        <w:jc w:val="both"/>
        <w:rPr>
          <w:rFonts w:ascii="Montserrat" w:eastAsia="Montserrat" w:hAnsi="Montserrat" w:cs="Montserrat"/>
          <w:b/>
          <w:color w:val="000000"/>
          <w:sz w:val="18"/>
          <w:szCs w:val="18"/>
        </w:rPr>
      </w:pPr>
      <w:r w:rsidRPr="00C60C9D">
        <w:rPr>
          <w:rFonts w:ascii="Montserrat" w:eastAsia="Montserrat" w:hAnsi="Montserrat" w:cs="Montserrat"/>
          <w:b/>
          <w:color w:val="000000"/>
          <w:sz w:val="18"/>
          <w:szCs w:val="18"/>
        </w:rPr>
        <w:t xml:space="preserve">**SI LOS MENORES NO VIAJAN CON SUS PADRES, ES IMPORTANTE PROTEGER SU SALIDA Y REGRESO A </w:t>
      </w:r>
      <w:r>
        <w:rPr>
          <w:rFonts w:ascii="Montserrat" w:eastAsia="Montserrat" w:hAnsi="Montserrat" w:cs="Montserrat"/>
          <w:b/>
          <w:color w:val="000000"/>
          <w:sz w:val="18"/>
          <w:szCs w:val="18"/>
        </w:rPr>
        <w:t>MEXICO</w:t>
      </w:r>
      <w:r w:rsidRPr="00C60C9D">
        <w:rPr>
          <w:rFonts w:ascii="Montserrat" w:eastAsia="Montserrat" w:hAnsi="Montserrat" w:cs="Montserrat"/>
          <w:b/>
          <w:color w:val="000000"/>
          <w:sz w:val="18"/>
          <w:szCs w:val="18"/>
        </w:rPr>
        <w:t>**:</w:t>
      </w:r>
    </w:p>
    <w:p w14:paraId="1128737E" w14:textId="77777777" w:rsidR="008C27A5" w:rsidRPr="00C60C9D" w:rsidRDefault="008C27A5" w:rsidP="008C27A5">
      <w:pPr>
        <w:spacing w:line="240" w:lineRule="auto"/>
        <w:jc w:val="both"/>
        <w:rPr>
          <w:rFonts w:ascii="Montserrat" w:eastAsia="Montserrat" w:hAnsi="Montserrat" w:cs="Montserrat"/>
          <w:color w:val="000000"/>
          <w:sz w:val="18"/>
          <w:szCs w:val="18"/>
        </w:rPr>
      </w:pPr>
      <w:r w:rsidRPr="00C60C9D">
        <w:rPr>
          <w:rFonts w:ascii="Montserrat" w:eastAsia="Montserrat" w:hAnsi="Montserrat" w:cs="Montserrat"/>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history="1">
        <w:r w:rsidRPr="00C60C9D">
          <w:rPr>
            <w:rStyle w:val="Hipervnculo"/>
            <w:rFonts w:ascii="Montserrat" w:eastAsia="Montserrat" w:hAnsi="Montserrat" w:cs="Montserrat"/>
            <w:sz w:val="18"/>
            <w:szCs w:val="18"/>
          </w:rPr>
          <w:t>SALIDA DE MENORES</w:t>
        </w:r>
      </w:hyperlink>
    </w:p>
    <w:p w14:paraId="51517B9A" w14:textId="77777777" w:rsidR="002E05FA" w:rsidRDefault="002E05FA" w:rsidP="002E05FA">
      <w:pPr>
        <w:shd w:val="clear" w:color="auto" w:fill="FFFFFF"/>
        <w:spacing w:line="240" w:lineRule="auto"/>
        <w:jc w:val="both"/>
        <w:rPr>
          <w:rFonts w:ascii="Montserrat" w:eastAsia="Montserrat Medium" w:hAnsi="Montserrat" w:cs="Montserrat Medium"/>
          <w:color w:val="000000"/>
          <w:sz w:val="24"/>
          <w:szCs w:val="24"/>
        </w:rPr>
      </w:pPr>
    </w:p>
    <w:p w14:paraId="6E2A005D" w14:textId="77777777" w:rsidR="00CB0B37" w:rsidRDefault="00CB0B37" w:rsidP="002E05FA">
      <w:pPr>
        <w:spacing w:line="240" w:lineRule="auto"/>
        <w:rPr>
          <w:rFonts w:ascii="Montserrat" w:eastAsia="Montserrat Medium" w:hAnsi="Montserrat" w:cs="Montserrat Medium"/>
          <w:b/>
          <w:color w:val="000000"/>
          <w:sz w:val="20"/>
          <w:szCs w:val="20"/>
        </w:rPr>
      </w:pPr>
    </w:p>
    <w:p w14:paraId="3DFFA21B" w14:textId="4C5EDBFB" w:rsidR="002E05FA" w:rsidRPr="00D626FA" w:rsidRDefault="002E05FA" w:rsidP="002E05FA">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lastRenderedPageBreak/>
        <w:t>Servicios incluidos:</w:t>
      </w:r>
    </w:p>
    <w:p w14:paraId="12FAB383" w14:textId="10891204" w:rsidR="002E05FA" w:rsidRPr="00D626FA" w:rsidRDefault="00D77B6A" w:rsidP="002E05FA">
      <w:pPr>
        <w:numPr>
          <w:ilvl w:val="0"/>
          <w:numId w:val="5"/>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w:t>
      </w:r>
      <w:r w:rsidR="002E05FA" w:rsidRPr="00D626FA">
        <w:rPr>
          <w:rFonts w:ascii="Montserrat" w:eastAsia="Montserrat Medium" w:hAnsi="Montserrat" w:cs="Montserrat Medium"/>
          <w:color w:val="000000"/>
          <w:sz w:val="20"/>
          <w:szCs w:val="20"/>
        </w:rPr>
        <w:t xml:space="preserve"> noches de alojamiento en hoteles previstos o similares </w:t>
      </w:r>
    </w:p>
    <w:p w14:paraId="36C569EE" w14:textId="77777777" w:rsidR="002E05FA" w:rsidRPr="00D626FA" w:rsidRDefault="002E05FA" w:rsidP="002E05FA">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4E7D91EC" w14:textId="77777777" w:rsidR="002E05FA" w:rsidRPr="00D626FA" w:rsidRDefault="002E05FA" w:rsidP="002E05FA">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Traslado </w:t>
      </w:r>
      <w:r w:rsidRPr="00D77B6A">
        <w:rPr>
          <w:rFonts w:ascii="Montserrat" w:eastAsia="Montserrat Medium" w:hAnsi="Montserrat" w:cs="Montserrat Medium"/>
          <w:color w:val="000000"/>
          <w:sz w:val="20"/>
          <w:szCs w:val="20"/>
        </w:rPr>
        <w:t>de llegada aeropuerto</w:t>
      </w:r>
      <w:r w:rsidRPr="00D626FA">
        <w:rPr>
          <w:rFonts w:ascii="Montserrat" w:eastAsia="Montserrat Medium" w:hAnsi="Montserrat" w:cs="Montserrat Medium"/>
          <w:color w:val="000000"/>
          <w:sz w:val="20"/>
          <w:szCs w:val="20"/>
        </w:rPr>
        <w:t xml:space="preserve"> – hotel.</w:t>
      </w:r>
    </w:p>
    <w:p w14:paraId="4253E8FF" w14:textId="77777777" w:rsidR="002E05FA" w:rsidRPr="00D626FA" w:rsidRDefault="002E05FA" w:rsidP="002E05FA">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281E4572" w14:textId="77777777" w:rsidR="002E05FA" w:rsidRPr="00D626FA" w:rsidRDefault="002E05FA" w:rsidP="002E05FA">
      <w:pPr>
        <w:numPr>
          <w:ilvl w:val="0"/>
          <w:numId w:val="5"/>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2C5AF2D8" w14:textId="77777777" w:rsidR="002E05FA" w:rsidRPr="00D626FA" w:rsidRDefault="002E05FA" w:rsidP="002E05FA">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3065D8DC" w14:textId="745A7690" w:rsidR="00D77B6A" w:rsidRPr="00D77B6A" w:rsidRDefault="00D77B6A" w:rsidP="00D77B6A">
      <w:pPr>
        <w:numPr>
          <w:ilvl w:val="0"/>
          <w:numId w:val="5"/>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Visitas en Madrid, París, Ámsterdam, Praga,</w:t>
      </w:r>
      <w:r>
        <w:rPr>
          <w:rFonts w:ascii="Montserrat" w:eastAsia="Montserrat Medium" w:hAnsi="Montserrat" w:cs="Montserrat Medium"/>
          <w:color w:val="000000"/>
          <w:sz w:val="20"/>
          <w:szCs w:val="20"/>
        </w:rPr>
        <w:t xml:space="preserve"> </w:t>
      </w:r>
      <w:r w:rsidRPr="00D77B6A">
        <w:rPr>
          <w:rFonts w:ascii="Montserrat" w:eastAsia="Montserrat Medium" w:hAnsi="Montserrat" w:cs="Montserrat Medium"/>
          <w:color w:val="000000"/>
          <w:sz w:val="20"/>
          <w:szCs w:val="20"/>
        </w:rPr>
        <w:t>Roma y Florencia con expertos guías locales</w:t>
      </w:r>
    </w:p>
    <w:p w14:paraId="32BAB27B" w14:textId="289111FC" w:rsidR="002E05FA" w:rsidRPr="00D77B6A" w:rsidRDefault="002E05FA" w:rsidP="002E05FA">
      <w:pPr>
        <w:numPr>
          <w:ilvl w:val="0"/>
          <w:numId w:val="5"/>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Seguro turístico</w:t>
      </w:r>
      <w:r>
        <w:rPr>
          <w:rFonts w:ascii="Montserrat" w:eastAsia="Montserrat Medium" w:hAnsi="Montserrat" w:cs="Montserrat Medium"/>
          <w:sz w:val="20"/>
          <w:szCs w:val="20"/>
        </w:rPr>
        <w:t xml:space="preserve"> </w:t>
      </w:r>
      <w:r w:rsidR="00F46DF3">
        <w:rPr>
          <w:rFonts w:ascii="Montserrat" w:eastAsia="Montserrat Medium" w:hAnsi="Montserrat" w:cs="Montserrat Medium"/>
          <w:b/>
          <w:bCs/>
          <w:sz w:val="20"/>
          <w:szCs w:val="20"/>
        </w:rPr>
        <w:t>t</w:t>
      </w:r>
      <w:r w:rsidRPr="00D77B6A">
        <w:rPr>
          <w:rFonts w:ascii="Montserrat" w:eastAsia="Montserrat Medium" w:hAnsi="Montserrat" w:cs="Montserrat Medium"/>
          <w:b/>
          <w:bCs/>
          <w:sz w:val="20"/>
          <w:szCs w:val="20"/>
        </w:rPr>
        <w:t>errestre</w:t>
      </w:r>
      <w:r w:rsidRPr="00D77B6A">
        <w:rPr>
          <w:rFonts w:ascii="Montserrat" w:eastAsia="Montserrat Medium" w:hAnsi="Montserrat" w:cs="Montserrat Medium"/>
          <w:sz w:val="20"/>
          <w:szCs w:val="20"/>
        </w:rPr>
        <w:t xml:space="preserve"> ofrecido por </w:t>
      </w:r>
      <w:proofErr w:type="spellStart"/>
      <w:r w:rsidR="00CB0B37" w:rsidRPr="00F46DF3">
        <w:rPr>
          <w:rFonts w:ascii="Montserrat" w:eastAsia="Montserrat Medium" w:hAnsi="Montserrat" w:cs="Montserrat Medium"/>
          <w:b/>
          <w:bCs/>
          <w:sz w:val="20"/>
          <w:szCs w:val="20"/>
        </w:rPr>
        <w:t>maseuropa</w:t>
      </w:r>
      <w:proofErr w:type="spellEnd"/>
    </w:p>
    <w:p w14:paraId="3F5DF093" w14:textId="77777777" w:rsidR="002E05FA" w:rsidRPr="00D77B6A" w:rsidRDefault="002E05FA" w:rsidP="002E05FA">
      <w:pPr>
        <w:spacing w:line="240" w:lineRule="auto"/>
        <w:rPr>
          <w:rFonts w:ascii="Montserrat" w:eastAsia="Montserrat Medium" w:hAnsi="Montserrat" w:cs="Montserrat Medium"/>
          <w:b/>
          <w:color w:val="000000"/>
          <w:sz w:val="20"/>
          <w:szCs w:val="20"/>
        </w:rPr>
      </w:pPr>
    </w:p>
    <w:p w14:paraId="11E313B8" w14:textId="77777777" w:rsidR="002E05FA" w:rsidRPr="00D77B6A" w:rsidRDefault="002E05FA" w:rsidP="002E05FA">
      <w:pPr>
        <w:spacing w:line="240" w:lineRule="auto"/>
        <w:rPr>
          <w:rFonts w:ascii="Montserrat" w:eastAsia="Montserrat Medium" w:hAnsi="Montserrat" w:cs="Montserrat Medium"/>
          <w:sz w:val="24"/>
          <w:szCs w:val="24"/>
        </w:rPr>
      </w:pPr>
      <w:r w:rsidRPr="00D77B6A">
        <w:rPr>
          <w:rFonts w:ascii="Montserrat" w:eastAsia="Montserrat Medium" w:hAnsi="Montserrat" w:cs="Montserrat Medium"/>
          <w:b/>
          <w:color w:val="000000"/>
          <w:sz w:val="20"/>
          <w:szCs w:val="20"/>
        </w:rPr>
        <w:t>Servicios no incluidos:</w:t>
      </w:r>
    </w:p>
    <w:p w14:paraId="51E1A43A" w14:textId="77777777" w:rsidR="00B6023A" w:rsidRPr="00D77B6A" w:rsidRDefault="00B6023A" w:rsidP="00B6023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 xml:space="preserve">Boleto de avión </w:t>
      </w:r>
      <w:r>
        <w:rPr>
          <w:rFonts w:ascii="Montserrat" w:eastAsia="Montserrat Medium" w:hAnsi="Montserrat" w:cs="Montserrat Medium"/>
          <w:color w:val="000000"/>
          <w:sz w:val="20"/>
          <w:szCs w:val="20"/>
        </w:rPr>
        <w:t xml:space="preserve">América – Madrid – América </w:t>
      </w:r>
    </w:p>
    <w:p w14:paraId="4F2D82F2" w14:textId="77777777" w:rsidR="002E05FA" w:rsidRPr="00D77B6A" w:rsidRDefault="002E05FA" w:rsidP="002E05F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Ninguna comida que no esté indicada en el itinerario.</w:t>
      </w:r>
    </w:p>
    <w:p w14:paraId="20055881" w14:textId="77777777" w:rsidR="002E05FA" w:rsidRPr="00D77B6A" w:rsidRDefault="002E05FA" w:rsidP="002E05F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Servicio de maleteros.</w:t>
      </w:r>
    </w:p>
    <w:p w14:paraId="0821177F" w14:textId="1D3CD9F5" w:rsidR="002E05FA" w:rsidRPr="00D77B6A" w:rsidRDefault="002E05FA" w:rsidP="002E05F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Propinas</w:t>
      </w:r>
      <w:r w:rsidR="00F46DF3">
        <w:rPr>
          <w:rFonts w:ascii="Montserrat" w:eastAsia="Montserrat Medium" w:hAnsi="Montserrat" w:cs="Montserrat Medium"/>
          <w:color w:val="000000"/>
          <w:sz w:val="20"/>
          <w:szCs w:val="20"/>
        </w:rPr>
        <w:t xml:space="preserve"> a guía acompañante ni conductor</w:t>
      </w:r>
    </w:p>
    <w:p w14:paraId="788F1350" w14:textId="77777777" w:rsidR="002E05FA" w:rsidRPr="00D77B6A" w:rsidRDefault="002E05FA" w:rsidP="002E05F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Gastos de índole personal</w:t>
      </w:r>
    </w:p>
    <w:p w14:paraId="23E4DC66" w14:textId="77777777" w:rsidR="002E05FA" w:rsidRPr="00D77B6A" w:rsidRDefault="002E05FA" w:rsidP="002E05FA">
      <w:pPr>
        <w:numPr>
          <w:ilvl w:val="0"/>
          <w:numId w:val="6"/>
        </w:numPr>
        <w:spacing w:line="240" w:lineRule="auto"/>
        <w:rPr>
          <w:rFonts w:ascii="Montserrat" w:eastAsia="Montserrat Medium" w:hAnsi="Montserrat" w:cs="Montserrat Medium"/>
          <w:color w:val="000000"/>
          <w:sz w:val="20"/>
          <w:szCs w:val="20"/>
        </w:rPr>
      </w:pPr>
      <w:r w:rsidRPr="00D77B6A">
        <w:rPr>
          <w:rFonts w:ascii="Montserrat" w:eastAsia="Montserrat Medium" w:hAnsi="Montserrat" w:cs="Montserrat Medium"/>
          <w:color w:val="000000"/>
          <w:sz w:val="20"/>
          <w:szCs w:val="20"/>
        </w:rPr>
        <w:t>Excursiones opcionales</w:t>
      </w:r>
    </w:p>
    <w:p w14:paraId="1DE8041B" w14:textId="77777777" w:rsidR="002E05FA" w:rsidRPr="00D77B6A" w:rsidRDefault="002E05FA" w:rsidP="002E05FA">
      <w:pPr>
        <w:shd w:val="clear" w:color="auto" w:fill="FFFFFF"/>
        <w:spacing w:line="240" w:lineRule="auto"/>
        <w:jc w:val="both"/>
        <w:rPr>
          <w:rFonts w:ascii="Montserrat" w:eastAsia="Montserrat Medium" w:hAnsi="Montserrat" w:cs="Montserrat Medium"/>
          <w:sz w:val="18"/>
          <w:szCs w:val="18"/>
        </w:rPr>
      </w:pPr>
    </w:p>
    <w:p w14:paraId="71E52BB9" w14:textId="77777777" w:rsidR="008C27A5" w:rsidRPr="00AA5009" w:rsidRDefault="008C27A5" w:rsidP="008C27A5">
      <w:pPr>
        <w:shd w:val="clear" w:color="auto" w:fill="FFFFFF"/>
        <w:spacing w:line="240" w:lineRule="auto"/>
        <w:rPr>
          <w:rFonts w:ascii="Montserrat" w:eastAsia="Montserrat Medium" w:hAnsi="Montserrat" w:cs="Montserrat Medium"/>
          <w:b/>
          <w:bCs/>
          <w:color w:val="000000"/>
          <w:sz w:val="20"/>
          <w:szCs w:val="20"/>
        </w:rPr>
      </w:pPr>
      <w:r w:rsidRPr="00AA5009">
        <w:rPr>
          <w:rFonts w:ascii="Montserrat" w:eastAsia="Montserrat Medium" w:hAnsi="Montserrat" w:cs="Montserrat Medium"/>
          <w:b/>
          <w:bCs/>
          <w:color w:val="000000"/>
          <w:sz w:val="20"/>
          <w:szCs w:val="20"/>
        </w:rPr>
        <w:t>Excursiones opcionales:</w:t>
      </w:r>
    </w:p>
    <w:p w14:paraId="7FCB5735" w14:textId="77777777" w:rsidR="008C27A5" w:rsidRPr="002B3FDA"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2B3FDA">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6DD87F6" w14:textId="77777777" w:rsidR="008C27A5" w:rsidRPr="008F1BAB"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Se pueden contratar en la Ciudad de Origen, hasta 15 días antes de la salida.</w:t>
      </w:r>
    </w:p>
    <w:p w14:paraId="6BB5BE02" w14:textId="77777777" w:rsidR="008C27A5" w:rsidRPr="008F1BAB"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También se puede en destino, directamente con el guía acompañante, y se paga en EUR.</w:t>
      </w:r>
    </w:p>
    <w:p w14:paraId="3647442B" w14:textId="77777777" w:rsidR="008C27A5" w:rsidRPr="008F1BAB"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Consultar tarifas para menores</w:t>
      </w:r>
    </w:p>
    <w:p w14:paraId="670EFFC2" w14:textId="77777777" w:rsidR="008C27A5" w:rsidRPr="008F1BAB"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576A306" w14:textId="77777777" w:rsidR="008C27A5" w:rsidRPr="008F1BAB" w:rsidRDefault="008C27A5" w:rsidP="008C27A5">
      <w:pPr>
        <w:pStyle w:val="Prrafodelista"/>
        <w:numPr>
          <w:ilvl w:val="0"/>
          <w:numId w:val="15"/>
        </w:num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r w:rsidRPr="008F1BAB">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7358E615" w14:textId="77777777" w:rsidR="008C27A5" w:rsidRPr="00997654" w:rsidRDefault="008C27A5" w:rsidP="008C27A5">
      <w:pPr>
        <w:pStyle w:val="Prrafodelista"/>
        <w:numPr>
          <w:ilvl w:val="0"/>
          <w:numId w:val="15"/>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Dicha devolución será reembolsada en el lugar de compra:</w:t>
      </w:r>
    </w:p>
    <w:p w14:paraId="347FA9B8" w14:textId="77777777" w:rsidR="008C27A5" w:rsidRPr="00997654" w:rsidRDefault="008C27A5" w:rsidP="008C27A5">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Si fue adquirida en destino, será reembolsada por el guía directamente.</w:t>
      </w:r>
    </w:p>
    <w:p w14:paraId="209EB583" w14:textId="77777777" w:rsidR="008C27A5" w:rsidRPr="00A933B0" w:rsidRDefault="008C27A5" w:rsidP="008C27A5">
      <w:pPr>
        <w:pStyle w:val="Prrafodelista"/>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997654">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posteriores a su regreso, de lo contrario la empresa se exime de pagos extemporáneos.</w:t>
      </w:r>
    </w:p>
    <w:p w14:paraId="03A628E0" w14:textId="77777777" w:rsidR="008C27A5" w:rsidRPr="00420557" w:rsidRDefault="008C27A5" w:rsidP="008C27A5">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i/>
          <w:iCs/>
          <w:color w:val="000000"/>
          <w:sz w:val="20"/>
          <w:szCs w:val="20"/>
        </w:rPr>
      </w:pPr>
    </w:p>
    <w:p w14:paraId="187ADB64" w14:textId="77777777" w:rsidR="008C27A5" w:rsidRPr="008A3242" w:rsidRDefault="008C27A5" w:rsidP="008C27A5">
      <w:pPr>
        <w:pBdr>
          <w:top w:val="nil"/>
          <w:left w:val="nil"/>
          <w:bottom w:val="nil"/>
          <w:right w:val="nil"/>
          <w:between w:val="nil"/>
        </w:pBdr>
        <w:shd w:val="clear" w:color="auto" w:fill="FFFFFF"/>
        <w:spacing w:line="240" w:lineRule="auto"/>
        <w:jc w:val="both"/>
        <w:rPr>
          <w:rFonts w:ascii="Montserrat" w:eastAsia="Montserrat Medium" w:hAnsi="Montserrat" w:cs="Montserrat Medium"/>
          <w:b/>
          <w:bCs/>
          <w:color w:val="000000"/>
          <w:sz w:val="24"/>
          <w:szCs w:val="24"/>
        </w:rPr>
      </w:pPr>
      <w:r w:rsidRPr="008A3242">
        <w:rPr>
          <w:rFonts w:ascii="Montserrat" w:eastAsia="Montserrat Medium" w:hAnsi="Montserrat" w:cs="Montserrat Medium"/>
          <w:b/>
          <w:bCs/>
          <w:color w:val="000000"/>
          <w:sz w:val="20"/>
          <w:szCs w:val="20"/>
        </w:rPr>
        <w:t>Notas importantes:</w:t>
      </w:r>
    </w:p>
    <w:p w14:paraId="3C3F3FC7" w14:textId="77777777" w:rsidR="008C27A5" w:rsidRPr="008A3242"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b/>
          <w:bCs/>
          <w:color w:val="000000"/>
          <w:sz w:val="20"/>
          <w:szCs w:val="20"/>
        </w:rPr>
        <w:t>Volando Viajes por ser agencia IATA puede cotizar la porción aérea, misma que si se acepta, se tiene que emitir de manera inmediata.</w:t>
      </w:r>
      <w:r w:rsidRPr="008A3242">
        <w:rPr>
          <w:rFonts w:ascii="Montserrat" w:eastAsia="Montserrat Medium" w:hAnsi="Montserrat" w:cs="Montserrat Medium"/>
          <w:color w:val="000000"/>
          <w:sz w:val="20"/>
          <w:szCs w:val="20"/>
        </w:rPr>
        <w:t xml:space="preserve"> Una vez emitido el boleto de avión, será no reembolsables y aplicaran las condiciones indicadas por la aerolínea.</w:t>
      </w:r>
    </w:p>
    <w:p w14:paraId="617E94D3" w14:textId="77777777" w:rsidR="008C27A5" w:rsidRPr="008A3242"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color w:val="000000"/>
          <w:sz w:val="20"/>
          <w:szCs w:val="20"/>
        </w:rPr>
        <w:t>El cliente deberá enviar copia de pasaporte con una vigencia de 6 meses a la fecha de regreso de su viaje.</w:t>
      </w:r>
    </w:p>
    <w:p w14:paraId="50205332" w14:textId="77777777" w:rsidR="008C27A5" w:rsidRPr="008A3242"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8A3242">
        <w:rPr>
          <w:rFonts w:ascii="Montserrat" w:eastAsia="Montserrat Medium" w:hAnsi="Montserrat" w:cs="Montserrat Medium"/>
          <w:color w:val="000000"/>
          <w:sz w:val="20"/>
          <w:szCs w:val="20"/>
        </w:rPr>
        <w:t>Las habitaciones triples tienen cupo limitado, este tipo de habitaciones quedarán sujetas a confirmación.</w:t>
      </w:r>
    </w:p>
    <w:p w14:paraId="03247843" w14:textId="77777777" w:rsidR="008C27A5" w:rsidRPr="009A5689"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Los horarios de vuelo se le enviaran en la confirmación.</w:t>
      </w:r>
    </w:p>
    <w:p w14:paraId="292666AD" w14:textId="77777777" w:rsidR="008C27A5" w:rsidRPr="009A5689"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13DC780" w14:textId="77777777" w:rsidR="008C27A5" w:rsidRPr="009A5689"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t>Puede ampliar la cobertura del seguro de viaje. Consulte las opciones con su asesor de ventas.</w:t>
      </w:r>
    </w:p>
    <w:p w14:paraId="7A1B635F" w14:textId="77777777" w:rsidR="008C27A5" w:rsidRPr="002B3FDA" w:rsidRDefault="008C27A5" w:rsidP="008C27A5">
      <w:pPr>
        <w:pStyle w:val="Prrafodelista"/>
        <w:numPr>
          <w:ilvl w:val="0"/>
          <w:numId w:val="14"/>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9A5689">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72F7F04A" w14:textId="70A8D6EC" w:rsidR="002E05FA" w:rsidRDefault="002E05FA" w:rsidP="002E05FA">
      <w:pPr>
        <w:spacing w:line="240" w:lineRule="auto"/>
        <w:jc w:val="both"/>
        <w:rPr>
          <w:rFonts w:ascii="Montserrat Medium" w:eastAsia="Montserrat Medium" w:hAnsi="Montserrat Medium" w:cs="Montserrat Medium"/>
          <w:color w:val="000000"/>
          <w:sz w:val="16"/>
          <w:szCs w:val="16"/>
        </w:rPr>
      </w:pPr>
    </w:p>
    <w:tbl>
      <w:tblPr>
        <w:tblW w:w="10490" w:type="dxa"/>
        <w:jc w:val="center"/>
        <w:tblLayout w:type="fixed"/>
        <w:tblLook w:val="0400" w:firstRow="0" w:lastRow="0" w:firstColumn="0" w:lastColumn="0" w:noHBand="0" w:noVBand="1"/>
      </w:tblPr>
      <w:tblGrid>
        <w:gridCol w:w="1692"/>
        <w:gridCol w:w="6942"/>
        <w:gridCol w:w="1856"/>
      </w:tblGrid>
      <w:tr w:rsidR="002E05FA" w:rsidRPr="00D626FA" w14:paraId="63D44E3E" w14:textId="77777777" w:rsidTr="009454D2">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CCA315B" w14:textId="77777777" w:rsidR="002E05FA" w:rsidRPr="00D626FA" w:rsidRDefault="002E05FA" w:rsidP="0026544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2E05FA" w:rsidRPr="00D626FA" w14:paraId="4A90F8DF" w14:textId="77777777" w:rsidTr="009454D2">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2CA86B9" w14:textId="77777777" w:rsidR="002E05FA" w:rsidRPr="00D626FA" w:rsidRDefault="002E05FA" w:rsidP="0026544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9F5E1F" w14:textId="77777777" w:rsidR="002E05FA" w:rsidRPr="00D626FA" w:rsidRDefault="002E05FA" w:rsidP="00265442">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2EA88DB" w14:textId="77777777" w:rsidR="002E05FA" w:rsidRPr="00D626FA" w:rsidRDefault="002E05FA" w:rsidP="00265442">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2E05FA" w:rsidRPr="00D626FA" w14:paraId="64E95E7F" w14:textId="77777777" w:rsidTr="009454D2">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6A86F82" w14:textId="77777777" w:rsidR="002E05FA" w:rsidRPr="009454D2" w:rsidRDefault="002E05FA"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color w:val="000000"/>
                <w:sz w:val="18"/>
                <w:szCs w:val="18"/>
              </w:rPr>
              <w:t>MADRID</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76CAA8A9" w14:textId="5700C71C" w:rsidR="002E05FA" w:rsidRPr="0061237A"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B&amp;B Fuenlabrada</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Ibis Alcorcón</w:t>
            </w:r>
            <w:r>
              <w:rPr>
                <w:rFonts w:ascii="Montserrat" w:eastAsia="Montserrat Medium" w:hAnsi="Montserrat" w:cs="Montserrat Medium"/>
                <w:sz w:val="18"/>
                <w:szCs w:val="18"/>
              </w:rPr>
              <w:t xml:space="preserve"> / </w:t>
            </w:r>
            <w:proofErr w:type="spellStart"/>
            <w:r w:rsidRPr="00544CA9">
              <w:rPr>
                <w:rFonts w:ascii="Montserrat" w:eastAsia="Montserrat Medium" w:hAnsi="Montserrat" w:cs="Montserrat Medium"/>
                <w:sz w:val="18"/>
                <w:szCs w:val="18"/>
              </w:rPr>
              <w:t>Tresaguas</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Zleep</w:t>
            </w:r>
            <w:proofErr w:type="spellEnd"/>
            <w:r w:rsidRPr="00544CA9">
              <w:rPr>
                <w:rFonts w:ascii="Montserrat" w:eastAsia="Montserrat Medium" w:hAnsi="Montserrat" w:cs="Montserrat Medium"/>
                <w:sz w:val="18"/>
                <w:szCs w:val="18"/>
              </w:rPr>
              <w:t xml:space="preserve"> Aeropuerto</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7B564D0" w14:textId="1E470044" w:rsidR="002E05FA" w:rsidRPr="0061237A" w:rsidRDefault="00544CA9"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05FA" w:rsidRPr="00D626FA" w14:paraId="30E7F1E1" w14:textId="77777777" w:rsidTr="009454D2">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7DB0D4B" w14:textId="77777777" w:rsidR="002E05FA" w:rsidRPr="009454D2" w:rsidRDefault="002E05FA"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color w:val="000000"/>
                <w:sz w:val="18"/>
                <w:szCs w:val="18"/>
              </w:rPr>
              <w:t>BURDEOS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999EA4F" w14:textId="46F9AB93" w:rsidR="002E05FA" w:rsidRPr="0061237A"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 xml:space="preserve">Ace </w:t>
            </w:r>
            <w:proofErr w:type="spellStart"/>
            <w:r w:rsidRPr="00544CA9">
              <w:rPr>
                <w:rFonts w:ascii="Montserrat" w:eastAsia="Montserrat Medium" w:hAnsi="Montserrat" w:cs="Montserrat Medium"/>
                <w:sz w:val="18"/>
                <w:szCs w:val="18"/>
              </w:rPr>
              <w:t>Carbon</w:t>
            </w:r>
            <w:proofErr w:type="spellEnd"/>
            <w:r w:rsidRPr="00544CA9">
              <w:rPr>
                <w:rFonts w:ascii="Montserrat" w:eastAsia="Montserrat Medium" w:hAnsi="Montserrat" w:cs="Montserrat Medium"/>
                <w:sz w:val="18"/>
                <w:szCs w:val="18"/>
              </w:rPr>
              <w:t xml:space="preserve"> Blanc</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B&amp;B </w:t>
            </w:r>
            <w:proofErr w:type="spellStart"/>
            <w:r w:rsidRPr="00544CA9">
              <w:rPr>
                <w:rFonts w:ascii="Montserrat" w:eastAsia="Montserrat Medium" w:hAnsi="Montserrat" w:cs="Montserrat Medium"/>
                <w:sz w:val="18"/>
                <w:szCs w:val="18"/>
              </w:rPr>
              <w:t>Mios</w:t>
            </w:r>
            <w:proofErr w:type="spellEnd"/>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Ace Cestas/ B&amp;B Centre </w:t>
            </w:r>
            <w:proofErr w:type="spellStart"/>
            <w:r w:rsidRPr="00544CA9">
              <w:rPr>
                <w:rFonts w:ascii="Montserrat" w:eastAsia="Montserrat Medium" w:hAnsi="Montserrat" w:cs="Montserrat Medium"/>
                <w:sz w:val="18"/>
                <w:szCs w:val="18"/>
              </w:rPr>
              <w:t>Gare</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Saint Jean</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B&amp;B Lac Sur </w:t>
            </w:r>
            <w:proofErr w:type="spellStart"/>
            <w:r w:rsidRPr="00544CA9">
              <w:rPr>
                <w:rFonts w:ascii="Montserrat" w:eastAsia="Montserrat Medium" w:hAnsi="Montserrat" w:cs="Montserrat Medium"/>
                <w:sz w:val="18"/>
                <w:szCs w:val="18"/>
              </w:rPr>
              <w:t>Bruges</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Cerise</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Merignac</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Aeroport</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0BEC067" w14:textId="77777777" w:rsidR="002E05FA" w:rsidRPr="0061237A" w:rsidRDefault="002E05FA"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05FA" w:rsidRPr="00D626FA" w14:paraId="6DF0DE9B" w14:textId="77777777" w:rsidTr="00544CA9">
        <w:trPr>
          <w:trHeight w:val="247"/>
          <w:jc w:val="center"/>
        </w:trPr>
        <w:tc>
          <w:tcPr>
            <w:tcW w:w="1692" w:type="dxa"/>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4D372300" w14:textId="77777777" w:rsidR="002E05FA" w:rsidRPr="009454D2" w:rsidRDefault="002E05FA"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color w:val="000000"/>
                <w:sz w:val="18"/>
                <w:szCs w:val="18"/>
              </w:rPr>
              <w:t>PARÍS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746894F" w14:textId="03FDD118" w:rsidR="002E05FA" w:rsidRPr="0061237A"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Campanile le Blanc Mesnil</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Kyriad</w:t>
            </w:r>
            <w:proofErr w:type="spellEnd"/>
            <w:r w:rsidRPr="00544CA9">
              <w:rPr>
                <w:rFonts w:ascii="Montserrat" w:eastAsia="Montserrat Medium" w:hAnsi="Montserrat" w:cs="Montserrat Medium"/>
                <w:sz w:val="18"/>
                <w:szCs w:val="18"/>
              </w:rPr>
              <w:t xml:space="preserve"> le Blanc Mesnil</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Bagnolet</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Bobigny</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Campanile </w:t>
            </w:r>
            <w:proofErr w:type="spellStart"/>
            <w:r w:rsidRPr="00544CA9">
              <w:rPr>
                <w:rFonts w:ascii="Montserrat" w:eastAsia="Montserrat Medium" w:hAnsi="Montserrat" w:cs="Montserrat Medium"/>
                <w:sz w:val="18"/>
                <w:szCs w:val="18"/>
              </w:rPr>
              <w:t>Roissy</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B&amp;B la </w:t>
            </w:r>
            <w:proofErr w:type="spellStart"/>
            <w:r w:rsidRPr="00544CA9">
              <w:rPr>
                <w:rFonts w:ascii="Montserrat" w:eastAsia="Montserrat Medium" w:hAnsi="Montserrat" w:cs="Montserrat Medium"/>
                <w:sz w:val="18"/>
                <w:szCs w:val="18"/>
              </w:rPr>
              <w:t>Villete</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80E76D0" w14:textId="77777777" w:rsidR="002E05FA" w:rsidRPr="0061237A" w:rsidRDefault="002E05FA"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7BC4EA3D" w14:textId="77777777" w:rsidTr="00544CA9">
        <w:trPr>
          <w:trHeight w:val="247"/>
          <w:jc w:val="center"/>
        </w:trPr>
        <w:tc>
          <w:tcPr>
            <w:tcW w:w="1692"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9D0F6F2" w14:textId="518F9407" w:rsidR="009454D2" w:rsidRPr="009454D2" w:rsidRDefault="00544CA9" w:rsidP="00265442">
            <w:pPr>
              <w:spacing w:line="240" w:lineRule="auto"/>
              <w:jc w:val="center"/>
              <w:rPr>
                <w:rFonts w:ascii="Montserrat" w:eastAsia="Montserrat Medium" w:hAnsi="Montserrat" w:cs="Montserrat Medium"/>
                <w:b/>
                <w:color w:val="000000"/>
                <w:sz w:val="18"/>
                <w:szCs w:val="18"/>
              </w:rPr>
            </w:pPr>
            <w:r w:rsidRPr="003717B2">
              <w:rPr>
                <w:rFonts w:ascii="Montserrat" w:eastAsia="Montserrat Medium" w:hAnsi="Montserrat" w:cs="Montserrat Medium"/>
                <w:b/>
                <w:color w:val="000000"/>
                <w:sz w:val="18"/>
                <w:szCs w:val="18"/>
              </w:rPr>
              <w:t>AMSTERDAM</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09EA902" w14:textId="15495FFC" w:rsidR="009454D2" w:rsidRPr="0037417F"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Leonardo Lelystad City Center</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1C69EBF" w14:textId="29571BC9" w:rsidR="009454D2"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05FA" w:rsidRPr="00D626FA" w14:paraId="5864FC30" w14:textId="77777777" w:rsidTr="009454D2">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49BC164" w14:textId="284ED853" w:rsidR="002E05FA"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color w:val="000000"/>
                <w:sz w:val="18"/>
                <w:szCs w:val="18"/>
              </w:rPr>
              <w:t>FRANKFURT</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2656E04A" w14:textId="0815FAEC" w:rsidR="002E05FA" w:rsidRPr="0061237A"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Holiday</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Inn</w:t>
            </w:r>
            <w:proofErr w:type="spellEnd"/>
            <w:r w:rsidRPr="00544CA9">
              <w:rPr>
                <w:rFonts w:ascii="Montserrat" w:eastAsia="Montserrat Medium" w:hAnsi="Montserrat" w:cs="Montserrat Medium"/>
                <w:sz w:val="18"/>
                <w:szCs w:val="18"/>
              </w:rPr>
              <w:t xml:space="preserve"> Express </w:t>
            </w:r>
            <w:proofErr w:type="spellStart"/>
            <w:r w:rsidRPr="00544CA9">
              <w:rPr>
                <w:rFonts w:ascii="Montserrat" w:eastAsia="Montserrat Medium" w:hAnsi="Montserrat" w:cs="Montserrat Medium"/>
                <w:sz w:val="18"/>
                <w:szCs w:val="18"/>
              </w:rPr>
              <w:t>Airport</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DE72AE1" w14:textId="77777777" w:rsidR="002E05FA" w:rsidRPr="0061237A" w:rsidRDefault="002E05FA"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05FA" w:rsidRPr="00D626FA" w14:paraId="0419E0BA" w14:textId="77777777" w:rsidTr="009454D2">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bottom"/>
          </w:tcPr>
          <w:p w14:paraId="352BA06B" w14:textId="77777777" w:rsidR="002E05FA" w:rsidRPr="009454D2" w:rsidRDefault="002E05FA" w:rsidP="00265442">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5B600AF" w14:textId="398DA1A4" w:rsidR="002E05FA" w:rsidRPr="00C24482"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 xml:space="preserve">Mercure </w:t>
            </w:r>
            <w:proofErr w:type="spellStart"/>
            <w:r w:rsidRPr="00544CA9">
              <w:rPr>
                <w:rFonts w:ascii="Montserrat" w:eastAsia="Montserrat Medium" w:hAnsi="Montserrat" w:cs="Montserrat Medium"/>
                <w:sz w:val="18"/>
                <w:szCs w:val="18"/>
              </w:rPr>
              <w:t>Eschborn</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Ost</w:t>
            </w:r>
            <w:proofErr w:type="spellEnd"/>
            <w:r>
              <w:rPr>
                <w:rFonts w:ascii="Montserrat" w:eastAsia="Montserrat Medium" w:hAnsi="Montserrat" w:cs="Montserrat Medium"/>
                <w:sz w:val="18"/>
                <w:szCs w:val="18"/>
              </w:rPr>
              <w:t xml:space="preserve"> </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2453549" w14:textId="77777777" w:rsidR="002E05FA" w:rsidRDefault="002E05FA"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05FA" w:rsidRPr="00D626FA" w14:paraId="722AE7EC" w14:textId="77777777" w:rsidTr="00544CA9">
        <w:trPr>
          <w:trHeight w:val="247"/>
          <w:jc w:val="center"/>
        </w:trPr>
        <w:tc>
          <w:tcPr>
            <w:tcW w:w="1692"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bottom"/>
          </w:tcPr>
          <w:p w14:paraId="6FCF03AD" w14:textId="1083DA10" w:rsidR="002E05FA"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sz w:val="18"/>
                <w:szCs w:val="18"/>
              </w:rPr>
              <w:t>PRAGA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3CD0851" w14:textId="2033D480" w:rsidR="002E05FA" w:rsidRPr="0061237A" w:rsidRDefault="00544CA9" w:rsidP="00265442">
            <w:pPr>
              <w:spacing w:line="240" w:lineRule="auto"/>
              <w:jc w:val="center"/>
              <w:rPr>
                <w:rFonts w:ascii="Montserrat" w:eastAsia="Montserrat Medium" w:hAnsi="Montserrat" w:cs="Montserrat Medium"/>
                <w:sz w:val="18"/>
                <w:szCs w:val="18"/>
              </w:rPr>
            </w:pPr>
            <w:proofErr w:type="spellStart"/>
            <w:r w:rsidRPr="00544CA9">
              <w:rPr>
                <w:rFonts w:ascii="Montserrat" w:eastAsia="Montserrat Medium" w:hAnsi="Montserrat" w:cs="Montserrat Medium"/>
                <w:sz w:val="18"/>
                <w:szCs w:val="18"/>
              </w:rPr>
              <w:t>Zleep</w:t>
            </w:r>
            <w:proofErr w:type="spellEnd"/>
            <w:r w:rsidRPr="00544CA9">
              <w:rPr>
                <w:rFonts w:ascii="Montserrat" w:eastAsia="Montserrat Medium" w:hAnsi="Montserrat" w:cs="Montserrat Medium"/>
                <w:sz w:val="18"/>
                <w:szCs w:val="18"/>
              </w:rPr>
              <w:t xml:space="preserve"> Aeropuerto</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BC51107" w14:textId="17F941C0" w:rsidR="002E05FA" w:rsidRPr="0061237A" w:rsidRDefault="00544CA9"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2E05FA" w:rsidRPr="00D626FA" w14:paraId="4FB35157" w14:textId="77777777" w:rsidTr="00544CA9">
        <w:trPr>
          <w:trHeight w:val="276"/>
          <w:jc w:val="center"/>
        </w:trPr>
        <w:tc>
          <w:tcPr>
            <w:tcW w:w="1692" w:type="dxa"/>
            <w:tcBorders>
              <w:top w:val="single" w:sz="4" w:space="0" w:color="auto"/>
              <w:left w:val="single" w:sz="4" w:space="0" w:color="8614B4"/>
              <w:bottom w:val="single" w:sz="4" w:space="0" w:color="auto"/>
              <w:right w:val="single" w:sz="4" w:space="0" w:color="8614B4"/>
            </w:tcBorders>
            <w:tcMar>
              <w:top w:w="0" w:type="dxa"/>
              <w:left w:w="115" w:type="dxa"/>
              <w:bottom w:w="0" w:type="dxa"/>
              <w:right w:w="115" w:type="dxa"/>
            </w:tcMar>
            <w:vAlign w:val="center"/>
          </w:tcPr>
          <w:p w14:paraId="73103348" w14:textId="32E44115" w:rsidR="002E05FA"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sz w:val="18"/>
                <w:szCs w:val="18"/>
              </w:rPr>
              <w:t>MUNICH</w:t>
            </w:r>
          </w:p>
        </w:tc>
        <w:tc>
          <w:tcPr>
            <w:tcW w:w="6942"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bottom"/>
          </w:tcPr>
          <w:p w14:paraId="4F8C3662" w14:textId="4A993A05" w:rsidR="002E05FA" w:rsidRPr="0061237A" w:rsidRDefault="00544CA9" w:rsidP="00265442">
            <w:pPr>
              <w:spacing w:line="240" w:lineRule="auto"/>
              <w:jc w:val="center"/>
              <w:rPr>
                <w:rFonts w:ascii="Montserrat" w:eastAsia="Montserrat Medium" w:hAnsi="Montserrat" w:cs="Montserrat Medium"/>
                <w:sz w:val="18"/>
                <w:szCs w:val="18"/>
              </w:rPr>
            </w:pPr>
            <w:proofErr w:type="spellStart"/>
            <w:r w:rsidRPr="00544CA9">
              <w:rPr>
                <w:rFonts w:ascii="Montserrat" w:eastAsia="Montserrat Medium" w:hAnsi="Montserrat" w:cs="Montserrat Medium"/>
                <w:sz w:val="18"/>
                <w:szCs w:val="18"/>
              </w:rPr>
              <w:t>Amedia</w:t>
            </w:r>
            <w:proofErr w:type="spellEnd"/>
            <w:r w:rsidRPr="00544CA9">
              <w:rPr>
                <w:rFonts w:ascii="Montserrat" w:eastAsia="Montserrat Medium" w:hAnsi="Montserrat" w:cs="Montserrat Medium"/>
                <w:sz w:val="18"/>
                <w:szCs w:val="18"/>
              </w:rPr>
              <w:t xml:space="preserve"> Suites Dachau</w:t>
            </w:r>
          </w:p>
        </w:tc>
        <w:tc>
          <w:tcPr>
            <w:tcW w:w="1856"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510F36BA" w14:textId="3B368F11" w:rsidR="002E05FA" w:rsidRPr="0061237A" w:rsidRDefault="00544CA9"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4B4A403E" w14:textId="77777777" w:rsidTr="00387FAC">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497D1F2" w14:textId="3CC53B9F" w:rsidR="009454D2"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sz w:val="18"/>
                <w:szCs w:val="18"/>
              </w:rPr>
              <w:t>VENECIA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4F5DD4BB" w14:textId="71361326" w:rsidR="009454D2" w:rsidRPr="0061237A" w:rsidRDefault="009454D2" w:rsidP="00265442">
            <w:pPr>
              <w:spacing w:line="240" w:lineRule="auto"/>
              <w:jc w:val="center"/>
              <w:rPr>
                <w:rFonts w:ascii="Montserrat" w:eastAsia="Montserrat Medium" w:hAnsi="Montserrat" w:cs="Montserrat Medium"/>
                <w:sz w:val="18"/>
                <w:szCs w:val="18"/>
              </w:rPr>
            </w:pPr>
            <w:r w:rsidRPr="009454D2">
              <w:rPr>
                <w:rFonts w:ascii="Montserrat" w:eastAsia="Montserrat Medium" w:hAnsi="Montserrat" w:cs="Montserrat Medium"/>
                <w:sz w:val="18"/>
                <w:szCs w:val="18"/>
              </w:rPr>
              <w:t xml:space="preserve">San Giuliano </w:t>
            </w:r>
            <w:proofErr w:type="spellStart"/>
            <w:r w:rsidRPr="009454D2">
              <w:rPr>
                <w:rFonts w:ascii="Montserrat" w:eastAsia="Montserrat Medium" w:hAnsi="Montserrat" w:cs="Montserrat Medium"/>
                <w:sz w:val="18"/>
                <w:szCs w:val="18"/>
              </w:rPr>
              <w:t>Venice</w:t>
            </w:r>
            <w:proofErr w:type="spellEnd"/>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DB6DD07" w14:textId="77777777" w:rsidR="009454D2" w:rsidRPr="0061237A"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42930CE4" w14:textId="77777777" w:rsidTr="00387FAC">
        <w:trPr>
          <w:trHeight w:val="247"/>
          <w:jc w:val="center"/>
        </w:trPr>
        <w:tc>
          <w:tcPr>
            <w:tcW w:w="1692" w:type="dxa"/>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0FDC0F22" w14:textId="77777777" w:rsidR="009454D2" w:rsidRPr="009454D2" w:rsidRDefault="009454D2" w:rsidP="00265442">
            <w:pPr>
              <w:spacing w:line="240" w:lineRule="auto"/>
              <w:jc w:val="center"/>
              <w:rPr>
                <w:rFonts w:ascii="Montserrat" w:eastAsia="Montserrat Medium" w:hAnsi="Montserrat" w:cs="Montserrat Medium"/>
                <w:b/>
                <w:sz w:val="18"/>
                <w:szCs w:val="18"/>
              </w:rPr>
            </w:pP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083D3F21" w14:textId="2C30CBC0" w:rsidR="009454D2" w:rsidRPr="00346C89"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Albatros</w:t>
            </w:r>
            <w:r>
              <w:rPr>
                <w:rFonts w:ascii="Montserrat" w:eastAsia="Montserrat Medium" w:hAnsi="Montserrat" w:cs="Montserrat Medium"/>
                <w:sz w:val="18"/>
                <w:szCs w:val="18"/>
              </w:rPr>
              <w:t xml:space="preserve"> / </w:t>
            </w:r>
            <w:proofErr w:type="spellStart"/>
            <w:r w:rsidRPr="00544CA9">
              <w:rPr>
                <w:rFonts w:ascii="Montserrat" w:eastAsia="Montserrat Medium" w:hAnsi="Montserrat" w:cs="Montserrat Medium"/>
                <w:sz w:val="18"/>
                <w:szCs w:val="18"/>
              </w:rPr>
              <w:t>Mondial</w:t>
            </w:r>
            <w:proofErr w:type="spellEnd"/>
          </w:p>
        </w:tc>
        <w:tc>
          <w:tcPr>
            <w:tcW w:w="1856"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30AB9C2C" w14:textId="62FB700A" w:rsidR="009454D2"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9454D2" w:rsidRPr="00D626FA" w14:paraId="11987579" w14:textId="77777777" w:rsidTr="006F5F3C">
        <w:trPr>
          <w:trHeight w:val="247"/>
          <w:jc w:val="center"/>
        </w:trPr>
        <w:tc>
          <w:tcPr>
            <w:tcW w:w="1692" w:type="dxa"/>
            <w:vMerge w:val="restart"/>
            <w:tcBorders>
              <w:top w:val="single" w:sz="4" w:space="0" w:color="7030A0"/>
              <w:left w:val="single" w:sz="4" w:space="0" w:color="8614B4"/>
              <w:right w:val="single" w:sz="4" w:space="0" w:color="8614B4"/>
            </w:tcBorders>
            <w:tcMar>
              <w:top w:w="0" w:type="dxa"/>
              <w:left w:w="115" w:type="dxa"/>
              <w:bottom w:w="0" w:type="dxa"/>
              <w:right w:w="115" w:type="dxa"/>
            </w:tcMar>
            <w:vAlign w:val="center"/>
          </w:tcPr>
          <w:p w14:paraId="7A8F572C" w14:textId="1C9DF110" w:rsidR="009454D2"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sz w:val="18"/>
                <w:szCs w:val="18"/>
              </w:rPr>
              <w:t>ROMA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68102C37" w14:textId="7737D30B" w:rsidR="009454D2" w:rsidRPr="0061237A"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 xml:space="preserve">Villa </w:t>
            </w:r>
            <w:proofErr w:type="spellStart"/>
            <w:r w:rsidRPr="00544CA9">
              <w:rPr>
                <w:rFonts w:ascii="Montserrat" w:eastAsia="Montserrat Medium" w:hAnsi="Montserrat" w:cs="Montserrat Medium"/>
                <w:sz w:val="18"/>
                <w:szCs w:val="18"/>
              </w:rPr>
              <w:t>Margherita</w:t>
            </w:r>
            <w:proofErr w:type="spellEnd"/>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Ladispoli</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Parco de Medici</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Casa San Juan de Ávila/</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B&amp;B </w:t>
            </w:r>
            <w:proofErr w:type="spellStart"/>
            <w:r w:rsidRPr="00544CA9">
              <w:rPr>
                <w:rFonts w:ascii="Montserrat" w:eastAsia="Montserrat Medium" w:hAnsi="Montserrat" w:cs="Montserrat Medium"/>
                <w:sz w:val="18"/>
                <w:szCs w:val="18"/>
              </w:rPr>
              <w:t>Pomezia</w:t>
            </w:r>
            <w:proofErr w:type="spellEnd"/>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4F7D3649" w14:textId="007BF666" w:rsidR="009454D2" w:rsidRPr="0061237A"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5A721E1F" w14:textId="77777777" w:rsidTr="006F5F3C">
        <w:trPr>
          <w:trHeight w:val="247"/>
          <w:jc w:val="center"/>
        </w:trPr>
        <w:tc>
          <w:tcPr>
            <w:tcW w:w="1692" w:type="dxa"/>
            <w:vMerge/>
            <w:tcBorders>
              <w:left w:val="single" w:sz="4" w:space="0" w:color="8614B4"/>
              <w:bottom w:val="single" w:sz="4" w:space="0" w:color="7030A0"/>
              <w:right w:val="single" w:sz="4" w:space="0" w:color="8614B4"/>
            </w:tcBorders>
            <w:tcMar>
              <w:top w:w="0" w:type="dxa"/>
              <w:left w:w="115" w:type="dxa"/>
              <w:bottom w:w="0" w:type="dxa"/>
              <w:right w:w="115" w:type="dxa"/>
            </w:tcMar>
            <w:vAlign w:val="center"/>
          </w:tcPr>
          <w:p w14:paraId="37A3C9B0" w14:textId="77777777" w:rsidR="009454D2" w:rsidRPr="009454D2" w:rsidRDefault="009454D2" w:rsidP="00265442">
            <w:pPr>
              <w:spacing w:line="240" w:lineRule="auto"/>
              <w:jc w:val="center"/>
              <w:rPr>
                <w:rFonts w:ascii="Montserrat" w:eastAsia="Montserrat Medium" w:hAnsi="Montserrat" w:cs="Montserrat Medium"/>
                <w:b/>
                <w:sz w:val="18"/>
                <w:szCs w:val="18"/>
              </w:rPr>
            </w:pP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217D277A" w14:textId="02954486" w:rsidR="009454D2" w:rsidRPr="0093105C"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 xml:space="preserve">Villa </w:t>
            </w:r>
            <w:proofErr w:type="spellStart"/>
            <w:r w:rsidRPr="00544CA9">
              <w:rPr>
                <w:rFonts w:ascii="Montserrat" w:eastAsia="Montserrat Medium" w:hAnsi="Montserrat" w:cs="Montserrat Medium"/>
                <w:sz w:val="18"/>
                <w:szCs w:val="18"/>
              </w:rPr>
              <w:t>Vecchia</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Villa </w:t>
            </w:r>
            <w:proofErr w:type="spellStart"/>
            <w:r w:rsidRPr="00544CA9">
              <w:rPr>
                <w:rFonts w:ascii="Montserrat" w:eastAsia="Montserrat Medium" w:hAnsi="Montserrat" w:cs="Montserrat Medium"/>
                <w:sz w:val="18"/>
                <w:szCs w:val="18"/>
              </w:rPr>
              <w:t>Grazioli</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The</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Caesar</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The</w:t>
            </w:r>
            <w:proofErr w:type="spellEnd"/>
            <w:r w:rsidRPr="00544CA9">
              <w:rPr>
                <w:rFonts w:ascii="Montserrat" w:eastAsia="Montserrat Medium" w:hAnsi="Montserrat" w:cs="Montserrat Medium"/>
                <w:sz w:val="18"/>
                <w:szCs w:val="18"/>
              </w:rPr>
              <w:t xml:space="preserve"> Brand</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Pineta</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Palace</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Fleming</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5960322F" w14:textId="34FDCF85" w:rsidR="009454D2"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2E05FA" w:rsidRPr="00D626FA" w14:paraId="3131BF62" w14:textId="77777777" w:rsidTr="009454D2">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20DF6C77" w14:textId="75379EF5" w:rsidR="002E05FA" w:rsidRPr="009454D2" w:rsidRDefault="009454D2" w:rsidP="00265442">
            <w:pPr>
              <w:spacing w:line="240" w:lineRule="auto"/>
              <w:jc w:val="center"/>
              <w:rPr>
                <w:rFonts w:ascii="Montserrat" w:eastAsia="Montserrat Medium" w:hAnsi="Montserrat" w:cs="Montserrat Medium"/>
                <w:b/>
                <w:sz w:val="18"/>
                <w:szCs w:val="18"/>
              </w:rPr>
            </w:pPr>
            <w:r w:rsidRPr="009454D2">
              <w:rPr>
                <w:rFonts w:ascii="Montserrat" w:eastAsia="Montserrat Medium" w:hAnsi="Montserrat" w:cs="Montserrat Medium"/>
                <w:b/>
                <w:sz w:val="18"/>
                <w:szCs w:val="18"/>
              </w:rPr>
              <w:t>FLORENCIA</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3650CBFA" w14:textId="1790154D" w:rsidR="002E05FA" w:rsidRPr="0061237A"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Europa Signa</w:t>
            </w:r>
            <w:r>
              <w:rPr>
                <w:rFonts w:ascii="Montserrat" w:eastAsia="Montserrat Medium" w:hAnsi="Montserrat" w:cs="Montserrat Medium"/>
                <w:sz w:val="18"/>
                <w:szCs w:val="18"/>
              </w:rPr>
              <w:t xml:space="preserve"> </w:t>
            </w:r>
            <w:proofErr w:type="gramStart"/>
            <w:r w:rsidRPr="00544CA9">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The</w:t>
            </w:r>
            <w:proofErr w:type="spellEnd"/>
            <w:proofErr w:type="gramEnd"/>
            <w:r w:rsidRPr="00544CA9">
              <w:rPr>
                <w:rFonts w:ascii="Montserrat" w:eastAsia="Montserrat Medium" w:hAnsi="Montserrat" w:cs="Montserrat Medium"/>
                <w:sz w:val="18"/>
                <w:szCs w:val="18"/>
              </w:rPr>
              <w:t xml:space="preserve"> Gate</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4ADF8E1" w14:textId="39E39397" w:rsidR="002E05FA" w:rsidRPr="0061237A" w:rsidRDefault="00544CA9"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9454D2" w:rsidRPr="00D626FA" w14:paraId="774DBE66" w14:textId="77777777" w:rsidTr="0064376D">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032AA8A0" w14:textId="1FD37CB7" w:rsidR="009454D2" w:rsidRPr="009454D2" w:rsidRDefault="009454D2" w:rsidP="00265442">
            <w:pPr>
              <w:spacing w:line="240" w:lineRule="auto"/>
              <w:jc w:val="center"/>
              <w:rPr>
                <w:rFonts w:ascii="Montserrat" w:eastAsia="Montserrat Medium" w:hAnsi="Montserrat" w:cs="Montserrat Medium"/>
                <w:b/>
                <w:color w:val="000000"/>
                <w:sz w:val="18"/>
                <w:szCs w:val="18"/>
              </w:rPr>
            </w:pPr>
            <w:r w:rsidRPr="009454D2">
              <w:rPr>
                <w:rFonts w:ascii="Montserrat" w:eastAsia="Montserrat Medium" w:hAnsi="Montserrat" w:cs="Montserrat Medium"/>
                <w:b/>
                <w:color w:val="000000"/>
                <w:sz w:val="18"/>
                <w:szCs w:val="18"/>
              </w:rPr>
              <w:t>COSTA AZUL</w:t>
            </w: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1693B7ED" w14:textId="5127DE76" w:rsidR="009454D2" w:rsidRPr="00AB5B5B"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 xml:space="preserve">B&amp;B Antibes </w:t>
            </w:r>
            <w:proofErr w:type="spellStart"/>
            <w:r w:rsidRPr="00544CA9">
              <w:rPr>
                <w:rFonts w:ascii="Montserrat" w:eastAsia="Montserrat Medium" w:hAnsi="Montserrat" w:cs="Montserrat Medium"/>
                <w:sz w:val="18"/>
                <w:szCs w:val="18"/>
              </w:rPr>
              <w:t>Sophia</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Antipolis</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B&amp;B </w:t>
            </w:r>
            <w:proofErr w:type="spellStart"/>
            <w:r w:rsidRPr="00544CA9">
              <w:rPr>
                <w:rFonts w:ascii="Montserrat" w:eastAsia="Montserrat Medium" w:hAnsi="Montserrat" w:cs="Montserrat Medium"/>
                <w:sz w:val="18"/>
                <w:szCs w:val="18"/>
              </w:rPr>
              <w:t>Nice</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Stade</w:t>
            </w:r>
            <w:proofErr w:type="spellEnd"/>
            <w:r w:rsidRPr="00544CA9">
              <w:rPr>
                <w:rFonts w:ascii="Montserrat" w:eastAsia="Montserrat Medium" w:hAnsi="Montserrat" w:cs="Montserrat Medium"/>
                <w:sz w:val="18"/>
                <w:szCs w:val="18"/>
              </w:rPr>
              <w:t xml:space="preserve"> Riviera</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Greet</w:t>
            </w:r>
            <w:proofErr w:type="spellEnd"/>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Nice</w:t>
            </w:r>
            <w:proofErr w:type="spellEnd"/>
            <w:r w:rsidRPr="00544CA9">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Promenade</w:t>
            </w:r>
            <w:proofErr w:type="spellEnd"/>
            <w:r w:rsidRPr="00544CA9">
              <w:rPr>
                <w:rFonts w:ascii="Montserrat" w:eastAsia="Montserrat Medium" w:hAnsi="Montserrat" w:cs="Montserrat Medium"/>
                <w:sz w:val="18"/>
                <w:szCs w:val="18"/>
              </w:rPr>
              <w:t xml:space="preserve"> des </w:t>
            </w:r>
            <w:proofErr w:type="spellStart"/>
            <w:r w:rsidRPr="00544CA9">
              <w:rPr>
                <w:rFonts w:ascii="Montserrat" w:eastAsia="Montserrat Medium" w:hAnsi="Montserrat" w:cs="Montserrat Medium"/>
                <w:sz w:val="18"/>
                <w:szCs w:val="18"/>
              </w:rPr>
              <w:t>Anglais</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3C03C29C" w14:textId="532E68BF" w:rsidR="009454D2" w:rsidRDefault="009454D2"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43AC486C" w14:textId="77777777" w:rsidTr="00A2402F">
        <w:trPr>
          <w:trHeight w:val="247"/>
          <w:jc w:val="center"/>
        </w:trPr>
        <w:tc>
          <w:tcPr>
            <w:tcW w:w="1692" w:type="dxa"/>
            <w:tcBorders>
              <w:top w:val="single" w:sz="4" w:space="0" w:color="7030A0"/>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2F5BD78" w14:textId="2E4CBF5F" w:rsidR="009454D2" w:rsidRPr="009454D2" w:rsidRDefault="009454D2" w:rsidP="00265442">
            <w:pPr>
              <w:spacing w:line="240" w:lineRule="auto"/>
              <w:jc w:val="center"/>
              <w:rPr>
                <w:rFonts w:ascii="Montserrat" w:eastAsia="Montserrat Medium" w:hAnsi="Montserrat" w:cs="Montserrat Medium"/>
                <w:b/>
                <w:color w:val="000000"/>
                <w:sz w:val="18"/>
                <w:szCs w:val="18"/>
              </w:rPr>
            </w:pPr>
            <w:r w:rsidRPr="009454D2">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287248B6" w14:textId="6CB11687" w:rsidR="009454D2" w:rsidRPr="00AB5B5B" w:rsidRDefault="00544CA9" w:rsidP="00265442">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B&amp;B Mataró</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B&amp;B Granollers</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435C36BA" w14:textId="49412D07" w:rsidR="009454D2" w:rsidRDefault="0064376D"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9454D2" w:rsidRPr="00D626FA" w14:paraId="0B341659" w14:textId="77777777" w:rsidTr="0064376D">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099E6EEE" w14:textId="6405D321" w:rsidR="009454D2" w:rsidRPr="009454D2" w:rsidRDefault="009454D2" w:rsidP="00265442">
            <w:pPr>
              <w:spacing w:line="240" w:lineRule="auto"/>
              <w:jc w:val="center"/>
              <w:rPr>
                <w:rFonts w:ascii="Montserrat" w:eastAsia="Montserrat Medium" w:hAnsi="Montserrat" w:cs="Montserrat Medium"/>
                <w:b/>
                <w:color w:val="000000"/>
                <w:sz w:val="18"/>
                <w:szCs w:val="18"/>
              </w:rPr>
            </w:pPr>
            <w:r w:rsidRPr="009454D2">
              <w:rPr>
                <w:rFonts w:ascii="Montserrat" w:eastAsia="Montserrat Medium" w:hAnsi="Montserrat" w:cs="Montserrat Medium"/>
                <w:b/>
                <w:color w:val="000000"/>
                <w:sz w:val="18"/>
                <w:szCs w:val="18"/>
              </w:rPr>
              <w:t>MADRID</w:t>
            </w:r>
          </w:p>
        </w:tc>
        <w:tc>
          <w:tcPr>
            <w:tcW w:w="6942"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1E12554A" w14:textId="48D84952" w:rsidR="009454D2" w:rsidRPr="00AB5B5B" w:rsidRDefault="00544CA9" w:rsidP="00544CA9">
            <w:pPr>
              <w:spacing w:line="240" w:lineRule="auto"/>
              <w:jc w:val="center"/>
              <w:rPr>
                <w:rFonts w:ascii="Montserrat" w:eastAsia="Montserrat Medium" w:hAnsi="Montserrat" w:cs="Montserrat Medium"/>
                <w:sz w:val="18"/>
                <w:szCs w:val="18"/>
              </w:rPr>
            </w:pPr>
            <w:r w:rsidRPr="00544CA9">
              <w:rPr>
                <w:rFonts w:ascii="Montserrat" w:eastAsia="Montserrat Medium" w:hAnsi="Montserrat" w:cs="Montserrat Medium"/>
                <w:sz w:val="18"/>
                <w:szCs w:val="18"/>
              </w:rPr>
              <w:t>B&amp;B Fuenlabrada</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Ibis Alcorcón</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Tresaguas</w:t>
            </w:r>
            <w:proofErr w:type="spellEnd"/>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544CA9">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544CA9">
              <w:rPr>
                <w:rFonts w:ascii="Montserrat" w:eastAsia="Montserrat Medium" w:hAnsi="Montserrat" w:cs="Montserrat Medium"/>
                <w:sz w:val="18"/>
                <w:szCs w:val="18"/>
              </w:rPr>
              <w:t>Zleep</w:t>
            </w:r>
            <w:proofErr w:type="spellEnd"/>
            <w:r w:rsidRPr="00544CA9">
              <w:rPr>
                <w:rFonts w:ascii="Montserrat" w:eastAsia="Montserrat Medium" w:hAnsi="Montserrat" w:cs="Montserrat Medium"/>
                <w:sz w:val="18"/>
                <w:szCs w:val="18"/>
              </w:rPr>
              <w:t xml:space="preserve"> Aeropuerto</w:t>
            </w:r>
          </w:p>
        </w:tc>
        <w:tc>
          <w:tcPr>
            <w:tcW w:w="1856" w:type="dxa"/>
            <w:tcBorders>
              <w:top w:val="single" w:sz="4" w:space="0" w:color="7030A0"/>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405EAD88" w14:textId="22A9F975" w:rsidR="009454D2" w:rsidRDefault="00544CA9" w:rsidP="00265442">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bl>
    <w:p w14:paraId="637B5442" w14:textId="66C8F68C" w:rsidR="002E05FA" w:rsidRPr="008C27A5" w:rsidRDefault="008C27A5" w:rsidP="002E05FA">
      <w:pPr>
        <w:pBdr>
          <w:top w:val="nil"/>
          <w:left w:val="nil"/>
          <w:bottom w:val="nil"/>
          <w:right w:val="nil"/>
          <w:between w:val="nil"/>
        </w:pBdr>
        <w:spacing w:line="240" w:lineRule="auto"/>
        <w:rPr>
          <w:rFonts w:ascii="Montserrat Medium" w:eastAsia="Montserrat Medium" w:hAnsi="Montserrat Medium" w:cs="Montserrat Medium"/>
        </w:rPr>
      </w:pPr>
      <w:r w:rsidRPr="008C27A5">
        <w:rPr>
          <w:rFonts w:ascii="Montserrat" w:eastAsia="Times New Roman" w:hAnsi="Montserrat"/>
          <w:b/>
          <w:bCs/>
          <w:color w:val="FF0000"/>
          <w:sz w:val="18"/>
          <w:szCs w:val="18"/>
        </w:rPr>
        <w:t xml:space="preserve">Nota importante: </w:t>
      </w:r>
      <w:r w:rsidRPr="008C27A5">
        <w:rPr>
          <w:rFonts w:ascii="Montserrat" w:eastAsia="Times New Roman" w:hAnsi="Montserrat"/>
          <w:sz w:val="18"/>
          <w:szCs w:val="18"/>
        </w:rPr>
        <w:t>Hoteles en periferia. En caso de coincidencia con ferias o congresos durante la estancia en las diferentes ciudades, el tour podría tener desvíos hoteleros incluso a otras ciudades aledañas.</w:t>
      </w:r>
    </w:p>
    <w:p w14:paraId="0D5C5680" w14:textId="77777777" w:rsidR="002E05FA" w:rsidRDefault="002E05FA" w:rsidP="002E05FA">
      <w:pPr>
        <w:pBdr>
          <w:top w:val="nil"/>
          <w:left w:val="nil"/>
          <w:bottom w:val="nil"/>
          <w:right w:val="nil"/>
          <w:between w:val="nil"/>
        </w:pBdr>
        <w:spacing w:line="240" w:lineRule="auto"/>
        <w:rPr>
          <w:rFonts w:ascii="Montserrat Medium" w:eastAsia="Montserrat Medium" w:hAnsi="Montserrat Medium" w:cs="Montserrat Medium"/>
          <w:color w:val="000000"/>
        </w:rPr>
      </w:pPr>
    </w:p>
    <w:p w14:paraId="2A6F1CE8" w14:textId="77777777" w:rsidR="002E05FA" w:rsidRPr="00F419C3" w:rsidRDefault="002E05FA" w:rsidP="002E05FA">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03B4B0CC" w14:textId="77777777" w:rsidR="002E05FA" w:rsidRPr="00F419C3" w:rsidRDefault="002E05FA" w:rsidP="002E05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45EF44A5" w14:textId="77777777" w:rsidR="002E05FA" w:rsidRPr="00F419C3" w:rsidRDefault="002E05FA" w:rsidP="002E05FA">
      <w:pPr>
        <w:spacing w:line="240" w:lineRule="auto"/>
        <w:rPr>
          <w:rFonts w:ascii="Montserrat" w:eastAsia="Montserrat Medium" w:hAnsi="Montserrat" w:cs="Montserrat Medium"/>
          <w:sz w:val="24"/>
          <w:szCs w:val="24"/>
        </w:rPr>
      </w:pPr>
    </w:p>
    <w:p w14:paraId="0729532C" w14:textId="77777777" w:rsidR="002E05FA" w:rsidRDefault="002E05FA" w:rsidP="002E05FA">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76881AB" w14:textId="77777777" w:rsidR="002E05FA" w:rsidRPr="00410DC7" w:rsidRDefault="002E05FA" w:rsidP="002E05FA">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096814EC" w14:textId="77777777" w:rsidR="00866B4D" w:rsidRPr="00410DC7" w:rsidRDefault="00866B4D" w:rsidP="00866B4D">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41746E">
        <w:rPr>
          <w:rFonts w:ascii="Montserrat" w:eastAsia="Montserrat Medium" w:hAnsi="Montserrat" w:cs="Montserrat Medium"/>
          <w:sz w:val="16"/>
          <w:szCs w:val="16"/>
          <w:lang w:val="es-419"/>
        </w:rPr>
        <w:t>salida, es decir, un día después de la contratación.</w:t>
      </w:r>
    </w:p>
    <w:p w14:paraId="39378154" w14:textId="77777777" w:rsidR="002E05FA" w:rsidRPr="00410DC7" w:rsidRDefault="002E05FA" w:rsidP="002E05FA">
      <w:pPr>
        <w:pStyle w:val="Default"/>
        <w:jc w:val="both"/>
        <w:rPr>
          <w:rFonts w:ascii="Montserrat" w:eastAsia="Montserrat Medium" w:hAnsi="Montserrat" w:cs="Montserrat Medium"/>
          <w:sz w:val="16"/>
          <w:szCs w:val="16"/>
          <w:lang w:val="es-419"/>
        </w:rPr>
      </w:pPr>
    </w:p>
    <w:p w14:paraId="21694112" w14:textId="77777777" w:rsidR="002E05FA" w:rsidRDefault="002E05FA" w:rsidP="002E05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DF202F0" w14:textId="77777777" w:rsidR="002E05FA" w:rsidRPr="00410DC7" w:rsidRDefault="002E05FA" w:rsidP="002E05FA">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2867A242" w14:textId="77777777" w:rsidR="002E05FA" w:rsidRPr="00410DC7" w:rsidRDefault="002E05FA" w:rsidP="002E05FA">
      <w:pPr>
        <w:pStyle w:val="Default"/>
        <w:rPr>
          <w:rFonts w:ascii="Montserrat" w:eastAsia="Montserrat Medium" w:hAnsi="Montserrat" w:cs="Montserrat Medium"/>
          <w:sz w:val="16"/>
          <w:szCs w:val="16"/>
          <w:lang w:val="es-419"/>
        </w:rPr>
      </w:pPr>
    </w:p>
    <w:p w14:paraId="2AC87520" w14:textId="77777777" w:rsidR="002E05FA" w:rsidRPr="00F419C3" w:rsidRDefault="002E05FA" w:rsidP="002E05FA">
      <w:pPr>
        <w:spacing w:line="240" w:lineRule="auto"/>
        <w:jc w:val="both"/>
        <w:rPr>
          <w:rFonts w:ascii="Montserrat" w:eastAsia="Montserrat Medium" w:hAnsi="Montserrat" w:cs="Montserrat Medium"/>
          <w:b/>
          <w:color w:val="000000"/>
          <w:sz w:val="20"/>
          <w:szCs w:val="20"/>
        </w:rPr>
      </w:pPr>
    </w:p>
    <w:p w14:paraId="67421A79" w14:textId="77777777" w:rsidR="002E05FA" w:rsidRPr="00F419C3" w:rsidRDefault="002E05FA" w:rsidP="002E05FA">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8F16CCD" w14:textId="1046FD92" w:rsidR="002E05FA" w:rsidRDefault="00CB0B37" w:rsidP="002E05FA">
      <w:pPr>
        <w:spacing w:line="240" w:lineRule="auto"/>
        <w:rPr>
          <w:rFonts w:ascii="Montserrat" w:eastAsia="Montserrat Medium" w:hAnsi="Montserrat" w:cs="Montserrat Medium"/>
          <w:color w:val="000000"/>
          <w:sz w:val="16"/>
          <w:szCs w:val="16"/>
        </w:rPr>
      </w:pPr>
      <w:r w:rsidRPr="00CB0B37">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46DF3">
        <w:rPr>
          <w:rFonts w:ascii="Montserrat" w:eastAsia="Montserrat Medium" w:hAnsi="Montserrat" w:cs="Montserrat Medium"/>
          <w:b/>
          <w:bCs/>
          <w:color w:val="000000"/>
          <w:sz w:val="16"/>
          <w:szCs w:val="16"/>
        </w:rPr>
        <w:t>recepción comprobable</w:t>
      </w:r>
      <w:r w:rsidRPr="00CB0B37">
        <w:rPr>
          <w:rFonts w:ascii="Montserrat" w:eastAsia="Montserrat Medium" w:hAnsi="Montserrat" w:cs="Montserrat Medium"/>
          <w:color w:val="000000"/>
          <w:sz w:val="16"/>
          <w:szCs w:val="16"/>
        </w:rPr>
        <w:t>, admitiendo el cliente los cargos de cancelación establecidos a continuación:</w:t>
      </w:r>
    </w:p>
    <w:p w14:paraId="0E7A89CE" w14:textId="77777777" w:rsidR="00CB0B37" w:rsidRPr="00F419C3" w:rsidRDefault="00CB0B37" w:rsidP="002E05FA">
      <w:pPr>
        <w:spacing w:line="240" w:lineRule="auto"/>
        <w:rPr>
          <w:rFonts w:ascii="Montserrat" w:eastAsia="Montserrat Medium" w:hAnsi="Montserrat" w:cs="Montserrat Medium"/>
          <w:sz w:val="24"/>
          <w:szCs w:val="24"/>
        </w:rPr>
      </w:pPr>
    </w:p>
    <w:p w14:paraId="40E7D38F" w14:textId="77777777" w:rsidR="002E05FA" w:rsidRDefault="002E05FA" w:rsidP="002E05FA">
      <w:pPr>
        <w:pStyle w:val="Default"/>
        <w:numPr>
          <w:ilvl w:val="0"/>
          <w:numId w:val="8"/>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18ABDBAF" w14:textId="77777777" w:rsidR="002E05FA" w:rsidRDefault="002E05FA" w:rsidP="002E05FA">
      <w:pPr>
        <w:pStyle w:val="Default"/>
        <w:numPr>
          <w:ilvl w:val="0"/>
          <w:numId w:val="8"/>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9D5C13B" w14:textId="4EC98689" w:rsidR="00B51608" w:rsidRPr="0064376D" w:rsidRDefault="002E05FA" w:rsidP="002E05FA">
      <w:pPr>
        <w:pStyle w:val="Default"/>
        <w:numPr>
          <w:ilvl w:val="0"/>
          <w:numId w:val="8"/>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B51608" w:rsidRPr="0064376D"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EEF8B" w14:textId="77777777" w:rsidR="003B0B82" w:rsidRDefault="003B0B82" w:rsidP="007660E8">
      <w:pPr>
        <w:spacing w:line="240" w:lineRule="auto"/>
      </w:pPr>
      <w:r>
        <w:separator/>
      </w:r>
    </w:p>
  </w:endnote>
  <w:endnote w:type="continuationSeparator" w:id="0">
    <w:p w14:paraId="79C6CC26" w14:textId="77777777" w:rsidR="003B0B82" w:rsidRDefault="003B0B82"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BFD0" w14:textId="77777777" w:rsidR="0063018A" w:rsidRDefault="0063018A">
    <w:pPr>
      <w:pStyle w:val="Piedepgina"/>
      <w:rPr>
        <w:rFonts w:ascii="Calibri" w:eastAsia="Calibri" w:hAnsi="Calibri" w:cs="Calibri"/>
        <w:noProof/>
        <w:color w:val="000000"/>
      </w:rPr>
    </w:pPr>
  </w:p>
  <w:p w14:paraId="4773EF7B" w14:textId="5715CCE8" w:rsidR="0020560A" w:rsidRDefault="0063018A">
    <w:pPr>
      <w:pStyle w:val="Piedepgina"/>
      <w:rPr>
        <w:rFonts w:ascii="Calibri" w:eastAsia="Calibri" w:hAnsi="Calibri" w:cs="Calibri"/>
        <w:noProof/>
        <w:color w:val="000000"/>
      </w:rPr>
    </w:pPr>
    <w:r>
      <w:rPr>
        <w:rFonts w:ascii="Calibri" w:eastAsia="Calibri" w:hAnsi="Calibri" w:cs="Calibri"/>
        <w:noProof/>
        <w:color w:val="000000"/>
      </w:rPr>
      <w:drawing>
        <wp:anchor distT="0" distB="0" distL="114300" distR="114300" simplePos="0" relativeHeight="251665408" behindDoc="1" locked="0" layoutInCell="1" allowOverlap="1" wp14:anchorId="0DC66DB1" wp14:editId="76528719">
          <wp:simplePos x="0" y="0"/>
          <wp:positionH relativeFrom="margin">
            <wp:posOffset>127221</wp:posOffset>
          </wp:positionH>
          <wp:positionV relativeFrom="paragraph">
            <wp:posOffset>46852</wp:posOffset>
          </wp:positionV>
          <wp:extent cx="6313336" cy="816725"/>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313336" cy="816725"/>
                  </a:xfrm>
                  <a:prstGeom prst="rect">
                    <a:avLst/>
                  </a:prstGeom>
                </pic:spPr>
              </pic:pic>
            </a:graphicData>
          </a:graphic>
          <wp14:sizeRelH relativeFrom="margin">
            <wp14:pctWidth>0</wp14:pctWidth>
          </wp14:sizeRelH>
          <wp14:sizeRelV relativeFrom="margin">
            <wp14:pctHeight>0</wp14:pctHeight>
          </wp14:sizeRelV>
        </wp:anchor>
      </w:drawing>
    </w:r>
  </w:p>
  <w:p w14:paraId="1EA81844" w14:textId="77777777" w:rsidR="0063018A" w:rsidRDefault="0063018A">
    <w:pPr>
      <w:pStyle w:val="Piedepgina"/>
      <w:rPr>
        <w:rFonts w:ascii="Calibri" w:eastAsia="Calibri" w:hAnsi="Calibri" w:cs="Calibri"/>
        <w:noProof/>
        <w:color w:val="000000"/>
      </w:rPr>
    </w:pPr>
  </w:p>
  <w:p w14:paraId="49E1D66B" w14:textId="67B215F9" w:rsidR="007660E8" w:rsidRDefault="007660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453D0" w14:textId="77777777" w:rsidR="003B0B82" w:rsidRDefault="003B0B82" w:rsidP="007660E8">
      <w:pPr>
        <w:spacing w:line="240" w:lineRule="auto"/>
      </w:pPr>
      <w:r>
        <w:separator/>
      </w:r>
    </w:p>
  </w:footnote>
  <w:footnote w:type="continuationSeparator" w:id="0">
    <w:p w14:paraId="5D9152D1" w14:textId="77777777" w:rsidR="003B0B82" w:rsidRDefault="003B0B82"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F23A1" w14:textId="77777777" w:rsidR="00FD7386" w:rsidRDefault="00FD7386" w:rsidP="00FD7386">
    <w:pPr>
      <w:pStyle w:val="Encabezado"/>
      <w:rPr>
        <w:noProof/>
      </w:rPr>
    </w:pPr>
    <w:r>
      <w:rPr>
        <w:noProof/>
      </w:rPr>
      <w:drawing>
        <wp:anchor distT="0" distB="0" distL="114300" distR="114300" simplePos="0" relativeHeight="251662336" behindDoc="1" locked="0" layoutInCell="1" allowOverlap="1" wp14:anchorId="038B3CE5" wp14:editId="0FABCF66">
          <wp:simplePos x="0" y="0"/>
          <wp:positionH relativeFrom="page">
            <wp:posOffset>908441</wp:posOffset>
          </wp:positionH>
          <wp:positionV relativeFrom="paragraph">
            <wp:posOffset>-393358</wp:posOffset>
          </wp:positionV>
          <wp:extent cx="4871085" cy="1272209"/>
          <wp:effectExtent l="0" t="0" r="5715"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1085" cy="1272209"/>
                  </a:xfrm>
                  <a:prstGeom prst="rect">
                    <a:avLst/>
                  </a:prstGeom>
                  <a:noFill/>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4D4023FE" wp14:editId="30B199FF">
              <wp:simplePos x="0" y="0"/>
              <wp:positionH relativeFrom="page">
                <wp:posOffset>5902276</wp:posOffset>
              </wp:positionH>
              <wp:positionV relativeFrom="paragraph">
                <wp:posOffset>-332349</wp:posOffset>
              </wp:positionV>
              <wp:extent cx="1406769" cy="298938"/>
              <wp:effectExtent l="0" t="0" r="0" b="6350"/>
              <wp:wrapNone/>
              <wp:docPr id="2" name="Cuadro de texto 2"/>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0EC92F06" w14:textId="596C589E" w:rsidR="00FD7386" w:rsidRPr="00B07469" w:rsidRDefault="00FD7386" w:rsidP="00FD738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7386">
                            <w:rPr>
                              <w:rFonts w:ascii="Arial" w:eastAsia="Times New Roman" w:hAnsi="Arial" w:cs="Arial"/>
                              <w:color w:val="006100"/>
                              <w:sz w:val="28"/>
                              <w:szCs w:val="28"/>
                              <w:lang w:eastAsia="es-MX"/>
                            </w:rPr>
                            <w:t>VVER014-ME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023FE" id="_x0000_t202" coordsize="21600,21600" o:spt="202" path="m,l,21600r21600,l21600,xe">
              <v:stroke joinstyle="miter"/>
              <v:path gradientshapeok="t" o:connecttype="rect"/>
            </v:shapetype>
            <v:shape id="Cuadro de texto 2" o:spid="_x0000_s1026" type="#_x0000_t202" style="position:absolute;margin-left:464.75pt;margin-top:-26.15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" filled="f" stroked="f">
              <v:textbox>
                <w:txbxContent>
                  <w:p w14:paraId="0EC92F06" w14:textId="596C589E" w:rsidR="00FD7386" w:rsidRPr="00B07469" w:rsidRDefault="00FD7386" w:rsidP="00FD7386">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7386">
                      <w:rPr>
                        <w:rFonts w:ascii="Arial" w:eastAsia="Times New Roman" w:hAnsi="Arial" w:cs="Arial"/>
                        <w:color w:val="006100"/>
                        <w:sz w:val="28"/>
                        <w:szCs w:val="28"/>
                        <w:lang w:eastAsia="es-MX"/>
                      </w:rPr>
                      <w:t>VVER014-ME</w:t>
                    </w:r>
                  </w:p>
                </w:txbxContent>
              </v:textbox>
              <w10:wrap anchorx="page"/>
            </v:shape>
          </w:pict>
        </mc:Fallback>
      </mc:AlternateContent>
    </w:r>
  </w:p>
  <w:p w14:paraId="04F69A54" w14:textId="77777777" w:rsidR="00FD7386" w:rsidRDefault="00FD7386" w:rsidP="00FD7386">
    <w:pPr>
      <w:pStyle w:val="Encabezado"/>
    </w:pPr>
  </w:p>
  <w:p w14:paraId="2F02A2B7" w14:textId="49DFDFB1" w:rsidR="007660E8" w:rsidRDefault="007660E8">
    <w:pPr>
      <w:pStyle w:val="Encabezado"/>
    </w:pPr>
  </w:p>
  <w:p w14:paraId="26F5B313" w14:textId="4474F3C5" w:rsidR="007660E8" w:rsidRDefault="007660E8">
    <w:pPr>
      <w:pStyle w:val="Encabezado"/>
    </w:pPr>
  </w:p>
  <w:p w14:paraId="48A23603" w14:textId="72EFA6BB" w:rsidR="007660E8" w:rsidRDefault="007660E8">
    <w:pPr>
      <w:pStyle w:val="Encabezado"/>
    </w:pPr>
  </w:p>
  <w:p w14:paraId="0C7127B4" w14:textId="348F8E9E"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FDC176C"/>
    <w:multiLevelType w:val="multilevel"/>
    <w:tmpl w:val="857C86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2B25916"/>
    <w:multiLevelType w:val="multilevel"/>
    <w:tmpl w:val="CA386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672B6A"/>
    <w:multiLevelType w:val="multilevel"/>
    <w:tmpl w:val="58A29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B510B3D"/>
    <w:multiLevelType w:val="hybridMultilevel"/>
    <w:tmpl w:val="C574A0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710106F"/>
    <w:multiLevelType w:val="multilevel"/>
    <w:tmpl w:val="6C5689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6AC3BF8"/>
    <w:multiLevelType w:val="multilevel"/>
    <w:tmpl w:val="B4443E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D717025"/>
    <w:multiLevelType w:val="hybridMultilevel"/>
    <w:tmpl w:val="4F12D5F2"/>
    <w:lvl w:ilvl="0" w:tplc="B8505A0E">
      <w:start w:val="14"/>
      <w:numFmt w:val="bullet"/>
      <w:lvlText w:val="-"/>
      <w:lvlJc w:val="left"/>
      <w:pPr>
        <w:ind w:left="1068" w:hanging="360"/>
      </w:pPr>
      <w:rPr>
        <w:rFonts w:ascii="Montserrat" w:eastAsia="Montserrat Medium" w:hAnsi="Montserrat" w:cs="Montserrat Medium"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60821A52"/>
    <w:multiLevelType w:val="hybridMultilevel"/>
    <w:tmpl w:val="FB4EA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34C1D5B"/>
    <w:multiLevelType w:val="hybridMultilevel"/>
    <w:tmpl w:val="CD7EE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CB82AB8"/>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0801009">
    <w:abstractNumId w:val="2"/>
  </w:num>
  <w:num w:numId="2" w16cid:durableId="185994783">
    <w:abstractNumId w:val="13"/>
  </w:num>
  <w:num w:numId="3" w16cid:durableId="1027561672">
    <w:abstractNumId w:val="9"/>
  </w:num>
  <w:num w:numId="4" w16cid:durableId="303975950">
    <w:abstractNumId w:val="6"/>
  </w:num>
  <w:num w:numId="5" w16cid:durableId="1027367828">
    <w:abstractNumId w:val="1"/>
  </w:num>
  <w:num w:numId="6" w16cid:durableId="263342380">
    <w:abstractNumId w:val="8"/>
  </w:num>
  <w:num w:numId="7" w16cid:durableId="524707811">
    <w:abstractNumId w:val="4"/>
  </w:num>
  <w:num w:numId="8" w16cid:durableId="445657614">
    <w:abstractNumId w:val="16"/>
  </w:num>
  <w:num w:numId="9" w16cid:durableId="1297570093">
    <w:abstractNumId w:val="3"/>
  </w:num>
  <w:num w:numId="10" w16cid:durableId="1383289241">
    <w:abstractNumId w:val="5"/>
  </w:num>
  <w:num w:numId="11" w16cid:durableId="790441874">
    <w:abstractNumId w:val="7"/>
  </w:num>
  <w:num w:numId="12" w16cid:durableId="672950305">
    <w:abstractNumId w:val="11"/>
  </w:num>
  <w:num w:numId="13" w16cid:durableId="1951273625">
    <w:abstractNumId w:val="12"/>
  </w:num>
  <w:num w:numId="14" w16cid:durableId="174460183">
    <w:abstractNumId w:val="0"/>
  </w:num>
  <w:num w:numId="15" w16cid:durableId="1501238629">
    <w:abstractNumId w:val="14"/>
  </w:num>
  <w:num w:numId="16" w16cid:durableId="1907064373">
    <w:abstractNumId w:val="15"/>
  </w:num>
  <w:num w:numId="17" w16cid:durableId="195994965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01DB"/>
    <w:rsid w:val="0003571A"/>
    <w:rsid w:val="00046C23"/>
    <w:rsid w:val="00072D8B"/>
    <w:rsid w:val="00083E4A"/>
    <w:rsid w:val="00091F2A"/>
    <w:rsid w:val="000B5D6D"/>
    <w:rsid w:val="000B6F23"/>
    <w:rsid w:val="000C1ED1"/>
    <w:rsid w:val="000C6383"/>
    <w:rsid w:val="000D0F6E"/>
    <w:rsid w:val="000D6015"/>
    <w:rsid w:val="000F09B4"/>
    <w:rsid w:val="00103CBE"/>
    <w:rsid w:val="0011248E"/>
    <w:rsid w:val="00122C83"/>
    <w:rsid w:val="0012480F"/>
    <w:rsid w:val="0013541A"/>
    <w:rsid w:val="00146BDE"/>
    <w:rsid w:val="00146FBB"/>
    <w:rsid w:val="001522E1"/>
    <w:rsid w:val="00167813"/>
    <w:rsid w:val="001708A2"/>
    <w:rsid w:val="00171B63"/>
    <w:rsid w:val="00175DAF"/>
    <w:rsid w:val="001822DB"/>
    <w:rsid w:val="001872CA"/>
    <w:rsid w:val="001D6D64"/>
    <w:rsid w:val="001F6202"/>
    <w:rsid w:val="0020017F"/>
    <w:rsid w:val="0020560A"/>
    <w:rsid w:val="002120D8"/>
    <w:rsid w:val="002201F8"/>
    <w:rsid w:val="0025758C"/>
    <w:rsid w:val="0027431F"/>
    <w:rsid w:val="00276EE9"/>
    <w:rsid w:val="002A38F4"/>
    <w:rsid w:val="002B129E"/>
    <w:rsid w:val="002B7B89"/>
    <w:rsid w:val="002C04EF"/>
    <w:rsid w:val="002C1434"/>
    <w:rsid w:val="002E05FA"/>
    <w:rsid w:val="002E4184"/>
    <w:rsid w:val="002E50F9"/>
    <w:rsid w:val="002F78B1"/>
    <w:rsid w:val="00306A0D"/>
    <w:rsid w:val="00314C5E"/>
    <w:rsid w:val="0033074E"/>
    <w:rsid w:val="00331348"/>
    <w:rsid w:val="00354F7F"/>
    <w:rsid w:val="003701D0"/>
    <w:rsid w:val="0037059B"/>
    <w:rsid w:val="003717B2"/>
    <w:rsid w:val="0037417F"/>
    <w:rsid w:val="003762DB"/>
    <w:rsid w:val="00394A4D"/>
    <w:rsid w:val="003B0B82"/>
    <w:rsid w:val="003C1E6B"/>
    <w:rsid w:val="003D1838"/>
    <w:rsid w:val="003F52A9"/>
    <w:rsid w:val="003F67DD"/>
    <w:rsid w:val="003F7115"/>
    <w:rsid w:val="004110F4"/>
    <w:rsid w:val="0044049A"/>
    <w:rsid w:val="004429D3"/>
    <w:rsid w:val="00442F39"/>
    <w:rsid w:val="00462A11"/>
    <w:rsid w:val="00473006"/>
    <w:rsid w:val="0047678B"/>
    <w:rsid w:val="004769EE"/>
    <w:rsid w:val="00477F1B"/>
    <w:rsid w:val="00480C34"/>
    <w:rsid w:val="00491BCA"/>
    <w:rsid w:val="004C465D"/>
    <w:rsid w:val="004E0A6D"/>
    <w:rsid w:val="004E4DF6"/>
    <w:rsid w:val="004E5791"/>
    <w:rsid w:val="004F247A"/>
    <w:rsid w:val="004F67AA"/>
    <w:rsid w:val="005024BF"/>
    <w:rsid w:val="005066E8"/>
    <w:rsid w:val="005359F8"/>
    <w:rsid w:val="0053763B"/>
    <w:rsid w:val="00542745"/>
    <w:rsid w:val="00544581"/>
    <w:rsid w:val="00544CA9"/>
    <w:rsid w:val="005474E8"/>
    <w:rsid w:val="00566C4A"/>
    <w:rsid w:val="0057034B"/>
    <w:rsid w:val="00575F3C"/>
    <w:rsid w:val="005953C6"/>
    <w:rsid w:val="005A3B0F"/>
    <w:rsid w:val="005B077C"/>
    <w:rsid w:val="005E0889"/>
    <w:rsid w:val="005F2C96"/>
    <w:rsid w:val="00601F75"/>
    <w:rsid w:val="00625D9C"/>
    <w:rsid w:val="0063018A"/>
    <w:rsid w:val="0064376D"/>
    <w:rsid w:val="00651DDA"/>
    <w:rsid w:val="00664559"/>
    <w:rsid w:val="0067460E"/>
    <w:rsid w:val="00674987"/>
    <w:rsid w:val="006766AB"/>
    <w:rsid w:val="0068063D"/>
    <w:rsid w:val="006835D7"/>
    <w:rsid w:val="006A648C"/>
    <w:rsid w:val="006A7236"/>
    <w:rsid w:val="006B076E"/>
    <w:rsid w:val="006B1EC3"/>
    <w:rsid w:val="006C3EED"/>
    <w:rsid w:val="006E3F32"/>
    <w:rsid w:val="006F129F"/>
    <w:rsid w:val="006F2061"/>
    <w:rsid w:val="006F7AA5"/>
    <w:rsid w:val="007075AF"/>
    <w:rsid w:val="00721013"/>
    <w:rsid w:val="00735D84"/>
    <w:rsid w:val="00750FFF"/>
    <w:rsid w:val="0075549B"/>
    <w:rsid w:val="00756528"/>
    <w:rsid w:val="007660E8"/>
    <w:rsid w:val="00771254"/>
    <w:rsid w:val="007A248B"/>
    <w:rsid w:val="007B2542"/>
    <w:rsid w:val="007C7B30"/>
    <w:rsid w:val="007D0340"/>
    <w:rsid w:val="007E0EE9"/>
    <w:rsid w:val="007E2E15"/>
    <w:rsid w:val="00811B98"/>
    <w:rsid w:val="008226E5"/>
    <w:rsid w:val="0082473E"/>
    <w:rsid w:val="008269FA"/>
    <w:rsid w:val="00847CF4"/>
    <w:rsid w:val="00852AF4"/>
    <w:rsid w:val="00866B4D"/>
    <w:rsid w:val="008670C8"/>
    <w:rsid w:val="008675A3"/>
    <w:rsid w:val="00881F7B"/>
    <w:rsid w:val="00891193"/>
    <w:rsid w:val="008A19F0"/>
    <w:rsid w:val="008A5432"/>
    <w:rsid w:val="008B6215"/>
    <w:rsid w:val="008B75AC"/>
    <w:rsid w:val="008C27A5"/>
    <w:rsid w:val="008D43B3"/>
    <w:rsid w:val="008E2D98"/>
    <w:rsid w:val="008E3F34"/>
    <w:rsid w:val="008E51F4"/>
    <w:rsid w:val="009021B4"/>
    <w:rsid w:val="00902B0D"/>
    <w:rsid w:val="00913EEF"/>
    <w:rsid w:val="00920CF4"/>
    <w:rsid w:val="00924D2E"/>
    <w:rsid w:val="009454D2"/>
    <w:rsid w:val="00946E42"/>
    <w:rsid w:val="00963058"/>
    <w:rsid w:val="009803D6"/>
    <w:rsid w:val="009A7E5B"/>
    <w:rsid w:val="009B7E9D"/>
    <w:rsid w:val="009C29BE"/>
    <w:rsid w:val="009C74DE"/>
    <w:rsid w:val="00A058B1"/>
    <w:rsid w:val="00A07AF0"/>
    <w:rsid w:val="00A52084"/>
    <w:rsid w:val="00A53647"/>
    <w:rsid w:val="00A55584"/>
    <w:rsid w:val="00A65736"/>
    <w:rsid w:val="00A701C6"/>
    <w:rsid w:val="00A7263A"/>
    <w:rsid w:val="00A73826"/>
    <w:rsid w:val="00A7712A"/>
    <w:rsid w:val="00A8491F"/>
    <w:rsid w:val="00A850EF"/>
    <w:rsid w:val="00A97A2A"/>
    <w:rsid w:val="00AA70D4"/>
    <w:rsid w:val="00AE4498"/>
    <w:rsid w:val="00B031DA"/>
    <w:rsid w:val="00B51608"/>
    <w:rsid w:val="00B53EAA"/>
    <w:rsid w:val="00B6023A"/>
    <w:rsid w:val="00B8519C"/>
    <w:rsid w:val="00B91C74"/>
    <w:rsid w:val="00BB5E85"/>
    <w:rsid w:val="00BB7C01"/>
    <w:rsid w:val="00BF15F6"/>
    <w:rsid w:val="00C1179A"/>
    <w:rsid w:val="00C23440"/>
    <w:rsid w:val="00C30D2D"/>
    <w:rsid w:val="00C67F00"/>
    <w:rsid w:val="00C777D8"/>
    <w:rsid w:val="00CA70B0"/>
    <w:rsid w:val="00CB054E"/>
    <w:rsid w:val="00CB0B37"/>
    <w:rsid w:val="00CC266C"/>
    <w:rsid w:val="00CE1A55"/>
    <w:rsid w:val="00CF1CAB"/>
    <w:rsid w:val="00D056DE"/>
    <w:rsid w:val="00D140E2"/>
    <w:rsid w:val="00D234E2"/>
    <w:rsid w:val="00D50E9E"/>
    <w:rsid w:val="00D54C1F"/>
    <w:rsid w:val="00D56D0D"/>
    <w:rsid w:val="00D61A8E"/>
    <w:rsid w:val="00D67F24"/>
    <w:rsid w:val="00D735BC"/>
    <w:rsid w:val="00D77B6A"/>
    <w:rsid w:val="00DA1CE4"/>
    <w:rsid w:val="00DB4FFA"/>
    <w:rsid w:val="00DB68CF"/>
    <w:rsid w:val="00DC27F3"/>
    <w:rsid w:val="00DF027E"/>
    <w:rsid w:val="00E35467"/>
    <w:rsid w:val="00E37664"/>
    <w:rsid w:val="00E536C1"/>
    <w:rsid w:val="00E623F4"/>
    <w:rsid w:val="00E83F5A"/>
    <w:rsid w:val="00E9054B"/>
    <w:rsid w:val="00E94AC8"/>
    <w:rsid w:val="00EA54F8"/>
    <w:rsid w:val="00EB3A67"/>
    <w:rsid w:val="00ED58EB"/>
    <w:rsid w:val="00EE010F"/>
    <w:rsid w:val="00EE74B4"/>
    <w:rsid w:val="00F06CD8"/>
    <w:rsid w:val="00F21A39"/>
    <w:rsid w:val="00F23409"/>
    <w:rsid w:val="00F46DF3"/>
    <w:rsid w:val="00F53331"/>
    <w:rsid w:val="00F550C5"/>
    <w:rsid w:val="00F7151F"/>
    <w:rsid w:val="00F77E5A"/>
    <w:rsid w:val="00F816E8"/>
    <w:rsid w:val="00F82DA5"/>
    <w:rsid w:val="00F9111E"/>
    <w:rsid w:val="00F91273"/>
    <w:rsid w:val="00FC6C51"/>
    <w:rsid w:val="00FD7386"/>
    <w:rsid w:val="00FD7721"/>
    <w:rsid w:val="00FE1E91"/>
    <w:rsid w:val="00FE31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docId w15:val="{EDAB5B8A-E2C2-4ADA-903F-696DE63B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customStyle="1" w:styleId="Default">
    <w:name w:val="Default"/>
    <w:rsid w:val="0027431F"/>
    <w:pPr>
      <w:autoSpaceDE w:val="0"/>
      <w:autoSpaceDN w:val="0"/>
      <w:adjustRightInd w:val="0"/>
      <w:spacing w:after="0" w:line="240" w:lineRule="auto"/>
    </w:pPr>
    <w:rPr>
      <w:rFonts w:ascii="Times New Roman" w:eastAsia="Arial" w:hAnsi="Times New Roman" w:cs="Times New Roman"/>
      <w:color w:val="000000"/>
      <w:sz w:val="24"/>
      <w:szCs w:val="24"/>
      <w:lang w:eastAsia="es-MX"/>
    </w:rPr>
  </w:style>
  <w:style w:type="paragraph" w:styleId="Sinespaciado">
    <w:name w:val="No Spacing"/>
    <w:uiPriority w:val="1"/>
    <w:qFormat/>
    <w:rsid w:val="00FC6C51"/>
    <w:pPr>
      <w:spacing w:after="0" w:line="240" w:lineRule="auto"/>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2E05FA"/>
    <w:rPr>
      <w:rFonts w:ascii="Arial" w:eastAsia="Arial" w:hAnsi="Arial" w:cs="Arial"/>
      <w:lang w:val="es-419" w:eastAsia="es-MX"/>
    </w:rPr>
  </w:style>
  <w:style w:type="table" w:styleId="Tablaconcuadrcula">
    <w:name w:val="Table Grid"/>
    <w:basedOn w:val="Tablanormal"/>
    <w:uiPriority w:val="39"/>
    <w:rsid w:val="002E05FA"/>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D43B3"/>
    <w:rPr>
      <w:sz w:val="16"/>
      <w:szCs w:val="16"/>
    </w:rPr>
  </w:style>
  <w:style w:type="paragraph" w:styleId="Textocomentario">
    <w:name w:val="annotation text"/>
    <w:basedOn w:val="Normal"/>
    <w:link w:val="TextocomentarioCar"/>
    <w:uiPriority w:val="99"/>
    <w:semiHidden/>
    <w:unhideWhenUsed/>
    <w:rsid w:val="008D43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43B3"/>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8D43B3"/>
    <w:rPr>
      <w:b/>
      <w:bCs/>
    </w:rPr>
  </w:style>
  <w:style w:type="character" w:customStyle="1" w:styleId="AsuntodelcomentarioCar">
    <w:name w:val="Asunto del comentario Car"/>
    <w:basedOn w:val="TextocomentarioCar"/>
    <w:link w:val="Asuntodelcomentario"/>
    <w:uiPriority w:val="99"/>
    <w:semiHidden/>
    <w:rsid w:val="008D43B3"/>
    <w:rPr>
      <w:rFonts w:ascii="Arial" w:eastAsia="Arial" w:hAnsi="Arial" w:cs="Arial"/>
      <w:b/>
      <w:bCs/>
      <w:sz w:val="20"/>
      <w:szCs w:val="20"/>
      <w:lang w:val="es-419" w:eastAsia="es-MX"/>
    </w:rPr>
  </w:style>
  <w:style w:type="character" w:styleId="Hipervnculo">
    <w:name w:val="Hyperlink"/>
    <w:basedOn w:val="Fuentedeprrafopredeter"/>
    <w:uiPriority w:val="99"/>
    <w:unhideWhenUsed/>
    <w:rsid w:val="008C27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9614">
      <w:bodyDiv w:val="1"/>
      <w:marLeft w:val="0"/>
      <w:marRight w:val="0"/>
      <w:marTop w:val="0"/>
      <w:marBottom w:val="0"/>
      <w:divBdr>
        <w:top w:val="none" w:sz="0" w:space="0" w:color="auto"/>
        <w:left w:val="none" w:sz="0" w:space="0" w:color="auto"/>
        <w:bottom w:val="none" w:sz="0" w:space="0" w:color="auto"/>
        <w:right w:val="none" w:sz="0" w:space="0" w:color="auto"/>
      </w:divBdr>
    </w:div>
    <w:div w:id="204755584">
      <w:bodyDiv w:val="1"/>
      <w:marLeft w:val="0"/>
      <w:marRight w:val="0"/>
      <w:marTop w:val="0"/>
      <w:marBottom w:val="0"/>
      <w:divBdr>
        <w:top w:val="none" w:sz="0" w:space="0" w:color="auto"/>
        <w:left w:val="none" w:sz="0" w:space="0" w:color="auto"/>
        <w:bottom w:val="none" w:sz="0" w:space="0" w:color="auto"/>
        <w:right w:val="none" w:sz="0" w:space="0" w:color="auto"/>
      </w:divBdr>
    </w:div>
    <w:div w:id="338392153">
      <w:bodyDiv w:val="1"/>
      <w:marLeft w:val="0"/>
      <w:marRight w:val="0"/>
      <w:marTop w:val="0"/>
      <w:marBottom w:val="0"/>
      <w:divBdr>
        <w:top w:val="none" w:sz="0" w:space="0" w:color="auto"/>
        <w:left w:val="none" w:sz="0" w:space="0" w:color="auto"/>
        <w:bottom w:val="none" w:sz="0" w:space="0" w:color="auto"/>
        <w:right w:val="none" w:sz="0" w:space="0" w:color="auto"/>
      </w:divBdr>
    </w:div>
    <w:div w:id="405567035">
      <w:bodyDiv w:val="1"/>
      <w:marLeft w:val="0"/>
      <w:marRight w:val="0"/>
      <w:marTop w:val="0"/>
      <w:marBottom w:val="0"/>
      <w:divBdr>
        <w:top w:val="none" w:sz="0" w:space="0" w:color="auto"/>
        <w:left w:val="none" w:sz="0" w:space="0" w:color="auto"/>
        <w:bottom w:val="none" w:sz="0" w:space="0" w:color="auto"/>
        <w:right w:val="none" w:sz="0" w:space="0" w:color="auto"/>
      </w:divBdr>
    </w:div>
    <w:div w:id="573588826">
      <w:bodyDiv w:val="1"/>
      <w:marLeft w:val="0"/>
      <w:marRight w:val="0"/>
      <w:marTop w:val="0"/>
      <w:marBottom w:val="0"/>
      <w:divBdr>
        <w:top w:val="none" w:sz="0" w:space="0" w:color="auto"/>
        <w:left w:val="none" w:sz="0" w:space="0" w:color="auto"/>
        <w:bottom w:val="none" w:sz="0" w:space="0" w:color="auto"/>
        <w:right w:val="none" w:sz="0" w:space="0" w:color="auto"/>
      </w:divBdr>
    </w:div>
    <w:div w:id="655186152">
      <w:bodyDiv w:val="1"/>
      <w:marLeft w:val="0"/>
      <w:marRight w:val="0"/>
      <w:marTop w:val="0"/>
      <w:marBottom w:val="0"/>
      <w:divBdr>
        <w:top w:val="none" w:sz="0" w:space="0" w:color="auto"/>
        <w:left w:val="none" w:sz="0" w:space="0" w:color="auto"/>
        <w:bottom w:val="none" w:sz="0" w:space="0" w:color="auto"/>
        <w:right w:val="none" w:sz="0" w:space="0" w:color="auto"/>
      </w:divBdr>
    </w:div>
    <w:div w:id="1248729272">
      <w:bodyDiv w:val="1"/>
      <w:marLeft w:val="0"/>
      <w:marRight w:val="0"/>
      <w:marTop w:val="0"/>
      <w:marBottom w:val="0"/>
      <w:divBdr>
        <w:top w:val="none" w:sz="0" w:space="0" w:color="auto"/>
        <w:left w:val="none" w:sz="0" w:space="0" w:color="auto"/>
        <w:bottom w:val="none" w:sz="0" w:space="0" w:color="auto"/>
        <w:right w:val="none" w:sz="0" w:space="0" w:color="auto"/>
      </w:divBdr>
    </w:div>
    <w:div w:id="1428498139">
      <w:bodyDiv w:val="1"/>
      <w:marLeft w:val="0"/>
      <w:marRight w:val="0"/>
      <w:marTop w:val="0"/>
      <w:marBottom w:val="0"/>
      <w:divBdr>
        <w:top w:val="none" w:sz="0" w:space="0" w:color="auto"/>
        <w:left w:val="none" w:sz="0" w:space="0" w:color="auto"/>
        <w:bottom w:val="none" w:sz="0" w:space="0" w:color="auto"/>
        <w:right w:val="none" w:sz="0" w:space="0" w:color="auto"/>
      </w:divBdr>
    </w:div>
    <w:div w:id="1442451824">
      <w:bodyDiv w:val="1"/>
      <w:marLeft w:val="0"/>
      <w:marRight w:val="0"/>
      <w:marTop w:val="0"/>
      <w:marBottom w:val="0"/>
      <w:divBdr>
        <w:top w:val="none" w:sz="0" w:space="0" w:color="auto"/>
        <w:left w:val="none" w:sz="0" w:space="0" w:color="auto"/>
        <w:bottom w:val="none" w:sz="0" w:space="0" w:color="auto"/>
        <w:right w:val="none" w:sz="0" w:space="0" w:color="auto"/>
      </w:divBdr>
    </w:div>
    <w:div w:id="1759787553">
      <w:bodyDiv w:val="1"/>
      <w:marLeft w:val="0"/>
      <w:marRight w:val="0"/>
      <w:marTop w:val="0"/>
      <w:marBottom w:val="0"/>
      <w:divBdr>
        <w:top w:val="none" w:sz="0" w:space="0" w:color="auto"/>
        <w:left w:val="none" w:sz="0" w:space="0" w:color="auto"/>
        <w:bottom w:val="none" w:sz="0" w:space="0" w:color="auto"/>
        <w:right w:val="none" w:sz="0" w:space="0" w:color="auto"/>
      </w:divBdr>
    </w:div>
    <w:div w:id="1866362461">
      <w:bodyDiv w:val="1"/>
      <w:marLeft w:val="0"/>
      <w:marRight w:val="0"/>
      <w:marTop w:val="0"/>
      <w:marBottom w:val="0"/>
      <w:divBdr>
        <w:top w:val="none" w:sz="0" w:space="0" w:color="auto"/>
        <w:left w:val="none" w:sz="0" w:space="0" w:color="auto"/>
        <w:bottom w:val="none" w:sz="0" w:space="0" w:color="auto"/>
        <w:right w:val="none" w:sz="0" w:space="0" w:color="auto"/>
      </w:divBdr>
    </w:div>
    <w:div w:id="2141922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8</Pages>
  <Words>2623</Words>
  <Characters>14432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71</cp:revision>
  <dcterms:created xsi:type="dcterms:W3CDTF">2021-11-22T04:33:00Z</dcterms:created>
  <dcterms:modified xsi:type="dcterms:W3CDTF">2025-02-14T18:47:00Z</dcterms:modified>
</cp:coreProperties>
</file>